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477FA3" w:rsidP="00A57021">
      <w:pPr>
        <w:jc w:val="center"/>
        <w:rPr>
          <w:sz w:val="28"/>
          <w:szCs w:val="28"/>
        </w:rPr>
      </w:pPr>
      <w:r>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FD64D8" w:rsidRPr="00773DBC">
        <w:rPr>
          <w:rStyle w:val="FontStyle53"/>
          <w:b w:val="0"/>
          <w:i/>
          <w:sz w:val="28"/>
          <w:szCs w:val="28"/>
        </w:rPr>
        <w:t xml:space="preserve"> общеобразовательных дисциплин</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A57021" w:rsidRPr="00773DBC" w:rsidRDefault="009A6895" w:rsidP="00A57021">
      <w:pPr>
        <w:tabs>
          <w:tab w:val="left" w:pos="680"/>
          <w:tab w:val="left" w:pos="851"/>
        </w:tabs>
        <w:jc w:val="center"/>
        <w:rPr>
          <w:b/>
          <w:sz w:val="28"/>
          <w:szCs w:val="28"/>
        </w:rPr>
      </w:pPr>
      <w:r>
        <w:rPr>
          <w:b/>
          <w:sz w:val="28"/>
          <w:szCs w:val="28"/>
        </w:rPr>
        <w:t>Основы социального государства</w:t>
      </w:r>
    </w:p>
    <w:p w:rsidR="00A57021" w:rsidRPr="00773DBC" w:rsidRDefault="00A57021" w:rsidP="00A57021">
      <w:pPr>
        <w:tabs>
          <w:tab w:val="left" w:pos="680"/>
          <w:tab w:val="left" w:pos="851"/>
        </w:tabs>
        <w:jc w:val="center"/>
        <w:rPr>
          <w:b/>
          <w:sz w:val="28"/>
          <w:szCs w:val="28"/>
        </w:rPr>
      </w:pPr>
    </w:p>
    <w:p w:rsidR="00A57021" w:rsidRPr="00773DBC" w:rsidRDefault="00A57021" w:rsidP="00A57021">
      <w:pPr>
        <w:pStyle w:val="Style15"/>
        <w:tabs>
          <w:tab w:val="left" w:leader="underscore" w:pos="9856"/>
        </w:tabs>
        <w:ind w:firstLine="720"/>
        <w:rPr>
          <w:rStyle w:val="FontStyle53"/>
          <w:sz w:val="28"/>
          <w:szCs w:val="28"/>
        </w:rPr>
      </w:pPr>
    </w:p>
    <w:p w:rsidR="00A57021" w:rsidRPr="00773DBC" w:rsidRDefault="00A57021" w:rsidP="00A57021">
      <w:pPr>
        <w:pStyle w:val="Style15"/>
        <w:tabs>
          <w:tab w:val="left" w:leader="underscore" w:pos="9856"/>
        </w:tabs>
        <w:ind w:firstLine="720"/>
        <w:jc w:val="center"/>
        <w:rPr>
          <w:rStyle w:val="FontStyle53"/>
          <w:sz w:val="28"/>
          <w:szCs w:val="28"/>
        </w:rPr>
      </w:pPr>
    </w:p>
    <w:p w:rsidR="00A57021" w:rsidRPr="00773DBC" w:rsidRDefault="00A57021" w:rsidP="00A57021">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9"/>
        <w:gridCol w:w="5873"/>
      </w:tblGrid>
      <w:tr w:rsidR="00A03416" w:rsidRPr="00773DBC" w:rsidTr="007A6CD4">
        <w:trPr>
          <w:trHeight w:val="409"/>
        </w:trPr>
        <w:tc>
          <w:tcPr>
            <w:tcW w:w="3699" w:type="dxa"/>
            <w:hideMark/>
          </w:tcPr>
          <w:p w:rsidR="00A03416" w:rsidRPr="00773DBC" w:rsidRDefault="00A03416" w:rsidP="00C06B8B">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73" w:type="dxa"/>
            <w:tcBorders>
              <w:bottom w:val="single" w:sz="4" w:space="0" w:color="auto"/>
            </w:tcBorders>
            <w:hideMark/>
          </w:tcPr>
          <w:p w:rsidR="00A03416" w:rsidRPr="00CE495F" w:rsidRDefault="00A03416" w:rsidP="00C06B8B">
            <w:pPr>
              <w:rPr>
                <w:rStyle w:val="FontStyle53"/>
                <w:b w:val="0"/>
                <w:sz w:val="28"/>
                <w:szCs w:val="28"/>
              </w:rPr>
            </w:pPr>
            <w:r w:rsidRPr="00CE495F">
              <w:rPr>
                <w:sz w:val="28"/>
                <w:szCs w:val="28"/>
              </w:rPr>
              <w:t>Государственное и муниципальное управление</w:t>
            </w:r>
          </w:p>
        </w:tc>
      </w:tr>
      <w:tr w:rsidR="00A03416" w:rsidRPr="00773DBC" w:rsidTr="007A6CD4">
        <w:tc>
          <w:tcPr>
            <w:tcW w:w="3699" w:type="dxa"/>
            <w:hideMark/>
          </w:tcPr>
          <w:p w:rsidR="00A03416" w:rsidRPr="00C16B20" w:rsidRDefault="00A03416" w:rsidP="00C06B8B">
            <w:pPr>
              <w:pStyle w:val="Style12"/>
              <w:spacing w:line="240" w:lineRule="auto"/>
              <w:rPr>
                <w:rStyle w:val="FontStyle60"/>
                <w:i/>
                <w:sz w:val="28"/>
                <w:szCs w:val="28"/>
              </w:rPr>
            </w:pPr>
            <w:r w:rsidRPr="00C16B20">
              <w:rPr>
                <w:rStyle w:val="FontStyle60"/>
                <w:i/>
                <w:sz w:val="28"/>
                <w:szCs w:val="28"/>
              </w:rPr>
              <w:t xml:space="preserve">Код  </w:t>
            </w:r>
          </w:p>
        </w:tc>
        <w:tc>
          <w:tcPr>
            <w:tcW w:w="5873" w:type="dxa"/>
            <w:tcBorders>
              <w:top w:val="single" w:sz="4" w:space="0" w:color="auto"/>
              <w:bottom w:val="single" w:sz="4" w:space="0" w:color="auto"/>
            </w:tcBorders>
            <w:hideMark/>
          </w:tcPr>
          <w:p w:rsidR="00A03416" w:rsidRPr="00CE495F" w:rsidRDefault="00A03416" w:rsidP="00C06B8B">
            <w:pPr>
              <w:pStyle w:val="Style12"/>
              <w:spacing w:line="240" w:lineRule="auto"/>
              <w:rPr>
                <w:rStyle w:val="FontStyle60"/>
                <w:sz w:val="28"/>
                <w:szCs w:val="28"/>
              </w:rPr>
            </w:pPr>
            <w:r w:rsidRPr="00CE495F">
              <w:rPr>
                <w:sz w:val="28"/>
                <w:szCs w:val="28"/>
              </w:rPr>
              <w:t>38.03.04</w:t>
            </w:r>
          </w:p>
        </w:tc>
      </w:tr>
      <w:tr w:rsidR="00A03416" w:rsidRPr="00773DBC" w:rsidTr="007A6CD4">
        <w:trPr>
          <w:trHeight w:val="367"/>
        </w:trPr>
        <w:tc>
          <w:tcPr>
            <w:tcW w:w="3699" w:type="dxa"/>
            <w:hideMark/>
          </w:tcPr>
          <w:p w:rsidR="00A03416" w:rsidRPr="00773DBC" w:rsidRDefault="00A03416" w:rsidP="00C06B8B">
            <w:pPr>
              <w:tabs>
                <w:tab w:val="left" w:pos="680"/>
                <w:tab w:val="left" w:pos="851"/>
              </w:tabs>
              <w:rPr>
                <w:i/>
                <w:sz w:val="28"/>
                <w:szCs w:val="28"/>
              </w:rPr>
            </w:pPr>
            <w:r w:rsidRPr="00773DBC">
              <w:rPr>
                <w:i/>
                <w:sz w:val="28"/>
                <w:szCs w:val="28"/>
              </w:rPr>
              <w:t xml:space="preserve">Профиль подготовки                                           </w:t>
            </w:r>
          </w:p>
        </w:tc>
        <w:tc>
          <w:tcPr>
            <w:tcW w:w="5873" w:type="dxa"/>
            <w:tcBorders>
              <w:top w:val="single" w:sz="4" w:space="0" w:color="auto"/>
              <w:bottom w:val="single" w:sz="4" w:space="0" w:color="auto"/>
            </w:tcBorders>
            <w:hideMark/>
          </w:tcPr>
          <w:p w:rsidR="00A03416" w:rsidRPr="00773DBC" w:rsidRDefault="00A03416" w:rsidP="00C06B8B">
            <w:pPr>
              <w:tabs>
                <w:tab w:val="left" w:pos="680"/>
                <w:tab w:val="left" w:pos="851"/>
              </w:tabs>
              <w:rPr>
                <w:sz w:val="28"/>
                <w:szCs w:val="28"/>
              </w:rPr>
            </w:pPr>
          </w:p>
        </w:tc>
      </w:tr>
      <w:tr w:rsidR="007A6CD4" w:rsidRPr="00773DBC" w:rsidTr="007A6CD4">
        <w:trPr>
          <w:trHeight w:val="402"/>
        </w:trPr>
        <w:tc>
          <w:tcPr>
            <w:tcW w:w="3699" w:type="dxa"/>
            <w:hideMark/>
          </w:tcPr>
          <w:p w:rsidR="007A6CD4" w:rsidRDefault="007A6CD4" w:rsidP="007A6CD4">
            <w:pPr>
              <w:tabs>
                <w:tab w:val="left" w:leader="underscore" w:pos="9768"/>
              </w:tabs>
              <w:rPr>
                <w:i/>
                <w:sz w:val="28"/>
                <w:szCs w:val="28"/>
              </w:rPr>
            </w:pPr>
            <w:r>
              <w:rPr>
                <w:i/>
                <w:sz w:val="28"/>
                <w:szCs w:val="28"/>
              </w:rPr>
              <w:t xml:space="preserve">Наименование ОПОП </w:t>
            </w:r>
          </w:p>
        </w:tc>
        <w:tc>
          <w:tcPr>
            <w:tcW w:w="5873" w:type="dxa"/>
            <w:tcBorders>
              <w:top w:val="single" w:sz="4" w:space="0" w:color="auto"/>
              <w:bottom w:val="single" w:sz="4" w:space="0" w:color="auto"/>
            </w:tcBorders>
          </w:tcPr>
          <w:p w:rsidR="007A6CD4" w:rsidRDefault="007A6CD4" w:rsidP="007A6CD4">
            <w:pPr>
              <w:pStyle w:val="Style5"/>
              <w:widowControl/>
              <w:spacing w:line="240" w:lineRule="auto"/>
              <w:ind w:right="-1"/>
              <w:jc w:val="both"/>
              <w:rPr>
                <w:sz w:val="28"/>
                <w:szCs w:val="28"/>
                <w:lang w:eastAsia="en-US"/>
              </w:rPr>
            </w:pPr>
            <w:r>
              <w:rPr>
                <w:sz w:val="28"/>
                <w:szCs w:val="28"/>
                <w:lang w:eastAsia="en-US"/>
              </w:rPr>
              <w:t>Организационно-управленческая  деятельность в государственных, муниципальных, общественных и иных организациях</w:t>
            </w:r>
          </w:p>
        </w:tc>
      </w:tr>
      <w:tr w:rsidR="00A03416" w:rsidRPr="00773DBC" w:rsidTr="007A6CD4">
        <w:tc>
          <w:tcPr>
            <w:tcW w:w="3699" w:type="dxa"/>
          </w:tcPr>
          <w:p w:rsidR="00A03416" w:rsidRPr="00773DBC" w:rsidRDefault="00A03416" w:rsidP="00C06B8B">
            <w:pPr>
              <w:pStyle w:val="Style15"/>
              <w:tabs>
                <w:tab w:val="left" w:leader="underscore" w:pos="9768"/>
              </w:tabs>
              <w:jc w:val="left"/>
              <w:rPr>
                <w:rStyle w:val="FontStyle53"/>
                <w:b w:val="0"/>
                <w:i/>
                <w:sz w:val="28"/>
                <w:szCs w:val="28"/>
              </w:rPr>
            </w:pPr>
          </w:p>
        </w:tc>
        <w:tc>
          <w:tcPr>
            <w:tcW w:w="5873" w:type="dxa"/>
            <w:tcBorders>
              <w:top w:val="single" w:sz="4" w:space="0" w:color="auto"/>
            </w:tcBorders>
          </w:tcPr>
          <w:p w:rsidR="00A03416" w:rsidRPr="00773DBC" w:rsidRDefault="00A03416" w:rsidP="00C06B8B">
            <w:pPr>
              <w:pStyle w:val="Style15"/>
              <w:tabs>
                <w:tab w:val="left" w:leader="underscore" w:pos="9768"/>
              </w:tabs>
              <w:jc w:val="center"/>
              <w:rPr>
                <w:rStyle w:val="FontStyle53"/>
                <w:sz w:val="28"/>
                <w:szCs w:val="28"/>
              </w:rPr>
            </w:pPr>
          </w:p>
        </w:tc>
      </w:tr>
      <w:tr w:rsidR="00A03416" w:rsidRPr="00773DBC" w:rsidTr="007A6CD4">
        <w:tc>
          <w:tcPr>
            <w:tcW w:w="3699" w:type="dxa"/>
          </w:tcPr>
          <w:p w:rsidR="00A03416" w:rsidRPr="00773DBC" w:rsidRDefault="00A03416" w:rsidP="00C06B8B">
            <w:pPr>
              <w:pStyle w:val="Style15"/>
              <w:tabs>
                <w:tab w:val="left" w:leader="underscore" w:pos="9768"/>
              </w:tabs>
              <w:jc w:val="left"/>
              <w:rPr>
                <w:rStyle w:val="FontStyle53"/>
                <w:b w:val="0"/>
                <w:i/>
                <w:sz w:val="28"/>
                <w:szCs w:val="28"/>
              </w:rPr>
            </w:pPr>
          </w:p>
          <w:p w:rsidR="00A03416" w:rsidRPr="00773DBC" w:rsidRDefault="00A03416" w:rsidP="00C06B8B">
            <w:pPr>
              <w:pStyle w:val="Style15"/>
              <w:tabs>
                <w:tab w:val="left" w:leader="underscore" w:pos="9768"/>
              </w:tabs>
              <w:jc w:val="left"/>
              <w:rPr>
                <w:rStyle w:val="FontStyle53"/>
                <w:b w:val="0"/>
                <w:i/>
                <w:sz w:val="28"/>
                <w:szCs w:val="28"/>
              </w:rPr>
            </w:pPr>
          </w:p>
          <w:p w:rsidR="00A03416" w:rsidRPr="00773DBC" w:rsidRDefault="00A03416" w:rsidP="00C06B8B">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5873" w:type="dxa"/>
            <w:tcBorders>
              <w:bottom w:val="single" w:sz="4" w:space="0" w:color="auto"/>
            </w:tcBorders>
          </w:tcPr>
          <w:p w:rsidR="00A03416" w:rsidRPr="00773DBC" w:rsidRDefault="00A03416" w:rsidP="00C06B8B">
            <w:pPr>
              <w:pStyle w:val="Style15"/>
              <w:tabs>
                <w:tab w:val="left" w:leader="underscore" w:pos="9768"/>
              </w:tabs>
              <w:rPr>
                <w:rStyle w:val="FontStyle53"/>
                <w:b w:val="0"/>
                <w:sz w:val="28"/>
                <w:szCs w:val="28"/>
              </w:rPr>
            </w:pPr>
          </w:p>
          <w:p w:rsidR="00A03416" w:rsidRPr="00773DBC" w:rsidRDefault="00A03416" w:rsidP="00C06B8B">
            <w:pPr>
              <w:pStyle w:val="Style15"/>
              <w:tabs>
                <w:tab w:val="left" w:leader="underscore" w:pos="9768"/>
              </w:tabs>
              <w:rPr>
                <w:rStyle w:val="FontStyle53"/>
                <w:b w:val="0"/>
                <w:sz w:val="28"/>
                <w:szCs w:val="28"/>
              </w:rPr>
            </w:pPr>
          </w:p>
          <w:p w:rsidR="00A03416" w:rsidRPr="00773DBC" w:rsidRDefault="00A03416" w:rsidP="00C06B8B">
            <w:pPr>
              <w:pStyle w:val="Style15"/>
              <w:tabs>
                <w:tab w:val="left" w:leader="underscore" w:pos="9768"/>
              </w:tabs>
              <w:rPr>
                <w:rStyle w:val="FontStyle53"/>
                <w:b w:val="0"/>
                <w:sz w:val="28"/>
                <w:szCs w:val="28"/>
              </w:rPr>
            </w:pPr>
            <w:r>
              <w:rPr>
                <w:rStyle w:val="FontStyle53"/>
                <w:b w:val="0"/>
                <w:sz w:val="28"/>
                <w:szCs w:val="28"/>
              </w:rPr>
              <w:t>бакалавр</w:t>
            </w:r>
          </w:p>
        </w:tc>
      </w:tr>
    </w:tbl>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7A6CD4">
      <w:pPr>
        <w:pStyle w:val="Style15"/>
        <w:tabs>
          <w:tab w:val="left" w:leader="underscore" w:pos="9768"/>
        </w:tabs>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A03416" w:rsidRPr="008A3FC2" w:rsidRDefault="00A03416" w:rsidP="008A3FC2">
      <w:pPr>
        <w:pStyle w:val="Style15"/>
        <w:tabs>
          <w:tab w:val="left" w:leader="underscore" w:pos="9768"/>
        </w:tabs>
        <w:jc w:val="center"/>
        <w:rPr>
          <w:bCs/>
          <w:sz w:val="28"/>
          <w:szCs w:val="28"/>
        </w:rPr>
      </w:pPr>
      <w:bookmarkStart w:id="0" w:name="_GoBack"/>
      <w:bookmarkEnd w:id="0"/>
    </w:p>
    <w:p w:rsidR="00A57021" w:rsidRPr="00773DBC" w:rsidRDefault="00A57021" w:rsidP="00A57021"/>
    <w:p w:rsidR="00A57021" w:rsidRPr="00773DBC" w:rsidRDefault="00A57021" w:rsidP="00A57021">
      <w:pPr>
        <w:pStyle w:val="Style15"/>
        <w:tabs>
          <w:tab w:val="left" w:leader="underscore" w:pos="9856"/>
        </w:tabs>
        <w:ind w:firstLine="720"/>
      </w:pPr>
      <w:r w:rsidRPr="00773DBC">
        <w:lastRenderedPageBreak/>
        <w:t>Рабочая программа дисциплины «</w:t>
      </w:r>
      <w:r w:rsidR="009A6895">
        <w:t>Основы социального государства</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Pr="00773DBC">
        <w:rPr>
          <w:color w:val="000000"/>
        </w:rPr>
        <w:t>Государственное и муниципальное управление</w:t>
      </w:r>
      <w:r w:rsidRPr="00773DBC">
        <w:t>».</w:t>
      </w:r>
    </w:p>
    <w:p w:rsidR="00A57021" w:rsidRPr="0088217C" w:rsidRDefault="00A57021" w:rsidP="00A57021">
      <w:pPr>
        <w:ind w:firstLine="709"/>
        <w:jc w:val="both"/>
      </w:pPr>
      <w:r w:rsidRPr="00773DBC">
        <w:t xml:space="preserve">Дисциплина относится к </w:t>
      </w:r>
      <w:r w:rsidR="0088217C" w:rsidRPr="0088217C">
        <w:t>вариативной части</w:t>
      </w:r>
      <w:r w:rsidRPr="0088217C">
        <w:t xml:space="preserve"> учебного плана. </w:t>
      </w:r>
    </w:p>
    <w:p w:rsidR="00917769" w:rsidRPr="00917769" w:rsidRDefault="00917769" w:rsidP="00917769">
      <w:pPr>
        <w:widowControl/>
        <w:shd w:val="clear" w:color="auto" w:fill="FFFFFF"/>
        <w:autoSpaceDE/>
        <w:autoSpaceDN/>
        <w:adjustRightInd/>
        <w:ind w:firstLine="374"/>
        <w:jc w:val="both"/>
        <w:outlineLvl w:val="0"/>
        <w:rPr>
          <w:bCs/>
          <w:color w:val="22272F"/>
          <w:kern w:val="36"/>
        </w:rPr>
      </w:pPr>
      <w:r w:rsidRPr="00917769">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917769">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57021" w:rsidRPr="00980E96" w:rsidRDefault="00917769" w:rsidP="0043621F">
      <w:pPr>
        <w:widowControl/>
        <w:shd w:val="clear" w:color="auto" w:fill="FFFFFF"/>
        <w:autoSpaceDE/>
        <w:autoSpaceDN/>
        <w:adjustRightInd/>
        <w:ind w:firstLine="374"/>
        <w:jc w:val="both"/>
        <w:outlineLvl w:val="0"/>
        <w:rPr>
          <w:bCs/>
          <w:color w:val="22272F"/>
          <w:kern w:val="36"/>
        </w:rPr>
      </w:pPr>
      <w:r w:rsidRPr="00917769">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Pr>
        <w:ind w:firstLine="709"/>
        <w:jc w:val="both"/>
      </w:pPr>
    </w:p>
    <w:p w:rsidR="00A03416" w:rsidRDefault="00A03416" w:rsidP="00A03416">
      <w:pPr>
        <w:ind w:firstLine="708"/>
        <w:jc w:val="both"/>
      </w:pPr>
    </w:p>
    <w:p w:rsidR="002671E2" w:rsidRDefault="002671E2" w:rsidP="00A03416">
      <w:pPr>
        <w:ind w:firstLine="708"/>
        <w:jc w:val="both"/>
      </w:pPr>
    </w:p>
    <w:p w:rsidR="002671E2" w:rsidRPr="00773DBC" w:rsidRDefault="002671E2" w:rsidP="00A03416">
      <w:pPr>
        <w:ind w:firstLine="708"/>
        <w:jc w:val="both"/>
      </w:pPr>
    </w:p>
    <w:p w:rsidR="00A03416" w:rsidRDefault="00A03416">
      <w:pPr>
        <w:widowControl/>
        <w:autoSpaceDE/>
        <w:autoSpaceDN/>
        <w:adjustRightInd/>
      </w:pPr>
      <w:r>
        <w:br w:type="page"/>
      </w:r>
    </w:p>
    <w:p w:rsidR="001016D7" w:rsidRPr="00773DBC" w:rsidRDefault="001016D7" w:rsidP="000F1B6F">
      <w:pPr>
        <w:pStyle w:val="a9"/>
        <w:numPr>
          <w:ilvl w:val="0"/>
          <w:numId w:val="1"/>
        </w:numPr>
        <w:tabs>
          <w:tab w:val="left" w:pos="6131"/>
        </w:tabs>
        <w:jc w:val="both"/>
        <w:rPr>
          <w:b/>
          <w:i/>
        </w:rPr>
      </w:pPr>
      <w:r w:rsidRPr="00773DBC">
        <w:rPr>
          <w:b/>
          <w:i/>
        </w:rPr>
        <w:lastRenderedPageBreak/>
        <w:t>П</w:t>
      </w:r>
      <w:r w:rsidR="0015090A" w:rsidRPr="00773DBC">
        <w:rPr>
          <w:b/>
          <w:i/>
        </w:rPr>
        <w:t>еречень планируем</w:t>
      </w:r>
      <w:r w:rsidR="008D1601" w:rsidRPr="00773DBC">
        <w:rPr>
          <w:b/>
          <w:i/>
        </w:rPr>
        <w:t>ых результатов</w:t>
      </w:r>
      <w:r w:rsidRPr="00773DBC">
        <w:rPr>
          <w:b/>
          <w:i/>
        </w:rPr>
        <w:t xml:space="preserve"> обучения по дисциплине (модулю)</w:t>
      </w:r>
      <w:r w:rsidR="00386403" w:rsidRPr="00773DBC">
        <w:rPr>
          <w:b/>
          <w:i/>
        </w:rPr>
        <w:t>, соотнесенных с планируемыми результатами освоения образовательной программы</w:t>
      </w:r>
    </w:p>
    <w:p w:rsidR="001016D7" w:rsidRPr="00773DBC" w:rsidRDefault="001016D7" w:rsidP="001016D7">
      <w:pPr>
        <w:pStyle w:val="a9"/>
        <w:jc w:val="both"/>
      </w:pPr>
    </w:p>
    <w:tbl>
      <w:tblPr>
        <w:tblStyle w:val="a8"/>
        <w:tblW w:w="9246" w:type="dxa"/>
        <w:tblInd w:w="360" w:type="dxa"/>
        <w:tblLayout w:type="fixed"/>
        <w:tblLook w:val="04A0" w:firstRow="1" w:lastRow="0" w:firstColumn="1" w:lastColumn="0" w:noHBand="0" w:noVBand="1"/>
      </w:tblPr>
      <w:tblGrid>
        <w:gridCol w:w="2300"/>
        <w:gridCol w:w="2410"/>
        <w:gridCol w:w="4536"/>
      </w:tblGrid>
      <w:tr w:rsidR="00386403" w:rsidRPr="00773140" w:rsidTr="00C053F5">
        <w:tc>
          <w:tcPr>
            <w:tcW w:w="2300" w:type="dxa"/>
          </w:tcPr>
          <w:p w:rsidR="00386403" w:rsidRPr="00773140" w:rsidRDefault="00386403" w:rsidP="001016D7">
            <w:pPr>
              <w:jc w:val="center"/>
              <w:rPr>
                <w:sz w:val="22"/>
                <w:szCs w:val="22"/>
              </w:rPr>
            </w:pPr>
            <w:r w:rsidRPr="00773140">
              <w:rPr>
                <w:sz w:val="22"/>
                <w:szCs w:val="22"/>
              </w:rPr>
              <w:t>Компетенция</w:t>
            </w:r>
          </w:p>
        </w:tc>
        <w:tc>
          <w:tcPr>
            <w:tcW w:w="2410" w:type="dxa"/>
          </w:tcPr>
          <w:p w:rsidR="00386403" w:rsidRPr="00773140" w:rsidRDefault="00386403" w:rsidP="001016D7">
            <w:pPr>
              <w:jc w:val="both"/>
              <w:rPr>
                <w:sz w:val="22"/>
                <w:szCs w:val="22"/>
              </w:rPr>
            </w:pPr>
            <w:r w:rsidRPr="00773140">
              <w:rPr>
                <w:sz w:val="22"/>
                <w:szCs w:val="22"/>
              </w:rPr>
              <w:t>Вклад дисциплины в формирование компетенции</w:t>
            </w:r>
          </w:p>
        </w:tc>
        <w:tc>
          <w:tcPr>
            <w:tcW w:w="4536" w:type="dxa"/>
          </w:tcPr>
          <w:p w:rsidR="00386403" w:rsidRPr="00773140" w:rsidRDefault="00386403" w:rsidP="001016D7">
            <w:pPr>
              <w:jc w:val="both"/>
              <w:rPr>
                <w:sz w:val="22"/>
                <w:szCs w:val="22"/>
              </w:rPr>
            </w:pPr>
            <w:r w:rsidRPr="00773140">
              <w:rPr>
                <w:sz w:val="22"/>
                <w:szCs w:val="22"/>
              </w:rPr>
              <w:t>Планируемые результаты обучения по дисциплине</w:t>
            </w:r>
          </w:p>
        </w:tc>
      </w:tr>
      <w:tr w:rsidR="00386403" w:rsidRPr="00773140" w:rsidTr="00C053F5">
        <w:tc>
          <w:tcPr>
            <w:tcW w:w="2300" w:type="dxa"/>
          </w:tcPr>
          <w:p w:rsidR="00C053F5" w:rsidRPr="00773140" w:rsidRDefault="00C72BD4" w:rsidP="00C053F5">
            <w:pPr>
              <w:ind w:left="66" w:right="-132"/>
              <w:rPr>
                <w:sz w:val="22"/>
                <w:szCs w:val="22"/>
              </w:rPr>
            </w:pPr>
            <w:r w:rsidRPr="00773140">
              <w:rPr>
                <w:sz w:val="22"/>
                <w:szCs w:val="22"/>
              </w:rPr>
              <w:t>ОПК-2</w:t>
            </w:r>
          </w:p>
          <w:p w:rsidR="00C053F5" w:rsidRPr="00773140" w:rsidRDefault="00C72BD4" w:rsidP="00C053F5">
            <w:pPr>
              <w:ind w:left="66" w:right="-132"/>
              <w:rPr>
                <w:sz w:val="22"/>
                <w:szCs w:val="22"/>
              </w:rPr>
            </w:pPr>
            <w:r w:rsidRPr="00773140">
              <w:rPr>
                <w:b/>
                <w:sz w:val="22"/>
                <w:szCs w:val="22"/>
              </w:rPr>
              <w:t xml:space="preserve"> </w:t>
            </w:r>
            <w:r w:rsidR="00A47F4B" w:rsidRPr="00773140">
              <w:rPr>
                <w:sz w:val="22"/>
                <w:szCs w:val="22"/>
              </w:rPr>
              <w:t>Способность</w:t>
            </w:r>
          </w:p>
          <w:p w:rsidR="00386403" w:rsidRPr="00773140" w:rsidRDefault="00A47F4B" w:rsidP="00773140">
            <w:pPr>
              <w:ind w:left="66" w:right="-108"/>
              <w:rPr>
                <w:sz w:val="22"/>
                <w:szCs w:val="22"/>
              </w:rPr>
            </w:pPr>
            <w:r w:rsidRPr="00773140">
              <w:rPr>
                <w:sz w:val="22"/>
                <w:szCs w:val="22"/>
              </w:rPr>
              <w:t xml:space="preserve"> находить организационно-управленческие решения, оценивать результаты и последствия принятого управленческого решения и готовность нести за них ответственность с позиций социальной значимости принимаемых решений </w:t>
            </w:r>
          </w:p>
        </w:tc>
        <w:tc>
          <w:tcPr>
            <w:tcW w:w="2410" w:type="dxa"/>
          </w:tcPr>
          <w:p w:rsidR="00386403" w:rsidRPr="00773140" w:rsidRDefault="00A47F4B" w:rsidP="00B0190F">
            <w:pPr>
              <w:jc w:val="both"/>
              <w:rPr>
                <w:sz w:val="22"/>
                <w:szCs w:val="22"/>
              </w:rPr>
            </w:pPr>
            <w:r w:rsidRPr="00773140">
              <w:rPr>
                <w:sz w:val="22"/>
                <w:szCs w:val="22"/>
              </w:rPr>
              <w:t>Дисциплина формирует способность оценивать результаты и последствия принятого управленческого решения с позиций социальной значимости принимаемых решений</w:t>
            </w:r>
          </w:p>
        </w:tc>
        <w:tc>
          <w:tcPr>
            <w:tcW w:w="4536" w:type="dxa"/>
          </w:tcPr>
          <w:p w:rsidR="00A47F4B" w:rsidRPr="00773140" w:rsidRDefault="00A47F4B" w:rsidP="00A47F4B">
            <w:pPr>
              <w:rPr>
                <w:sz w:val="22"/>
                <w:szCs w:val="22"/>
              </w:rPr>
            </w:pPr>
            <w:r w:rsidRPr="00773140">
              <w:rPr>
                <w:sz w:val="22"/>
                <w:szCs w:val="22"/>
              </w:rPr>
              <w:t>Знать:</w:t>
            </w:r>
          </w:p>
          <w:p w:rsidR="00A47F4B" w:rsidRPr="00773140" w:rsidRDefault="00A47F4B" w:rsidP="00A47F4B">
            <w:pPr>
              <w:rPr>
                <w:sz w:val="22"/>
                <w:szCs w:val="22"/>
              </w:rPr>
            </w:pPr>
            <w:r w:rsidRPr="00773140">
              <w:rPr>
                <w:sz w:val="22"/>
                <w:szCs w:val="22"/>
              </w:rPr>
              <w:t>- основы функционирования социального государства;</w:t>
            </w:r>
          </w:p>
          <w:p w:rsidR="00A47F4B" w:rsidRPr="00773140" w:rsidRDefault="00A47F4B" w:rsidP="00A47F4B">
            <w:pPr>
              <w:rPr>
                <w:sz w:val="22"/>
                <w:szCs w:val="22"/>
              </w:rPr>
            </w:pPr>
            <w:r w:rsidRPr="00773140">
              <w:rPr>
                <w:sz w:val="22"/>
                <w:szCs w:val="22"/>
              </w:rPr>
              <w:t>- теоретические основы возникновения социального государства как государства нового цивилизационного типа;</w:t>
            </w:r>
          </w:p>
          <w:p w:rsidR="00A47F4B" w:rsidRPr="00773140" w:rsidRDefault="00A47F4B" w:rsidP="00A47F4B">
            <w:pPr>
              <w:rPr>
                <w:sz w:val="22"/>
                <w:szCs w:val="22"/>
              </w:rPr>
            </w:pPr>
            <w:r w:rsidRPr="00773140">
              <w:rPr>
                <w:sz w:val="22"/>
                <w:szCs w:val="22"/>
              </w:rPr>
              <w:t>- принципы, цели и направления социальной политики государства;</w:t>
            </w:r>
          </w:p>
          <w:p w:rsidR="00A47F4B" w:rsidRPr="00773140" w:rsidRDefault="00A47F4B" w:rsidP="00A47F4B">
            <w:pPr>
              <w:rPr>
                <w:sz w:val="22"/>
                <w:szCs w:val="22"/>
              </w:rPr>
            </w:pPr>
            <w:r w:rsidRPr="00773140">
              <w:rPr>
                <w:sz w:val="22"/>
                <w:szCs w:val="22"/>
              </w:rPr>
              <w:t>- приоритеты социального развития Российской Федерации;</w:t>
            </w:r>
          </w:p>
          <w:p w:rsidR="00A47F4B" w:rsidRPr="00773140" w:rsidRDefault="00A47F4B" w:rsidP="00A47F4B">
            <w:pPr>
              <w:rPr>
                <w:sz w:val="22"/>
                <w:szCs w:val="22"/>
              </w:rPr>
            </w:pPr>
            <w:r w:rsidRPr="00773140">
              <w:rPr>
                <w:sz w:val="22"/>
                <w:szCs w:val="22"/>
              </w:rPr>
              <w:t>- принципы организации социальной экспертизы и социального аудита;</w:t>
            </w:r>
          </w:p>
          <w:p w:rsidR="00A47F4B" w:rsidRPr="00773140" w:rsidRDefault="00A47F4B" w:rsidP="00A47F4B">
            <w:pPr>
              <w:rPr>
                <w:sz w:val="22"/>
                <w:szCs w:val="22"/>
              </w:rPr>
            </w:pPr>
            <w:r w:rsidRPr="00773140">
              <w:rPr>
                <w:sz w:val="22"/>
                <w:szCs w:val="22"/>
              </w:rPr>
              <w:t>- сущность и значение социальной информации в развитии современного общества;</w:t>
            </w:r>
          </w:p>
          <w:p w:rsidR="00773DBC" w:rsidRPr="00773140" w:rsidRDefault="00A47F4B" w:rsidP="00A47F4B">
            <w:pPr>
              <w:jc w:val="both"/>
              <w:rPr>
                <w:sz w:val="22"/>
                <w:szCs w:val="22"/>
              </w:rPr>
            </w:pPr>
            <w:r w:rsidRPr="00773140">
              <w:rPr>
                <w:sz w:val="22"/>
                <w:szCs w:val="22"/>
              </w:rPr>
              <w:t>- основные методы, способы и предложения по решению социальных проблем;</w:t>
            </w:r>
          </w:p>
          <w:p w:rsidR="00A47F4B" w:rsidRPr="00773140" w:rsidRDefault="00A47F4B" w:rsidP="00A47F4B">
            <w:pPr>
              <w:rPr>
                <w:sz w:val="22"/>
                <w:szCs w:val="22"/>
              </w:rPr>
            </w:pPr>
            <w:r w:rsidRPr="00773140">
              <w:rPr>
                <w:sz w:val="22"/>
                <w:szCs w:val="22"/>
              </w:rPr>
              <w:t>Уметь:</w:t>
            </w:r>
          </w:p>
          <w:p w:rsidR="00A47F4B" w:rsidRPr="00773140" w:rsidRDefault="00A47F4B" w:rsidP="00A47F4B">
            <w:pPr>
              <w:rPr>
                <w:b/>
                <w:sz w:val="22"/>
                <w:szCs w:val="22"/>
              </w:rPr>
            </w:pPr>
            <w:r w:rsidRPr="00773140">
              <w:rPr>
                <w:sz w:val="22"/>
                <w:szCs w:val="22"/>
              </w:rPr>
              <w:t>- исследовать теоретические основы формирования социального государства и его модели;</w:t>
            </w:r>
          </w:p>
          <w:p w:rsidR="00A47F4B" w:rsidRPr="00773140" w:rsidRDefault="00A47F4B" w:rsidP="00A47F4B">
            <w:pPr>
              <w:rPr>
                <w:sz w:val="22"/>
                <w:szCs w:val="22"/>
              </w:rPr>
            </w:pPr>
            <w:r w:rsidRPr="00773140">
              <w:rPr>
                <w:sz w:val="22"/>
                <w:szCs w:val="22"/>
              </w:rPr>
              <w:t>- использовать основные положения и приоритеты социальной политики государства при решении социальных и профессиональных задач;</w:t>
            </w:r>
          </w:p>
          <w:p w:rsidR="00A47F4B" w:rsidRPr="00773140" w:rsidRDefault="00A47F4B" w:rsidP="00A47F4B">
            <w:pPr>
              <w:rPr>
                <w:sz w:val="22"/>
                <w:szCs w:val="22"/>
              </w:rPr>
            </w:pPr>
            <w:r w:rsidRPr="00773140">
              <w:rPr>
                <w:sz w:val="22"/>
                <w:szCs w:val="22"/>
              </w:rPr>
              <w:t>- соблюдать основные правовые и юридические законы Российской Федерации, касающиеся социальной политики</w:t>
            </w:r>
          </w:p>
          <w:p w:rsidR="00A47F4B" w:rsidRPr="00773140" w:rsidRDefault="00A47F4B" w:rsidP="00A47F4B">
            <w:pPr>
              <w:rPr>
                <w:sz w:val="22"/>
                <w:szCs w:val="22"/>
              </w:rPr>
            </w:pPr>
            <w:r w:rsidRPr="00773140">
              <w:rPr>
                <w:sz w:val="22"/>
                <w:szCs w:val="22"/>
              </w:rPr>
              <w:t>- разрабатывать предложения и рекомендации по решению социальных проблем;</w:t>
            </w:r>
          </w:p>
          <w:p w:rsidR="00A47F4B" w:rsidRPr="00773140" w:rsidRDefault="00A47F4B" w:rsidP="00A47F4B">
            <w:pPr>
              <w:jc w:val="both"/>
              <w:rPr>
                <w:sz w:val="22"/>
                <w:szCs w:val="22"/>
              </w:rPr>
            </w:pPr>
            <w:r w:rsidRPr="00773140">
              <w:rPr>
                <w:sz w:val="22"/>
                <w:szCs w:val="22"/>
              </w:rPr>
              <w:t>- уметь проводить социальный аудит и социальную экспертизу</w:t>
            </w:r>
          </w:p>
          <w:p w:rsidR="00A47F4B" w:rsidRPr="00773140" w:rsidRDefault="00A47F4B" w:rsidP="00A47F4B">
            <w:pPr>
              <w:rPr>
                <w:sz w:val="22"/>
                <w:szCs w:val="22"/>
              </w:rPr>
            </w:pPr>
            <w:r w:rsidRPr="00773140">
              <w:rPr>
                <w:sz w:val="22"/>
                <w:szCs w:val="22"/>
              </w:rPr>
              <w:t>Владеть</w:t>
            </w:r>
          </w:p>
          <w:p w:rsidR="00A47F4B" w:rsidRPr="00773140" w:rsidRDefault="00A47F4B" w:rsidP="00A47F4B">
            <w:pPr>
              <w:rPr>
                <w:b/>
                <w:sz w:val="22"/>
                <w:szCs w:val="22"/>
              </w:rPr>
            </w:pPr>
            <w:r w:rsidRPr="00773140">
              <w:rPr>
                <w:sz w:val="22"/>
                <w:szCs w:val="22"/>
              </w:rPr>
              <w:t>- понятийно-категориальным аппаратом  социального государства;</w:t>
            </w:r>
          </w:p>
          <w:p w:rsidR="00A47F4B" w:rsidRPr="00773140" w:rsidRDefault="00A47F4B" w:rsidP="00A47F4B">
            <w:pPr>
              <w:rPr>
                <w:sz w:val="22"/>
                <w:szCs w:val="22"/>
              </w:rPr>
            </w:pPr>
            <w:r w:rsidRPr="00773140">
              <w:rPr>
                <w:sz w:val="22"/>
                <w:szCs w:val="22"/>
              </w:rPr>
              <w:t>- навыками по проведению социального аудита и социальной экспертизы;</w:t>
            </w:r>
          </w:p>
          <w:p w:rsidR="00A47F4B" w:rsidRPr="00773140" w:rsidRDefault="00A47F4B" w:rsidP="00A47F4B">
            <w:pPr>
              <w:rPr>
                <w:sz w:val="22"/>
                <w:szCs w:val="22"/>
              </w:rPr>
            </w:pPr>
            <w:r w:rsidRPr="00773140">
              <w:rPr>
                <w:sz w:val="22"/>
                <w:szCs w:val="22"/>
              </w:rPr>
              <w:t>- навыками по повышению социальной ответственности гражданина социального государства;</w:t>
            </w:r>
          </w:p>
          <w:p w:rsidR="00A47F4B" w:rsidRPr="00773140" w:rsidRDefault="00A47F4B" w:rsidP="00A47F4B">
            <w:pPr>
              <w:rPr>
                <w:sz w:val="22"/>
                <w:szCs w:val="22"/>
              </w:rPr>
            </w:pPr>
            <w:r w:rsidRPr="00773140">
              <w:rPr>
                <w:sz w:val="22"/>
                <w:szCs w:val="22"/>
              </w:rPr>
              <w:t>- навыками адекватного анализа проводимых в России социальных преобразований на этапе становления социального государства;</w:t>
            </w:r>
          </w:p>
          <w:p w:rsidR="00A47F4B" w:rsidRPr="00773140" w:rsidRDefault="00A47F4B" w:rsidP="00A47F4B">
            <w:pPr>
              <w:jc w:val="both"/>
              <w:rPr>
                <w:sz w:val="22"/>
                <w:szCs w:val="22"/>
              </w:rPr>
            </w:pPr>
            <w:r w:rsidRPr="00773140">
              <w:rPr>
                <w:sz w:val="22"/>
                <w:szCs w:val="22"/>
              </w:rPr>
              <w:t>- методами, способами и средствами оценки эффективности социальной политики государства.</w:t>
            </w:r>
          </w:p>
        </w:tc>
      </w:tr>
    </w:tbl>
    <w:p w:rsidR="00773140" w:rsidRDefault="00773140">
      <w:r>
        <w:br w:type="page"/>
      </w:r>
    </w:p>
    <w:p w:rsidR="001F41FB" w:rsidRDefault="001F41FB"/>
    <w:tbl>
      <w:tblPr>
        <w:tblStyle w:val="a8"/>
        <w:tblW w:w="9246" w:type="dxa"/>
        <w:tblInd w:w="360" w:type="dxa"/>
        <w:tblLayout w:type="fixed"/>
        <w:tblLook w:val="04A0" w:firstRow="1" w:lastRow="0" w:firstColumn="1" w:lastColumn="0" w:noHBand="0" w:noVBand="1"/>
      </w:tblPr>
      <w:tblGrid>
        <w:gridCol w:w="2300"/>
        <w:gridCol w:w="2410"/>
        <w:gridCol w:w="4536"/>
      </w:tblGrid>
      <w:tr w:rsidR="00E02B5D" w:rsidRPr="00773140" w:rsidTr="00C053F5">
        <w:tc>
          <w:tcPr>
            <w:tcW w:w="2300" w:type="dxa"/>
          </w:tcPr>
          <w:p w:rsidR="00E02B5D" w:rsidRPr="00773140" w:rsidRDefault="00E02B5D" w:rsidP="00C06B8B">
            <w:pPr>
              <w:rPr>
                <w:sz w:val="22"/>
                <w:szCs w:val="22"/>
              </w:rPr>
            </w:pPr>
            <w:r w:rsidRPr="00773140">
              <w:rPr>
                <w:sz w:val="22"/>
                <w:szCs w:val="22"/>
              </w:rPr>
              <w:t xml:space="preserve">ПК-2  </w:t>
            </w:r>
          </w:p>
          <w:p w:rsidR="00E02B5D" w:rsidRPr="00773140" w:rsidRDefault="00E02B5D" w:rsidP="00C06B8B">
            <w:pPr>
              <w:rPr>
                <w:sz w:val="22"/>
                <w:szCs w:val="22"/>
              </w:rPr>
            </w:pPr>
            <w:r w:rsidRPr="00773140">
              <w:rPr>
                <w:sz w:val="22"/>
                <w:szCs w:val="22"/>
              </w:rPr>
              <w:t>Владение</w:t>
            </w:r>
          </w:p>
          <w:p w:rsidR="00E02B5D" w:rsidRPr="00773140" w:rsidRDefault="00E02B5D" w:rsidP="00C06B8B">
            <w:pPr>
              <w:rPr>
                <w:sz w:val="22"/>
                <w:szCs w:val="22"/>
              </w:rPr>
            </w:pPr>
            <w:r w:rsidRPr="00773140">
              <w:rPr>
                <w:sz w:val="22"/>
                <w:szCs w:val="22"/>
              </w:rPr>
              <w:t xml:space="preserve">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умений проводить аудит человеческих ресурсов и осуществлять диагностику организационной культуры </w:t>
            </w:r>
          </w:p>
        </w:tc>
        <w:tc>
          <w:tcPr>
            <w:tcW w:w="2410" w:type="dxa"/>
          </w:tcPr>
          <w:p w:rsidR="00E02B5D" w:rsidRPr="00773140" w:rsidRDefault="00E02B5D" w:rsidP="00C06B8B">
            <w:pPr>
              <w:rPr>
                <w:sz w:val="22"/>
                <w:szCs w:val="22"/>
              </w:rPr>
            </w:pPr>
            <w:r w:rsidRPr="00773140">
              <w:rPr>
                <w:sz w:val="22"/>
                <w:szCs w:val="22"/>
              </w:rPr>
              <w:t>Дисциплина формирует навыки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умений проводить аудит человеческих ресурсов и осуществлять диагностику организационной культуры в профессиональной сфере</w:t>
            </w:r>
          </w:p>
          <w:p w:rsidR="00E02B5D" w:rsidRPr="00773140" w:rsidRDefault="00E02B5D" w:rsidP="00C06B8B">
            <w:pPr>
              <w:rPr>
                <w:sz w:val="22"/>
                <w:szCs w:val="22"/>
              </w:rPr>
            </w:pPr>
          </w:p>
        </w:tc>
        <w:tc>
          <w:tcPr>
            <w:tcW w:w="4536" w:type="dxa"/>
          </w:tcPr>
          <w:p w:rsidR="00E02B5D" w:rsidRPr="00773140" w:rsidRDefault="00E02B5D" w:rsidP="00C06B8B">
            <w:pPr>
              <w:rPr>
                <w:sz w:val="22"/>
                <w:szCs w:val="22"/>
              </w:rPr>
            </w:pPr>
            <w:r w:rsidRPr="00773140">
              <w:rPr>
                <w:sz w:val="22"/>
                <w:szCs w:val="22"/>
              </w:rPr>
              <w:t>Знать:</w:t>
            </w:r>
          </w:p>
          <w:p w:rsidR="00E02B5D" w:rsidRPr="00773140" w:rsidRDefault="00E02B5D" w:rsidP="00C06B8B">
            <w:pPr>
              <w:rPr>
                <w:sz w:val="22"/>
                <w:szCs w:val="22"/>
              </w:rPr>
            </w:pPr>
            <w:r w:rsidRPr="00773140">
              <w:rPr>
                <w:sz w:val="22"/>
                <w:szCs w:val="22"/>
              </w:rPr>
              <w:t>- основные теории мотивации, лидерства и власти для решения стратегических и оперативных управленческих задач в профессиональной сфере по вопросам функционирования социального государства;</w:t>
            </w:r>
          </w:p>
          <w:p w:rsidR="00E02B5D" w:rsidRPr="00773140" w:rsidRDefault="00E02B5D" w:rsidP="00C06B8B">
            <w:pPr>
              <w:rPr>
                <w:sz w:val="22"/>
                <w:szCs w:val="22"/>
              </w:rPr>
            </w:pPr>
            <w:r w:rsidRPr="00773140">
              <w:rPr>
                <w:sz w:val="22"/>
                <w:szCs w:val="22"/>
              </w:rPr>
              <w:t>- процессы групповой динамики и принципы формирования команды для решения социальных задач в государственном и муниципальном управлении.</w:t>
            </w:r>
          </w:p>
          <w:p w:rsidR="00E02B5D" w:rsidRPr="00773140" w:rsidRDefault="00E02B5D" w:rsidP="00C06B8B">
            <w:pPr>
              <w:rPr>
                <w:sz w:val="22"/>
                <w:szCs w:val="22"/>
              </w:rPr>
            </w:pPr>
            <w:r w:rsidRPr="00773140">
              <w:rPr>
                <w:sz w:val="22"/>
                <w:szCs w:val="22"/>
              </w:rPr>
              <w:t>Уметь:</w:t>
            </w:r>
          </w:p>
          <w:p w:rsidR="00E02B5D" w:rsidRPr="00773140" w:rsidRDefault="00E02B5D" w:rsidP="00C06B8B">
            <w:pPr>
              <w:rPr>
                <w:sz w:val="22"/>
                <w:szCs w:val="22"/>
              </w:rPr>
            </w:pPr>
            <w:r w:rsidRPr="00773140">
              <w:rPr>
                <w:sz w:val="22"/>
                <w:szCs w:val="22"/>
              </w:rPr>
              <w:t>- проводить аудит человеческих ресурсов и осуществлять диагностику организационной культуры в  профессиональной сфере;</w:t>
            </w:r>
          </w:p>
          <w:p w:rsidR="00E02B5D" w:rsidRPr="00773140" w:rsidRDefault="00E02B5D" w:rsidP="00C06B8B">
            <w:pPr>
              <w:rPr>
                <w:sz w:val="22"/>
                <w:szCs w:val="22"/>
              </w:rPr>
            </w:pPr>
            <w:r w:rsidRPr="00773140">
              <w:rPr>
                <w:sz w:val="22"/>
                <w:szCs w:val="22"/>
              </w:rPr>
              <w:t>- применять принципы и методы формирования команды для решения социальных задач в государственном и муниципальном управлении.</w:t>
            </w:r>
          </w:p>
          <w:p w:rsidR="00E02B5D" w:rsidRPr="00773140" w:rsidRDefault="00E02B5D" w:rsidP="00C06B8B">
            <w:pPr>
              <w:rPr>
                <w:sz w:val="22"/>
                <w:szCs w:val="22"/>
              </w:rPr>
            </w:pPr>
            <w:r w:rsidRPr="00773140">
              <w:rPr>
                <w:sz w:val="22"/>
                <w:szCs w:val="22"/>
              </w:rPr>
              <w:t>Владеть:</w:t>
            </w:r>
          </w:p>
          <w:p w:rsidR="00E02B5D" w:rsidRPr="00773140" w:rsidRDefault="00E02B5D" w:rsidP="00C06B8B">
            <w:pPr>
              <w:rPr>
                <w:sz w:val="22"/>
                <w:szCs w:val="22"/>
              </w:rPr>
            </w:pPr>
            <w:r w:rsidRPr="00773140">
              <w:rPr>
                <w:sz w:val="22"/>
                <w:szCs w:val="22"/>
              </w:rPr>
              <w:t>- навыками проводить аудит человеческих ресурсов и осуществлять диагностику организационной культуры в  профессиональной сфере;</w:t>
            </w:r>
          </w:p>
          <w:p w:rsidR="00E02B5D" w:rsidRPr="00773140" w:rsidRDefault="00E02B5D" w:rsidP="00C06B8B">
            <w:pPr>
              <w:rPr>
                <w:sz w:val="22"/>
                <w:szCs w:val="22"/>
              </w:rPr>
            </w:pPr>
            <w:r w:rsidRPr="00773140">
              <w:rPr>
                <w:sz w:val="22"/>
                <w:szCs w:val="22"/>
              </w:rPr>
              <w:t>- навыками формирования команд для решения  социальных стратегических и оперативных управленческих задач  в государственном и муниципальном управлении</w:t>
            </w:r>
          </w:p>
          <w:p w:rsidR="00E02B5D" w:rsidRPr="00773140" w:rsidRDefault="00E02B5D" w:rsidP="00C06B8B">
            <w:pPr>
              <w:rPr>
                <w:sz w:val="22"/>
                <w:szCs w:val="22"/>
              </w:rPr>
            </w:pPr>
          </w:p>
          <w:p w:rsidR="00E02B5D" w:rsidRPr="00773140" w:rsidRDefault="00E02B5D" w:rsidP="00C06B8B">
            <w:pPr>
              <w:rPr>
                <w:sz w:val="22"/>
                <w:szCs w:val="22"/>
              </w:rPr>
            </w:pPr>
          </w:p>
        </w:tc>
      </w:tr>
    </w:tbl>
    <w:p w:rsidR="00E02B5D" w:rsidRPr="00C053F5" w:rsidRDefault="00E02B5D" w:rsidP="00E02B5D">
      <w:pPr>
        <w:pStyle w:val="a9"/>
        <w:ind w:left="786"/>
        <w:jc w:val="both"/>
        <w:rPr>
          <w:b/>
        </w:rPr>
      </w:pPr>
    </w:p>
    <w:p w:rsidR="001016D7" w:rsidRPr="00773DBC" w:rsidRDefault="001012D2"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7F6D04" w:rsidRPr="00B845DD" w:rsidRDefault="001012D2" w:rsidP="007F6D04">
      <w:pPr>
        <w:jc w:val="both"/>
        <w:rPr>
          <w:rFonts w:ascii="Tahoma" w:hAnsi="Tahoma" w:cs="Tahoma"/>
        </w:rPr>
      </w:pPr>
      <w:r w:rsidRPr="00773DBC">
        <w:t xml:space="preserve">Дисциплина относится к </w:t>
      </w:r>
      <w:r w:rsidR="00CB4E99">
        <w:t xml:space="preserve">обязательным </w:t>
      </w:r>
      <w:r w:rsidR="00CB4E99" w:rsidRPr="00B845DD">
        <w:t xml:space="preserve">дисциплинам </w:t>
      </w:r>
      <w:r w:rsidR="00ED1B98">
        <w:t>вариативной части блока</w:t>
      </w:r>
      <w:r w:rsidR="00C16B20">
        <w:t xml:space="preserve"> 1.</w:t>
      </w:r>
    </w:p>
    <w:p w:rsidR="0037016A" w:rsidRPr="00B845DD" w:rsidRDefault="0037016A" w:rsidP="0037016A">
      <w:pPr>
        <w:pStyle w:val="33"/>
        <w:shd w:val="clear" w:color="auto" w:fill="auto"/>
        <w:spacing w:line="240" w:lineRule="auto"/>
        <w:ind w:firstLine="720"/>
        <w:jc w:val="both"/>
        <w:rPr>
          <w:sz w:val="24"/>
          <w:szCs w:val="24"/>
        </w:rPr>
      </w:pPr>
      <w:r w:rsidRPr="00773DBC">
        <w:rPr>
          <w:sz w:val="24"/>
          <w:szCs w:val="24"/>
        </w:rPr>
        <w:t>Дисциплина находится в логической и содержательно-методической</w:t>
      </w:r>
      <w:r w:rsidR="00937296" w:rsidRPr="00773DBC">
        <w:rPr>
          <w:sz w:val="24"/>
          <w:szCs w:val="24"/>
        </w:rPr>
        <w:t xml:space="preserve"> взаимосвязи с другими частями </w:t>
      </w:r>
      <w:r w:rsidRPr="00773DBC">
        <w:rPr>
          <w:sz w:val="24"/>
          <w:szCs w:val="24"/>
        </w:rPr>
        <w:t xml:space="preserve">ОП </w:t>
      </w:r>
      <w:r w:rsidR="00633702">
        <w:rPr>
          <w:sz w:val="24"/>
          <w:szCs w:val="24"/>
        </w:rPr>
        <w:t xml:space="preserve">и изучается </w:t>
      </w:r>
      <w:r w:rsidR="007F6D04" w:rsidRPr="00773DBC">
        <w:rPr>
          <w:sz w:val="24"/>
          <w:szCs w:val="24"/>
        </w:rPr>
        <w:t xml:space="preserve"> с </w:t>
      </w:r>
      <w:r w:rsidR="00360625" w:rsidRPr="00773DBC">
        <w:rPr>
          <w:sz w:val="24"/>
          <w:szCs w:val="24"/>
        </w:rPr>
        <w:t>таки</w:t>
      </w:r>
      <w:r w:rsidR="007F6D04" w:rsidRPr="00773DBC">
        <w:rPr>
          <w:sz w:val="24"/>
          <w:szCs w:val="24"/>
        </w:rPr>
        <w:t xml:space="preserve">ми </w:t>
      </w:r>
      <w:r w:rsidRPr="00773DBC">
        <w:rPr>
          <w:sz w:val="24"/>
          <w:szCs w:val="24"/>
        </w:rPr>
        <w:t>дисциплин</w:t>
      </w:r>
      <w:r w:rsidR="00386403" w:rsidRPr="00773DBC">
        <w:rPr>
          <w:sz w:val="24"/>
          <w:szCs w:val="24"/>
        </w:rPr>
        <w:t>ами</w:t>
      </w:r>
      <w:r w:rsidRPr="00773DBC">
        <w:rPr>
          <w:sz w:val="24"/>
          <w:szCs w:val="24"/>
        </w:rPr>
        <w:t xml:space="preserve">, как: </w:t>
      </w:r>
      <w:r w:rsidR="00B845DD" w:rsidRPr="00B845DD">
        <w:rPr>
          <w:sz w:val="24"/>
          <w:szCs w:val="24"/>
        </w:rPr>
        <w:t>«Теория управления», «Основы государственного и муниципального управления»</w:t>
      </w:r>
      <w:r w:rsidRPr="00B845DD">
        <w:rPr>
          <w:sz w:val="24"/>
          <w:szCs w:val="24"/>
        </w:rPr>
        <w:t>.</w:t>
      </w:r>
    </w:p>
    <w:p w:rsidR="0037016A" w:rsidRPr="00B845DD" w:rsidRDefault="0037016A" w:rsidP="0037016A">
      <w:pPr>
        <w:ind w:firstLine="709"/>
        <w:jc w:val="both"/>
      </w:pPr>
      <w:r w:rsidRPr="00B845DD">
        <w:t>Освоение дисциплины «</w:t>
      </w:r>
      <w:r w:rsidR="00A043D0" w:rsidRPr="00B845DD">
        <w:t>Основы социального государства</w:t>
      </w:r>
      <w:r w:rsidRPr="00B845DD">
        <w:t xml:space="preserve">» является необходимой основой для изучения </w:t>
      </w:r>
      <w:r w:rsidR="00C17DA4">
        <w:t>дисциплин</w:t>
      </w:r>
      <w:r w:rsidR="001F41FB">
        <w:t xml:space="preserve"> </w:t>
      </w:r>
      <w:r w:rsidR="00B845DD" w:rsidRPr="00B845DD">
        <w:t>правового цикла, для всех видов практик.</w:t>
      </w:r>
    </w:p>
    <w:p w:rsidR="00CF1FA5" w:rsidRPr="00B845DD" w:rsidRDefault="00CF1FA5" w:rsidP="00CF1FA5">
      <w:pPr>
        <w:ind w:firstLine="709"/>
        <w:jc w:val="both"/>
      </w:pPr>
      <w:r w:rsidRPr="00B845DD">
        <w:t>Изучение дисциплины позволит обучающимся реализовывать общепрофессиональные</w:t>
      </w:r>
      <w:r w:rsidR="00C90CEE">
        <w:t xml:space="preserve">  и</w:t>
      </w:r>
      <w:r w:rsidR="00633702">
        <w:t xml:space="preserve"> профессиональные </w:t>
      </w:r>
      <w:r w:rsidRPr="00B845DD">
        <w:t xml:space="preserve"> компетенции в деятельности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государственных и муниципальных предприятий и учреждений, институтов гражданского общества, общественных организаций. </w:t>
      </w:r>
    </w:p>
    <w:p w:rsidR="002A3FB0" w:rsidRDefault="002A3FB0" w:rsidP="002A3FB0">
      <w:pPr>
        <w:ind w:right="1" w:firstLine="482"/>
        <w:jc w:val="both"/>
      </w:pPr>
      <w:r>
        <w:t xml:space="preserve">В частности, выпускник, освоивший программу бакалавриата, в соответствии </w:t>
      </w:r>
      <w:r w:rsidRPr="00F96239">
        <w:t xml:space="preserve">с организационно-управленческим видом </w:t>
      </w:r>
      <w:r>
        <w:t xml:space="preserve">деятельности, должен быть готов решать следующие профессиональные задачи: </w:t>
      </w:r>
    </w:p>
    <w:p w:rsidR="002A3FB0" w:rsidRDefault="002A3FB0" w:rsidP="00B22A28">
      <w:pPr>
        <w:ind w:right="1"/>
        <w:jc w:val="both"/>
      </w:pPr>
      <w:r>
        <w:t xml:space="preserve">- организация исполнения полномочий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w:t>
      </w:r>
    </w:p>
    <w:p w:rsidR="002A3FB0" w:rsidRDefault="002A3FB0" w:rsidP="00B22A28">
      <w:pPr>
        <w:ind w:right="1"/>
        <w:jc w:val="both"/>
      </w:pPr>
      <w:r>
        <w:lastRenderedPageBreak/>
        <w:t xml:space="preserve">- разработка и реализация управленческих решений, в том числе нормативных актов, направленных на исполнение полномочий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w:t>
      </w:r>
    </w:p>
    <w:p w:rsidR="002A3FB0" w:rsidRDefault="002A3FB0" w:rsidP="00B22A28">
      <w:pPr>
        <w:ind w:right="1"/>
        <w:jc w:val="both"/>
      </w:pPr>
      <w:r>
        <w:t xml:space="preserve">- участие в разработке социально ориентированных мер регулирующего воздействия на общественные отношения и процессы социально-экономического развития; </w:t>
      </w:r>
    </w:p>
    <w:p w:rsidR="002A3FB0" w:rsidRDefault="002A3FB0" w:rsidP="00B22A28">
      <w:pPr>
        <w:ind w:right="1"/>
        <w:jc w:val="both"/>
      </w:pPr>
      <w:r>
        <w:t xml:space="preserve">- участие в процессах бюджетного планирования и оценки эффективности бюджетных расходов; </w:t>
      </w:r>
    </w:p>
    <w:p w:rsidR="002A3FB0" w:rsidRDefault="002A3FB0" w:rsidP="00B22A28">
      <w:pPr>
        <w:ind w:right="1"/>
        <w:jc w:val="both"/>
      </w:pPr>
      <w:r>
        <w:t>- участие в обеспечении рационального использования и контроля ресурсов4</w:t>
      </w:r>
    </w:p>
    <w:p w:rsidR="002A3FB0" w:rsidRDefault="002A3FB0" w:rsidP="002A3FB0">
      <w:pPr>
        <w:ind w:right="1"/>
        <w:jc w:val="both"/>
      </w:pPr>
      <w:r>
        <w:t xml:space="preserve">- организационное обеспечение деятельности лиц, замещающих государственные должности Российской Федерации, государственные должности субъектов Российской Федерации, должности муниципальной службы; </w:t>
      </w:r>
    </w:p>
    <w:p w:rsidR="002A3FB0" w:rsidRDefault="002A3FB0" w:rsidP="002A3FB0">
      <w:pPr>
        <w:ind w:right="1"/>
        <w:jc w:val="both"/>
      </w:pPr>
      <w:r>
        <w:t xml:space="preserve">- организационно-административное обеспечение деятельности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организация контроля качества управленческих решений и осуществление административных процессов; </w:t>
      </w:r>
    </w:p>
    <w:p w:rsidR="002A3FB0" w:rsidRDefault="002A3FB0" w:rsidP="002A3FB0">
      <w:pPr>
        <w:ind w:right="1"/>
        <w:jc w:val="both"/>
      </w:pPr>
      <w:r>
        <w:t>- организация взаимодействия с внешними организациями и гражданами и др.</w:t>
      </w:r>
    </w:p>
    <w:p w:rsidR="00A03416" w:rsidRDefault="00A03416" w:rsidP="00A03416">
      <w:pPr>
        <w:pStyle w:val="consplusnormal0"/>
        <w:shd w:val="clear" w:color="auto" w:fill="FFFFFF"/>
        <w:spacing w:before="0" w:beforeAutospacing="0" w:after="0" w:afterAutospacing="0"/>
        <w:ind w:firstLine="539"/>
        <w:jc w:val="both"/>
        <w:rPr>
          <w:color w:val="000000"/>
        </w:rPr>
      </w:pPr>
      <w:r>
        <w:rPr>
          <w:color w:val="000000"/>
        </w:rPr>
        <w:t>В соответствии с коммуникативным видом</w:t>
      </w:r>
      <w:r w:rsidRPr="009C0FB1">
        <w:rPr>
          <w:color w:val="000000"/>
        </w:rPr>
        <w:t xml:space="preserve"> деятельн</w:t>
      </w:r>
      <w:r>
        <w:rPr>
          <w:color w:val="000000"/>
        </w:rPr>
        <w:t>ости</w:t>
      </w:r>
      <w:r w:rsidRPr="009C0FB1">
        <w:rPr>
          <w:color w:val="000000"/>
        </w:rPr>
        <w:t>:</w:t>
      </w:r>
    </w:p>
    <w:p w:rsidR="00A03416" w:rsidRPr="009C0FB1" w:rsidRDefault="00A03416" w:rsidP="00A03416">
      <w:pPr>
        <w:pStyle w:val="consplusnormal0"/>
        <w:shd w:val="clear" w:color="auto" w:fill="FFFFFF"/>
        <w:spacing w:before="0" w:beforeAutospacing="0" w:after="0" w:afterAutospacing="0"/>
        <w:ind w:firstLine="539"/>
        <w:jc w:val="both"/>
        <w:rPr>
          <w:color w:val="000000"/>
        </w:rPr>
      </w:pPr>
      <w:r w:rsidRPr="009C0FB1">
        <w:rPr>
          <w:color w:val="000000"/>
        </w:rPr>
        <w:t>участие в организации взаимодействия между соответствующими органами и организациями с институтами гражданского общества, средствами массовой коммуникации, гражданами;</w:t>
      </w:r>
    </w:p>
    <w:p w:rsidR="00A03416" w:rsidRPr="009C0FB1" w:rsidRDefault="00A03416" w:rsidP="00A03416">
      <w:pPr>
        <w:pStyle w:val="consplusnormal0"/>
        <w:shd w:val="clear" w:color="auto" w:fill="FFFFFF"/>
        <w:spacing w:before="0" w:beforeAutospacing="0" w:after="0" w:afterAutospacing="0"/>
        <w:ind w:firstLine="539"/>
        <w:jc w:val="both"/>
        <w:rPr>
          <w:color w:val="000000"/>
        </w:rPr>
      </w:pPr>
      <w:r w:rsidRPr="009C0FB1">
        <w:rPr>
          <w:color w:val="000000"/>
        </w:rPr>
        <w:t>участие в разрешении конфликтов в соответствующих органах и организациях;</w:t>
      </w:r>
    </w:p>
    <w:p w:rsidR="00A03416" w:rsidRPr="009C0FB1" w:rsidRDefault="00A03416" w:rsidP="00A03416">
      <w:pPr>
        <w:pStyle w:val="consplusnormal0"/>
        <w:shd w:val="clear" w:color="auto" w:fill="FFFFFF"/>
        <w:spacing w:before="0" w:beforeAutospacing="0" w:after="0" w:afterAutospacing="0"/>
        <w:ind w:firstLine="539"/>
        <w:jc w:val="both"/>
        <w:rPr>
          <w:color w:val="000000"/>
        </w:rPr>
      </w:pPr>
      <w:r w:rsidRPr="009C0FB1">
        <w:rPr>
          <w:color w:val="000000"/>
        </w:rPr>
        <w:t>участие в организации внутренних коммуникаций;</w:t>
      </w:r>
    </w:p>
    <w:p w:rsidR="00A03416" w:rsidRPr="009C0FB1" w:rsidRDefault="00A03416" w:rsidP="00A03416">
      <w:pPr>
        <w:pStyle w:val="consplusnormal0"/>
        <w:shd w:val="clear" w:color="auto" w:fill="FFFFFF"/>
        <w:spacing w:before="0" w:beforeAutospacing="0" w:after="0" w:afterAutospacing="0"/>
        <w:ind w:firstLine="539"/>
        <w:jc w:val="both"/>
        <w:rPr>
          <w:color w:val="000000"/>
        </w:rPr>
      </w:pPr>
      <w:r w:rsidRPr="009C0FB1">
        <w:rPr>
          <w:color w:val="000000"/>
        </w:rPr>
        <w:t>участие в обеспечении связей с общественностью соответствующих органов и организаций;</w:t>
      </w:r>
    </w:p>
    <w:p w:rsidR="00A03416" w:rsidRPr="009C0FB1" w:rsidRDefault="00A03416" w:rsidP="00A03416">
      <w:pPr>
        <w:pStyle w:val="consplusnormal0"/>
        <w:shd w:val="clear" w:color="auto" w:fill="FFFFFF"/>
        <w:spacing w:before="0" w:beforeAutospacing="0" w:after="0" w:afterAutospacing="0"/>
        <w:ind w:firstLine="539"/>
        <w:jc w:val="both"/>
        <w:rPr>
          <w:color w:val="000000"/>
        </w:rPr>
      </w:pPr>
      <w:r w:rsidRPr="009C0FB1">
        <w:rPr>
          <w:color w:val="000000"/>
        </w:rPr>
        <w:t>содействие развитию механизмов общественного участия в принятии и реализации управленческих решений;</w:t>
      </w:r>
    </w:p>
    <w:p w:rsidR="00A03416" w:rsidRPr="009C0FB1" w:rsidRDefault="00A03416" w:rsidP="00A03416">
      <w:pPr>
        <w:pStyle w:val="consplusnormal0"/>
        <w:shd w:val="clear" w:color="auto" w:fill="FFFFFF"/>
        <w:spacing w:before="0" w:beforeAutospacing="0" w:after="0" w:afterAutospacing="0"/>
        <w:ind w:firstLine="539"/>
        <w:jc w:val="both"/>
        <w:rPr>
          <w:color w:val="000000"/>
        </w:rPr>
      </w:pPr>
      <w:r w:rsidRPr="009C0FB1">
        <w:rPr>
          <w:color w:val="000000"/>
        </w:rPr>
        <w:t>поддержка формирования и продвижения имиджа государственной и муниципальной службы, страны и территории на основе современных коммуникативных технологий;</w:t>
      </w:r>
    </w:p>
    <w:p w:rsidR="00A03416" w:rsidRPr="009C0FB1" w:rsidRDefault="00A03416" w:rsidP="00A03416">
      <w:pPr>
        <w:pStyle w:val="consplusnormal0"/>
        <w:shd w:val="clear" w:color="auto" w:fill="FFFFFF"/>
        <w:spacing w:before="0" w:beforeAutospacing="0" w:after="0" w:afterAutospacing="0"/>
        <w:ind w:firstLine="539"/>
        <w:jc w:val="both"/>
        <w:rPr>
          <w:color w:val="000000"/>
        </w:rPr>
      </w:pPr>
      <w:r w:rsidRPr="009C0FB1">
        <w:rPr>
          <w:color w:val="000000"/>
        </w:rPr>
        <w:t>участие в подготовке и проведении коммуникационных кампаний и мероприятий в соответствии с целями и задачами государственного и муниципального управления</w:t>
      </w:r>
      <w:r>
        <w:rPr>
          <w:color w:val="000000"/>
        </w:rPr>
        <w:t>.</w:t>
      </w:r>
    </w:p>
    <w:p w:rsidR="00760C32" w:rsidRPr="0043621F" w:rsidRDefault="00917769" w:rsidP="0043621F">
      <w:pPr>
        <w:widowControl/>
        <w:autoSpaceDE/>
        <w:autoSpaceDN/>
        <w:adjustRightInd/>
        <w:spacing w:after="160" w:line="256" w:lineRule="auto"/>
        <w:ind w:firstLine="426"/>
        <w:jc w:val="both"/>
        <w:rPr>
          <w:rFonts w:eastAsia="Calibri"/>
          <w:lang w:eastAsia="en-US"/>
        </w:rPr>
      </w:pPr>
      <w:r w:rsidRPr="00917769">
        <w:rPr>
          <w:rFonts w:eastAsia="Calibri"/>
          <w:lang w:eastAsia="en-US"/>
        </w:rPr>
        <w:t xml:space="preserve">Дисциплина  в рамках </w:t>
      </w:r>
      <w:r w:rsidRPr="00917769">
        <w:rPr>
          <w:rFonts w:eastAsia="Calibri"/>
          <w:b/>
          <w:lang w:eastAsia="en-US"/>
        </w:rPr>
        <w:t>воспитательной работы</w:t>
      </w:r>
      <w:r w:rsidRPr="00917769">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016D7" w:rsidRPr="00773DBC" w:rsidRDefault="001012D2" w:rsidP="000F1B6F">
      <w:pPr>
        <w:pStyle w:val="a9"/>
        <w:numPr>
          <w:ilvl w:val="0"/>
          <w:numId w:val="1"/>
        </w:numPr>
        <w:jc w:val="both"/>
        <w:rPr>
          <w:b/>
          <w:i/>
        </w:rPr>
      </w:pPr>
      <w:r w:rsidRPr="00773DBC">
        <w:rPr>
          <w:b/>
          <w:i/>
        </w:rPr>
        <w:t>Объем дисциплины</w:t>
      </w:r>
    </w:p>
    <w:p w:rsidR="0047259A" w:rsidRPr="00773DBC" w:rsidRDefault="0047259A" w:rsidP="0047259A">
      <w:pPr>
        <w:pStyle w:val="a9"/>
        <w:jc w:val="both"/>
        <w:rPr>
          <w:b/>
          <w:i/>
        </w:rPr>
      </w:pPr>
    </w:p>
    <w:tbl>
      <w:tblPr>
        <w:tblStyle w:val="a8"/>
        <w:tblW w:w="0" w:type="auto"/>
        <w:tblLook w:val="04A0" w:firstRow="1" w:lastRow="0" w:firstColumn="1" w:lastColumn="0" w:noHBand="0" w:noVBand="1"/>
      </w:tblPr>
      <w:tblGrid>
        <w:gridCol w:w="250"/>
        <w:gridCol w:w="5954"/>
        <w:gridCol w:w="1701"/>
        <w:gridCol w:w="1666"/>
      </w:tblGrid>
      <w:tr w:rsidR="0047259A" w:rsidRPr="00773DBC" w:rsidTr="00F50FCF">
        <w:tc>
          <w:tcPr>
            <w:tcW w:w="6204" w:type="dxa"/>
            <w:gridSpan w:val="2"/>
            <w:vMerge w:val="restart"/>
          </w:tcPr>
          <w:p w:rsidR="0047259A" w:rsidRPr="00773DBC" w:rsidRDefault="0047259A" w:rsidP="0047259A">
            <w:pPr>
              <w:jc w:val="center"/>
              <w:rPr>
                <w:b/>
                <w:i/>
              </w:rPr>
            </w:pPr>
            <w:r w:rsidRPr="00773DBC">
              <w:rPr>
                <w:b/>
                <w:i/>
              </w:rPr>
              <w:t>Виды учебной работы</w:t>
            </w:r>
          </w:p>
        </w:tc>
        <w:tc>
          <w:tcPr>
            <w:tcW w:w="3367" w:type="dxa"/>
            <w:gridSpan w:val="2"/>
          </w:tcPr>
          <w:p w:rsidR="0047259A" w:rsidRPr="00773DBC" w:rsidRDefault="0047259A" w:rsidP="0047259A">
            <w:pPr>
              <w:jc w:val="center"/>
              <w:rPr>
                <w:b/>
                <w:i/>
              </w:rPr>
            </w:pPr>
            <w:r w:rsidRPr="00773DBC">
              <w:rPr>
                <w:b/>
                <w:i/>
              </w:rPr>
              <w:t>Формы обучения</w:t>
            </w:r>
          </w:p>
        </w:tc>
      </w:tr>
      <w:tr w:rsidR="0047259A" w:rsidRPr="00773DBC" w:rsidTr="001012D2">
        <w:tc>
          <w:tcPr>
            <w:tcW w:w="6204" w:type="dxa"/>
            <w:gridSpan w:val="2"/>
            <w:vMerge/>
          </w:tcPr>
          <w:p w:rsidR="0047259A" w:rsidRPr="00773DBC" w:rsidRDefault="0047259A" w:rsidP="0047259A">
            <w:pPr>
              <w:jc w:val="center"/>
              <w:rPr>
                <w:b/>
                <w:i/>
              </w:rPr>
            </w:pPr>
          </w:p>
        </w:tc>
        <w:tc>
          <w:tcPr>
            <w:tcW w:w="1701" w:type="dxa"/>
          </w:tcPr>
          <w:p w:rsidR="0047259A" w:rsidRPr="00773DBC" w:rsidRDefault="0047259A" w:rsidP="0047259A">
            <w:pPr>
              <w:jc w:val="center"/>
              <w:rPr>
                <w:b/>
                <w:i/>
              </w:rPr>
            </w:pPr>
            <w:r w:rsidRPr="00773DBC">
              <w:rPr>
                <w:b/>
                <w:i/>
              </w:rPr>
              <w:t>Очная</w:t>
            </w:r>
          </w:p>
        </w:tc>
        <w:tc>
          <w:tcPr>
            <w:tcW w:w="1666" w:type="dxa"/>
          </w:tcPr>
          <w:p w:rsidR="0047259A" w:rsidRPr="00773DBC" w:rsidRDefault="0047259A" w:rsidP="0047259A">
            <w:pPr>
              <w:jc w:val="center"/>
              <w:rPr>
                <w:b/>
                <w:i/>
              </w:rPr>
            </w:pPr>
            <w:r w:rsidRPr="00773DBC">
              <w:rPr>
                <w:b/>
                <w:i/>
              </w:rPr>
              <w:t>Заочная</w:t>
            </w:r>
          </w:p>
        </w:tc>
      </w:tr>
      <w:tr w:rsidR="001012D2" w:rsidRPr="00773DBC" w:rsidTr="001012D2">
        <w:tc>
          <w:tcPr>
            <w:tcW w:w="6204" w:type="dxa"/>
            <w:gridSpan w:val="2"/>
          </w:tcPr>
          <w:p w:rsidR="001012D2" w:rsidRPr="00773DBC" w:rsidRDefault="0047259A" w:rsidP="001012D2">
            <w:pPr>
              <w:jc w:val="both"/>
            </w:pPr>
            <w:r w:rsidRPr="00773DBC">
              <w:rPr>
                <w:b/>
              </w:rPr>
              <w:t>Общая трудоемкость</w:t>
            </w:r>
            <w:r w:rsidRPr="00773DBC">
              <w:t>: зачетные единицы/часы</w:t>
            </w:r>
          </w:p>
        </w:tc>
        <w:tc>
          <w:tcPr>
            <w:tcW w:w="1701" w:type="dxa"/>
          </w:tcPr>
          <w:p w:rsidR="001012D2" w:rsidRPr="00773DBC" w:rsidRDefault="001F62E3" w:rsidP="00446E62">
            <w:pPr>
              <w:jc w:val="center"/>
            </w:pPr>
            <w:r>
              <w:t>144 (4</w:t>
            </w:r>
            <w:r w:rsidR="00BC1411" w:rsidRPr="00773DBC">
              <w:t xml:space="preserve"> ЗЕТ)</w:t>
            </w:r>
          </w:p>
        </w:tc>
        <w:tc>
          <w:tcPr>
            <w:tcW w:w="1666" w:type="dxa"/>
          </w:tcPr>
          <w:p w:rsidR="001012D2" w:rsidRPr="00773DBC" w:rsidRDefault="00633702" w:rsidP="00446E62">
            <w:pPr>
              <w:jc w:val="center"/>
              <w:rPr>
                <w:highlight w:val="yellow"/>
              </w:rPr>
            </w:pPr>
            <w:r>
              <w:t>144 (4</w:t>
            </w:r>
            <w:r w:rsidRPr="00773DBC">
              <w:t xml:space="preserve"> ЗЕТ)</w:t>
            </w:r>
          </w:p>
        </w:tc>
      </w:tr>
      <w:tr w:rsidR="001012D2" w:rsidRPr="00773DBC" w:rsidTr="001012D2">
        <w:tc>
          <w:tcPr>
            <w:tcW w:w="6204" w:type="dxa"/>
            <w:gridSpan w:val="2"/>
          </w:tcPr>
          <w:p w:rsidR="001012D2" w:rsidRPr="00773DBC" w:rsidRDefault="0047259A" w:rsidP="001012D2">
            <w:pPr>
              <w:jc w:val="both"/>
            </w:pPr>
            <w:r w:rsidRPr="00773DBC">
              <w:rPr>
                <w:b/>
              </w:rPr>
              <w:t>Контактная работа</w:t>
            </w:r>
            <w:r w:rsidR="007057B8">
              <w:rPr>
                <w:b/>
              </w:rPr>
              <w:t xml:space="preserve"> </w:t>
            </w:r>
            <w:r w:rsidRPr="00773DBC">
              <w:rPr>
                <w:b/>
              </w:rPr>
              <w:t>с преподавателем</w:t>
            </w:r>
            <w:r w:rsidRPr="00773DBC">
              <w:t xml:space="preserve"> (всего):</w:t>
            </w:r>
          </w:p>
        </w:tc>
        <w:tc>
          <w:tcPr>
            <w:tcW w:w="1701" w:type="dxa"/>
          </w:tcPr>
          <w:p w:rsidR="001012D2" w:rsidRPr="00773DBC" w:rsidRDefault="00087F1C" w:rsidP="002F5DC2">
            <w:pPr>
              <w:jc w:val="center"/>
              <w:rPr>
                <w:lang w:val="en-US"/>
              </w:rPr>
            </w:pPr>
            <w:r>
              <w:t>44</w:t>
            </w:r>
          </w:p>
        </w:tc>
        <w:tc>
          <w:tcPr>
            <w:tcW w:w="1666" w:type="dxa"/>
          </w:tcPr>
          <w:p w:rsidR="001012D2" w:rsidRPr="00773DBC" w:rsidRDefault="001012D2" w:rsidP="001F62E3">
            <w:pPr>
              <w:jc w:val="center"/>
            </w:pPr>
          </w:p>
        </w:tc>
      </w:tr>
      <w:tr w:rsidR="0047259A" w:rsidRPr="00773DBC" w:rsidTr="00446E62">
        <w:tc>
          <w:tcPr>
            <w:tcW w:w="250" w:type="dxa"/>
            <w:vMerge w:val="restart"/>
          </w:tcPr>
          <w:p w:rsidR="0047259A" w:rsidRPr="00773DBC" w:rsidRDefault="0047259A" w:rsidP="001012D2">
            <w:pPr>
              <w:jc w:val="both"/>
            </w:pPr>
          </w:p>
        </w:tc>
        <w:tc>
          <w:tcPr>
            <w:tcW w:w="5954" w:type="dxa"/>
          </w:tcPr>
          <w:p w:rsidR="0047259A" w:rsidRPr="00773DBC" w:rsidRDefault="0047259A" w:rsidP="001012D2">
            <w:pPr>
              <w:jc w:val="both"/>
            </w:pPr>
            <w:r w:rsidRPr="00773DBC">
              <w:t>Лекции (Л</w:t>
            </w:r>
            <w:r w:rsidR="00020ABC" w:rsidRPr="00773DBC">
              <w:t>К</w:t>
            </w:r>
            <w:r w:rsidRPr="00773DBC">
              <w:t>)</w:t>
            </w:r>
          </w:p>
        </w:tc>
        <w:tc>
          <w:tcPr>
            <w:tcW w:w="1701" w:type="dxa"/>
          </w:tcPr>
          <w:p w:rsidR="0047259A" w:rsidRPr="00773DBC" w:rsidRDefault="00087F1C" w:rsidP="00446E62">
            <w:pPr>
              <w:jc w:val="center"/>
            </w:pPr>
            <w:r>
              <w:t>22</w:t>
            </w:r>
          </w:p>
        </w:tc>
        <w:tc>
          <w:tcPr>
            <w:tcW w:w="1666" w:type="dxa"/>
          </w:tcPr>
          <w:p w:rsidR="0047259A" w:rsidRPr="00773DBC" w:rsidRDefault="00633702" w:rsidP="00446E62">
            <w:pPr>
              <w:jc w:val="center"/>
            </w:pPr>
            <w:r>
              <w:t>4</w:t>
            </w:r>
          </w:p>
        </w:tc>
      </w:tr>
      <w:tr w:rsidR="0047259A" w:rsidRPr="00773DBC" w:rsidTr="00446E62">
        <w:tc>
          <w:tcPr>
            <w:tcW w:w="250" w:type="dxa"/>
            <w:vMerge/>
          </w:tcPr>
          <w:p w:rsidR="0047259A" w:rsidRPr="00773DBC" w:rsidRDefault="0047259A" w:rsidP="001012D2">
            <w:pPr>
              <w:jc w:val="both"/>
            </w:pPr>
          </w:p>
        </w:tc>
        <w:tc>
          <w:tcPr>
            <w:tcW w:w="5954" w:type="dxa"/>
          </w:tcPr>
          <w:p w:rsidR="0047259A" w:rsidRPr="00773DBC" w:rsidRDefault="0047259A" w:rsidP="001012D2">
            <w:pPr>
              <w:jc w:val="both"/>
            </w:pPr>
            <w:r w:rsidRPr="00773DBC">
              <w:t>Практические занятия (ПЗ)</w:t>
            </w:r>
          </w:p>
        </w:tc>
        <w:tc>
          <w:tcPr>
            <w:tcW w:w="1701" w:type="dxa"/>
          </w:tcPr>
          <w:p w:rsidR="0047259A" w:rsidRPr="00773DBC" w:rsidRDefault="0047259A" w:rsidP="00446E62">
            <w:pPr>
              <w:jc w:val="center"/>
            </w:pPr>
          </w:p>
        </w:tc>
        <w:tc>
          <w:tcPr>
            <w:tcW w:w="1666" w:type="dxa"/>
          </w:tcPr>
          <w:p w:rsidR="0047259A" w:rsidRPr="00773DBC" w:rsidRDefault="0047259A" w:rsidP="00446E62">
            <w:pPr>
              <w:jc w:val="center"/>
            </w:pPr>
          </w:p>
        </w:tc>
      </w:tr>
      <w:tr w:rsidR="0047259A" w:rsidRPr="00773DBC" w:rsidTr="00446E62">
        <w:tc>
          <w:tcPr>
            <w:tcW w:w="250" w:type="dxa"/>
            <w:vMerge/>
          </w:tcPr>
          <w:p w:rsidR="0047259A" w:rsidRPr="00773DBC" w:rsidRDefault="0047259A" w:rsidP="001012D2">
            <w:pPr>
              <w:jc w:val="both"/>
            </w:pPr>
          </w:p>
        </w:tc>
        <w:tc>
          <w:tcPr>
            <w:tcW w:w="5954" w:type="dxa"/>
          </w:tcPr>
          <w:p w:rsidR="0047259A" w:rsidRPr="00773DBC" w:rsidRDefault="0047259A" w:rsidP="001012D2">
            <w:pPr>
              <w:jc w:val="both"/>
            </w:pPr>
            <w:r w:rsidRPr="00773DBC">
              <w:t>Семинарские занятия (СЗ)</w:t>
            </w:r>
          </w:p>
        </w:tc>
        <w:tc>
          <w:tcPr>
            <w:tcW w:w="1701" w:type="dxa"/>
          </w:tcPr>
          <w:p w:rsidR="0047259A" w:rsidRPr="00773DBC" w:rsidRDefault="00087F1C" w:rsidP="00446E62">
            <w:pPr>
              <w:jc w:val="center"/>
            </w:pPr>
            <w:r>
              <w:t>22</w:t>
            </w:r>
            <w:r w:rsidR="009C3156">
              <w:t>***</w:t>
            </w:r>
          </w:p>
        </w:tc>
        <w:tc>
          <w:tcPr>
            <w:tcW w:w="1666" w:type="dxa"/>
          </w:tcPr>
          <w:p w:rsidR="0047259A" w:rsidRPr="00773DBC" w:rsidRDefault="00633702" w:rsidP="00446E62">
            <w:pPr>
              <w:jc w:val="center"/>
            </w:pPr>
            <w:r>
              <w:t>4</w:t>
            </w:r>
            <w:r w:rsidR="009C3156">
              <w:t>***</w:t>
            </w:r>
          </w:p>
        </w:tc>
      </w:tr>
      <w:tr w:rsidR="0047259A" w:rsidRPr="00773DBC" w:rsidTr="00446E62">
        <w:tc>
          <w:tcPr>
            <w:tcW w:w="250" w:type="dxa"/>
            <w:vMerge/>
          </w:tcPr>
          <w:p w:rsidR="0047259A" w:rsidRPr="00773DBC" w:rsidRDefault="0047259A" w:rsidP="001012D2">
            <w:pPr>
              <w:jc w:val="both"/>
            </w:pPr>
          </w:p>
        </w:tc>
        <w:tc>
          <w:tcPr>
            <w:tcW w:w="5954" w:type="dxa"/>
          </w:tcPr>
          <w:p w:rsidR="0047259A" w:rsidRPr="00773DBC" w:rsidRDefault="0047259A" w:rsidP="001012D2">
            <w:pPr>
              <w:jc w:val="both"/>
            </w:pPr>
            <w:r w:rsidRPr="00773DBC">
              <w:t>Лабораторные работы (ЛР)</w:t>
            </w:r>
          </w:p>
        </w:tc>
        <w:tc>
          <w:tcPr>
            <w:tcW w:w="1701" w:type="dxa"/>
          </w:tcPr>
          <w:p w:rsidR="0047259A" w:rsidRPr="00773DBC" w:rsidRDefault="0047259A" w:rsidP="00446E62">
            <w:pPr>
              <w:jc w:val="center"/>
            </w:pPr>
          </w:p>
        </w:tc>
        <w:tc>
          <w:tcPr>
            <w:tcW w:w="1666" w:type="dxa"/>
          </w:tcPr>
          <w:p w:rsidR="0047259A" w:rsidRPr="00773DBC" w:rsidRDefault="0047259A" w:rsidP="00446E62">
            <w:pPr>
              <w:jc w:val="center"/>
            </w:pPr>
          </w:p>
        </w:tc>
      </w:tr>
      <w:tr w:rsidR="0047259A" w:rsidRPr="00773DBC" w:rsidTr="00446E62">
        <w:tc>
          <w:tcPr>
            <w:tcW w:w="250" w:type="dxa"/>
            <w:vMerge/>
          </w:tcPr>
          <w:p w:rsidR="0047259A" w:rsidRPr="00773DBC" w:rsidRDefault="0047259A" w:rsidP="001012D2">
            <w:pPr>
              <w:jc w:val="both"/>
            </w:pPr>
          </w:p>
        </w:tc>
        <w:tc>
          <w:tcPr>
            <w:tcW w:w="5954" w:type="dxa"/>
          </w:tcPr>
          <w:p w:rsidR="0047259A" w:rsidRPr="00773DBC" w:rsidRDefault="00446E62" w:rsidP="00446E62">
            <w:pPr>
              <w:jc w:val="both"/>
            </w:pPr>
            <w:r w:rsidRPr="00773DBC">
              <w:t xml:space="preserve">Промежуточная аттестация: </w:t>
            </w:r>
            <w:r w:rsidRPr="00104E39">
              <w:rPr>
                <w:u w:val="single"/>
              </w:rPr>
              <w:t xml:space="preserve">Зачет </w:t>
            </w:r>
            <w:r w:rsidRPr="00773DBC">
              <w:t xml:space="preserve">/ зачет с оценкой / </w:t>
            </w:r>
            <w:r w:rsidRPr="00104E39">
              <w:t>экзамен</w:t>
            </w:r>
            <w:r w:rsidRPr="00773DBC">
              <w:t xml:space="preserve"> / </w:t>
            </w:r>
          </w:p>
        </w:tc>
        <w:tc>
          <w:tcPr>
            <w:tcW w:w="1701" w:type="dxa"/>
          </w:tcPr>
          <w:p w:rsidR="0047259A" w:rsidRPr="00773DBC" w:rsidRDefault="006C045E" w:rsidP="00446E62">
            <w:pPr>
              <w:jc w:val="center"/>
            </w:pPr>
            <w:r>
              <w:t>2**</w:t>
            </w:r>
          </w:p>
        </w:tc>
        <w:tc>
          <w:tcPr>
            <w:tcW w:w="1666" w:type="dxa"/>
          </w:tcPr>
          <w:p w:rsidR="0047259A" w:rsidRPr="00773DBC" w:rsidRDefault="00633702" w:rsidP="00446E62">
            <w:pPr>
              <w:jc w:val="center"/>
            </w:pPr>
            <w:r>
              <w:t>4</w:t>
            </w:r>
          </w:p>
        </w:tc>
      </w:tr>
      <w:tr w:rsidR="0047259A" w:rsidRPr="00773DBC" w:rsidTr="001012D2">
        <w:tc>
          <w:tcPr>
            <w:tcW w:w="6204" w:type="dxa"/>
            <w:gridSpan w:val="2"/>
          </w:tcPr>
          <w:p w:rsidR="0047259A" w:rsidRPr="00773DBC" w:rsidRDefault="0047259A" w:rsidP="001012D2">
            <w:pPr>
              <w:jc w:val="both"/>
            </w:pPr>
            <w:r w:rsidRPr="00773DBC">
              <w:rPr>
                <w:b/>
              </w:rPr>
              <w:t>Самостоятельная работа</w:t>
            </w:r>
            <w:r w:rsidRPr="00773DBC">
              <w:t xml:space="preserve"> (СРС)</w:t>
            </w:r>
          </w:p>
        </w:tc>
        <w:tc>
          <w:tcPr>
            <w:tcW w:w="1701" w:type="dxa"/>
          </w:tcPr>
          <w:p w:rsidR="0047259A" w:rsidRPr="00773DBC" w:rsidRDefault="001F62E3" w:rsidP="00446E62">
            <w:pPr>
              <w:jc w:val="center"/>
            </w:pPr>
            <w:r>
              <w:t>10</w:t>
            </w:r>
            <w:r w:rsidR="00087F1C">
              <w:t>0</w:t>
            </w:r>
          </w:p>
        </w:tc>
        <w:tc>
          <w:tcPr>
            <w:tcW w:w="1666" w:type="dxa"/>
          </w:tcPr>
          <w:p w:rsidR="0047259A" w:rsidRPr="00773DBC" w:rsidRDefault="00633702" w:rsidP="00446E62">
            <w:pPr>
              <w:jc w:val="center"/>
            </w:pPr>
            <w:r>
              <w:t>132</w:t>
            </w:r>
          </w:p>
        </w:tc>
      </w:tr>
    </w:tbl>
    <w:p w:rsidR="006C045E" w:rsidRDefault="006C045E" w:rsidP="006C045E">
      <w:pPr>
        <w:jc w:val="both"/>
      </w:pPr>
      <w:r w:rsidRPr="00DA63A6">
        <w:t>** - включена  в трудоемкость практических /семинарских/лабораторных занятий</w:t>
      </w:r>
    </w:p>
    <w:p w:rsidR="00917769" w:rsidRPr="00917769" w:rsidRDefault="00917769" w:rsidP="00917769">
      <w:pPr>
        <w:widowControl/>
        <w:autoSpaceDE/>
        <w:autoSpaceDN/>
        <w:adjustRightInd/>
        <w:spacing w:after="160" w:line="256" w:lineRule="auto"/>
        <w:jc w:val="both"/>
        <w:rPr>
          <w:rFonts w:eastAsia="Calibri"/>
          <w:lang w:eastAsia="en-US"/>
        </w:rPr>
      </w:pPr>
      <w:r w:rsidRPr="00917769">
        <w:rPr>
          <w:rFonts w:ascii="Calibri" w:eastAsia="Calibri" w:hAnsi="Calibri"/>
          <w:b/>
          <w:sz w:val="22"/>
          <w:szCs w:val="22"/>
          <w:lang w:eastAsia="en-US"/>
        </w:rPr>
        <w:t>*** -</w:t>
      </w:r>
      <w:r w:rsidRPr="00917769">
        <w:rPr>
          <w:rFonts w:ascii="Calibri" w:eastAsia="Calibri" w:hAnsi="Calibri"/>
          <w:sz w:val="22"/>
          <w:szCs w:val="22"/>
          <w:lang w:eastAsia="en-US"/>
        </w:rPr>
        <w:t xml:space="preserve"> </w:t>
      </w:r>
      <w:r w:rsidRPr="00917769">
        <w:rPr>
          <w:rFonts w:eastAsia="Calibri"/>
          <w:lang w:eastAsia="en-US"/>
        </w:rPr>
        <w:t xml:space="preserve">Дисциплина  частично  реализуется в </w:t>
      </w:r>
      <w:r w:rsidRPr="00917769">
        <w:rPr>
          <w:rFonts w:eastAsia="Calibri"/>
          <w:b/>
          <w:lang w:eastAsia="en-US"/>
        </w:rPr>
        <w:t>форме практической подготовки</w:t>
      </w:r>
      <w:r w:rsidRPr="00917769">
        <w:rPr>
          <w:rFonts w:eastAsia="Calibri"/>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47259A" w:rsidRPr="00773DBC" w:rsidRDefault="0047259A" w:rsidP="00873DDD">
      <w:pPr>
        <w:widowControl/>
        <w:autoSpaceDE/>
        <w:autoSpaceDN/>
        <w:adjustRightInd/>
      </w:pPr>
    </w:p>
    <w:p w:rsidR="001016D7" w:rsidRPr="00773DBC" w:rsidRDefault="00446E62" w:rsidP="000F1B6F">
      <w:pPr>
        <w:pStyle w:val="a9"/>
        <w:numPr>
          <w:ilvl w:val="0"/>
          <w:numId w:val="1"/>
        </w:numPr>
        <w:jc w:val="both"/>
        <w:rPr>
          <w:b/>
          <w:i/>
        </w:rPr>
      </w:pPr>
      <w:r w:rsidRPr="00773DBC">
        <w:rPr>
          <w:b/>
          <w:i/>
        </w:rPr>
        <w:t>Содержание дисциплины (модуля), структурированное по темам / разделам</w:t>
      </w:r>
      <w:r w:rsidR="008D1601" w:rsidRPr="00773DBC">
        <w:rPr>
          <w:b/>
          <w:i/>
        </w:rPr>
        <w:t xml:space="preserve"> с указанием отведенного на них количества академических часов и видов учебных занятий</w:t>
      </w:r>
    </w:p>
    <w:p w:rsidR="00386403" w:rsidRPr="00773DBC" w:rsidRDefault="00386403" w:rsidP="00386403">
      <w:pPr>
        <w:pStyle w:val="a9"/>
        <w:jc w:val="both"/>
        <w:rPr>
          <w:b/>
          <w:i/>
        </w:rPr>
      </w:pPr>
    </w:p>
    <w:p w:rsidR="00925104" w:rsidRPr="00773DBC" w:rsidRDefault="000F76BF" w:rsidP="000F1B6F">
      <w:pPr>
        <w:pStyle w:val="a9"/>
        <w:numPr>
          <w:ilvl w:val="1"/>
          <w:numId w:val="1"/>
        </w:numPr>
        <w:jc w:val="both"/>
      </w:pPr>
      <w:r w:rsidRPr="00773DBC">
        <w:t>Распределение часов по разделам/темам и видам работы</w:t>
      </w:r>
    </w:p>
    <w:p w:rsidR="009F3FA0" w:rsidRPr="00773DBC" w:rsidRDefault="009F3FA0" w:rsidP="009F3FA0">
      <w:pPr>
        <w:pStyle w:val="a9"/>
        <w:ind w:left="1440"/>
        <w:jc w:val="both"/>
      </w:pPr>
    </w:p>
    <w:p w:rsidR="00446E62" w:rsidRPr="00773DBC" w:rsidRDefault="00446E62" w:rsidP="000F1B6F">
      <w:pPr>
        <w:pStyle w:val="a9"/>
        <w:numPr>
          <w:ilvl w:val="2"/>
          <w:numId w:val="1"/>
        </w:numPr>
        <w:jc w:val="both"/>
      </w:pPr>
      <w:r w:rsidRPr="00773DBC">
        <w:t>Очная форма обучения</w:t>
      </w:r>
    </w:p>
    <w:tbl>
      <w:tblPr>
        <w:tblStyle w:val="a8"/>
        <w:tblW w:w="9461" w:type="dxa"/>
        <w:jc w:val="center"/>
        <w:tblLayout w:type="fixed"/>
        <w:tblLook w:val="04A0" w:firstRow="1" w:lastRow="0" w:firstColumn="1" w:lastColumn="0" w:noHBand="0" w:noVBand="1"/>
      </w:tblPr>
      <w:tblGrid>
        <w:gridCol w:w="664"/>
        <w:gridCol w:w="2563"/>
        <w:gridCol w:w="1360"/>
        <w:gridCol w:w="824"/>
        <w:gridCol w:w="1035"/>
        <w:gridCol w:w="838"/>
        <w:gridCol w:w="2177"/>
      </w:tblGrid>
      <w:tr w:rsidR="000F76BF" w:rsidRPr="00773DBC" w:rsidTr="0069592F">
        <w:trPr>
          <w:jc w:val="center"/>
        </w:trPr>
        <w:tc>
          <w:tcPr>
            <w:tcW w:w="664" w:type="dxa"/>
            <w:vMerge w:val="restart"/>
          </w:tcPr>
          <w:p w:rsidR="000F76BF" w:rsidRPr="00773DBC" w:rsidRDefault="000F76BF" w:rsidP="00F50FCF">
            <w:pPr>
              <w:jc w:val="center"/>
              <w:rPr>
                <w:b/>
              </w:rPr>
            </w:pPr>
          </w:p>
          <w:p w:rsidR="000F76BF" w:rsidRPr="00773DBC" w:rsidRDefault="000F76BF" w:rsidP="00F50FCF">
            <w:pPr>
              <w:jc w:val="center"/>
              <w:rPr>
                <w:b/>
              </w:rPr>
            </w:pPr>
            <w:r w:rsidRPr="00773DBC">
              <w:rPr>
                <w:b/>
              </w:rPr>
              <w:t>№ п/п</w:t>
            </w:r>
          </w:p>
        </w:tc>
        <w:tc>
          <w:tcPr>
            <w:tcW w:w="2563" w:type="dxa"/>
            <w:vMerge w:val="restart"/>
          </w:tcPr>
          <w:p w:rsidR="000F76BF" w:rsidRPr="00773DBC" w:rsidRDefault="000F76BF" w:rsidP="00F50FCF">
            <w:pPr>
              <w:jc w:val="center"/>
              <w:rPr>
                <w:b/>
              </w:rPr>
            </w:pPr>
          </w:p>
          <w:p w:rsidR="000F76BF" w:rsidRPr="00773DBC" w:rsidRDefault="000F76BF" w:rsidP="00F50FCF">
            <w:pPr>
              <w:jc w:val="center"/>
              <w:rPr>
                <w:b/>
              </w:rPr>
            </w:pPr>
            <w:r w:rsidRPr="00773DBC">
              <w:rPr>
                <w:b/>
              </w:rPr>
              <w:t>Раздел/тема</w:t>
            </w:r>
          </w:p>
        </w:tc>
        <w:tc>
          <w:tcPr>
            <w:tcW w:w="1360" w:type="dxa"/>
            <w:vMerge w:val="restart"/>
          </w:tcPr>
          <w:p w:rsidR="000F76BF" w:rsidRPr="00773DBC" w:rsidRDefault="000F76BF" w:rsidP="00F50FCF">
            <w:pPr>
              <w:jc w:val="center"/>
              <w:rPr>
                <w:b/>
              </w:rPr>
            </w:pPr>
          </w:p>
          <w:p w:rsidR="000F76BF" w:rsidRPr="00773DBC" w:rsidRDefault="000F76BF" w:rsidP="00F50FCF">
            <w:pPr>
              <w:jc w:val="center"/>
              <w:rPr>
                <w:b/>
              </w:rPr>
            </w:pPr>
            <w:r w:rsidRPr="00773DBC">
              <w:rPr>
                <w:b/>
              </w:rPr>
              <w:t>Всего час.</w:t>
            </w:r>
          </w:p>
        </w:tc>
        <w:tc>
          <w:tcPr>
            <w:tcW w:w="4874" w:type="dxa"/>
            <w:gridSpan w:val="4"/>
          </w:tcPr>
          <w:p w:rsidR="000F76BF" w:rsidRPr="00773DBC" w:rsidRDefault="000F76BF" w:rsidP="00F50FCF">
            <w:pPr>
              <w:jc w:val="center"/>
              <w:rPr>
                <w:b/>
              </w:rPr>
            </w:pPr>
            <w:r w:rsidRPr="00773DBC">
              <w:rPr>
                <w:b/>
              </w:rPr>
              <w:t>Виды учебной работы (в часах)</w:t>
            </w:r>
          </w:p>
        </w:tc>
      </w:tr>
      <w:tr w:rsidR="000F76BF" w:rsidRPr="00773DBC" w:rsidTr="0069592F">
        <w:trPr>
          <w:jc w:val="center"/>
        </w:trPr>
        <w:tc>
          <w:tcPr>
            <w:tcW w:w="664" w:type="dxa"/>
            <w:vMerge/>
          </w:tcPr>
          <w:p w:rsidR="000F76BF" w:rsidRPr="00773DBC" w:rsidRDefault="000F76BF" w:rsidP="00F50FCF">
            <w:pPr>
              <w:jc w:val="center"/>
              <w:rPr>
                <w:b/>
              </w:rPr>
            </w:pPr>
          </w:p>
        </w:tc>
        <w:tc>
          <w:tcPr>
            <w:tcW w:w="2563" w:type="dxa"/>
            <w:vMerge/>
          </w:tcPr>
          <w:p w:rsidR="000F76BF" w:rsidRPr="00773DBC" w:rsidRDefault="000F76BF" w:rsidP="00F50FCF">
            <w:pPr>
              <w:jc w:val="center"/>
              <w:rPr>
                <w:b/>
              </w:rPr>
            </w:pPr>
          </w:p>
        </w:tc>
        <w:tc>
          <w:tcPr>
            <w:tcW w:w="1360" w:type="dxa"/>
            <w:vMerge/>
          </w:tcPr>
          <w:p w:rsidR="000F76BF" w:rsidRPr="00773DBC" w:rsidRDefault="000F76BF" w:rsidP="00F50FCF">
            <w:pPr>
              <w:jc w:val="center"/>
              <w:rPr>
                <w:b/>
              </w:rPr>
            </w:pPr>
          </w:p>
        </w:tc>
        <w:tc>
          <w:tcPr>
            <w:tcW w:w="2697" w:type="dxa"/>
            <w:gridSpan w:val="3"/>
          </w:tcPr>
          <w:p w:rsidR="000F76BF" w:rsidRPr="00773DBC" w:rsidRDefault="000F76BF" w:rsidP="00F50FCF">
            <w:pPr>
              <w:jc w:val="center"/>
              <w:rPr>
                <w:b/>
              </w:rPr>
            </w:pPr>
            <w:r w:rsidRPr="00773DBC">
              <w:rPr>
                <w:b/>
              </w:rPr>
              <w:t>Аудиторная работа</w:t>
            </w:r>
          </w:p>
        </w:tc>
        <w:tc>
          <w:tcPr>
            <w:tcW w:w="2177" w:type="dxa"/>
            <w:vMerge w:val="restart"/>
          </w:tcPr>
          <w:p w:rsidR="000F76BF" w:rsidRPr="00773DBC" w:rsidRDefault="000F76BF" w:rsidP="00F50FCF">
            <w:pPr>
              <w:jc w:val="center"/>
              <w:rPr>
                <w:b/>
              </w:rPr>
            </w:pPr>
            <w:r w:rsidRPr="00773DBC">
              <w:rPr>
                <w:b/>
              </w:rPr>
              <w:t>Самостоятельная работа</w:t>
            </w:r>
          </w:p>
        </w:tc>
      </w:tr>
      <w:tr w:rsidR="000F76BF" w:rsidRPr="00773DBC" w:rsidTr="0069592F">
        <w:trPr>
          <w:jc w:val="center"/>
        </w:trPr>
        <w:tc>
          <w:tcPr>
            <w:tcW w:w="664" w:type="dxa"/>
            <w:vMerge/>
          </w:tcPr>
          <w:p w:rsidR="000F76BF" w:rsidRPr="00773DBC" w:rsidRDefault="000F76BF" w:rsidP="00F50FCF">
            <w:pPr>
              <w:jc w:val="both"/>
            </w:pPr>
          </w:p>
        </w:tc>
        <w:tc>
          <w:tcPr>
            <w:tcW w:w="2563" w:type="dxa"/>
            <w:vMerge/>
          </w:tcPr>
          <w:p w:rsidR="000F76BF" w:rsidRPr="00773DBC" w:rsidRDefault="000F76BF" w:rsidP="00F50FCF">
            <w:pPr>
              <w:jc w:val="both"/>
            </w:pPr>
          </w:p>
        </w:tc>
        <w:tc>
          <w:tcPr>
            <w:tcW w:w="1360" w:type="dxa"/>
            <w:vMerge/>
          </w:tcPr>
          <w:p w:rsidR="000F76BF" w:rsidRPr="00773DBC" w:rsidRDefault="000F76BF" w:rsidP="00F50FCF">
            <w:pPr>
              <w:jc w:val="both"/>
            </w:pPr>
          </w:p>
        </w:tc>
        <w:tc>
          <w:tcPr>
            <w:tcW w:w="824" w:type="dxa"/>
          </w:tcPr>
          <w:p w:rsidR="000F76BF" w:rsidRPr="00773DBC" w:rsidRDefault="000F76BF" w:rsidP="00F50FCF">
            <w:pPr>
              <w:jc w:val="center"/>
              <w:rPr>
                <w:b/>
              </w:rPr>
            </w:pPr>
            <w:r w:rsidRPr="00773DBC">
              <w:rPr>
                <w:b/>
              </w:rPr>
              <w:t>ЛК</w:t>
            </w:r>
          </w:p>
        </w:tc>
        <w:tc>
          <w:tcPr>
            <w:tcW w:w="1035" w:type="dxa"/>
          </w:tcPr>
          <w:p w:rsidR="000F76BF" w:rsidRPr="00773DBC" w:rsidRDefault="000F76BF" w:rsidP="00F50FCF">
            <w:pPr>
              <w:jc w:val="center"/>
              <w:rPr>
                <w:b/>
              </w:rPr>
            </w:pPr>
            <w:r w:rsidRPr="00773DBC">
              <w:rPr>
                <w:b/>
              </w:rPr>
              <w:t>ПР\Лаб</w:t>
            </w:r>
          </w:p>
        </w:tc>
        <w:tc>
          <w:tcPr>
            <w:tcW w:w="838" w:type="dxa"/>
          </w:tcPr>
          <w:p w:rsidR="000F76BF" w:rsidRPr="00773DBC" w:rsidRDefault="000F76BF" w:rsidP="00F50FCF">
            <w:pPr>
              <w:jc w:val="center"/>
              <w:rPr>
                <w:b/>
              </w:rPr>
            </w:pPr>
            <w:r w:rsidRPr="00773DBC">
              <w:rPr>
                <w:b/>
              </w:rPr>
              <w:t>СЕМ</w:t>
            </w:r>
          </w:p>
        </w:tc>
        <w:tc>
          <w:tcPr>
            <w:tcW w:w="2177" w:type="dxa"/>
            <w:vMerge/>
          </w:tcPr>
          <w:p w:rsidR="000F76BF" w:rsidRPr="00773DBC" w:rsidRDefault="000F76BF" w:rsidP="00F50FCF">
            <w:pPr>
              <w:jc w:val="both"/>
            </w:pPr>
          </w:p>
        </w:tc>
      </w:tr>
      <w:tr w:rsidR="00C83404" w:rsidRPr="00773DBC" w:rsidTr="0069592F">
        <w:trPr>
          <w:jc w:val="center"/>
        </w:trPr>
        <w:tc>
          <w:tcPr>
            <w:tcW w:w="664" w:type="dxa"/>
          </w:tcPr>
          <w:p w:rsidR="00C83404" w:rsidRPr="00773DBC" w:rsidRDefault="00C83404" w:rsidP="000F1B6F">
            <w:pPr>
              <w:pStyle w:val="a9"/>
              <w:numPr>
                <w:ilvl w:val="0"/>
                <w:numId w:val="2"/>
              </w:numPr>
              <w:jc w:val="both"/>
            </w:pPr>
          </w:p>
        </w:tc>
        <w:tc>
          <w:tcPr>
            <w:tcW w:w="2563" w:type="dxa"/>
          </w:tcPr>
          <w:p w:rsidR="00C83404" w:rsidRPr="00205A68" w:rsidRDefault="00C17DA4" w:rsidP="00205A68">
            <w:pPr>
              <w:widowControl/>
              <w:autoSpaceDE/>
              <w:autoSpaceDN/>
              <w:adjustRightInd/>
              <w:jc w:val="both"/>
            </w:pPr>
            <w:r w:rsidRPr="009D4BA5">
              <w:t>Понятие и сущность государства</w:t>
            </w:r>
          </w:p>
        </w:tc>
        <w:tc>
          <w:tcPr>
            <w:tcW w:w="1360" w:type="dxa"/>
          </w:tcPr>
          <w:p w:rsidR="00C83404" w:rsidRPr="00773DBC" w:rsidRDefault="00ED1B98" w:rsidP="00045ECC">
            <w:pPr>
              <w:jc w:val="center"/>
            </w:pPr>
            <w:r>
              <w:t>15</w:t>
            </w:r>
          </w:p>
        </w:tc>
        <w:tc>
          <w:tcPr>
            <w:tcW w:w="824" w:type="dxa"/>
          </w:tcPr>
          <w:p w:rsidR="00C83404" w:rsidRPr="00773DBC" w:rsidRDefault="001F62E3" w:rsidP="005F68CB">
            <w:pPr>
              <w:jc w:val="center"/>
            </w:pPr>
            <w:r>
              <w:t>2</w:t>
            </w:r>
          </w:p>
        </w:tc>
        <w:tc>
          <w:tcPr>
            <w:tcW w:w="1035" w:type="dxa"/>
          </w:tcPr>
          <w:p w:rsidR="00C83404" w:rsidRPr="00773DBC" w:rsidRDefault="00C83404" w:rsidP="005F68CB">
            <w:pPr>
              <w:jc w:val="center"/>
            </w:pPr>
            <w:r w:rsidRPr="00773DBC">
              <w:t>-</w:t>
            </w:r>
          </w:p>
        </w:tc>
        <w:tc>
          <w:tcPr>
            <w:tcW w:w="838" w:type="dxa"/>
          </w:tcPr>
          <w:p w:rsidR="00C83404" w:rsidRPr="00773DBC" w:rsidRDefault="007C5F58" w:rsidP="00045ECC">
            <w:pPr>
              <w:jc w:val="center"/>
            </w:pPr>
            <w:r>
              <w:t>2</w:t>
            </w:r>
          </w:p>
        </w:tc>
        <w:tc>
          <w:tcPr>
            <w:tcW w:w="2177" w:type="dxa"/>
          </w:tcPr>
          <w:p w:rsidR="00C83404" w:rsidRPr="00773DBC" w:rsidRDefault="00ED1B98" w:rsidP="005F68CB">
            <w:pPr>
              <w:jc w:val="center"/>
            </w:pPr>
            <w:r>
              <w:t>11</w:t>
            </w:r>
          </w:p>
        </w:tc>
      </w:tr>
      <w:tr w:rsidR="00C83404" w:rsidRPr="00773DBC" w:rsidTr="0069592F">
        <w:trPr>
          <w:jc w:val="center"/>
        </w:trPr>
        <w:tc>
          <w:tcPr>
            <w:tcW w:w="664" w:type="dxa"/>
          </w:tcPr>
          <w:p w:rsidR="00C83404" w:rsidRPr="00773DBC" w:rsidRDefault="00C83404" w:rsidP="000F1B6F">
            <w:pPr>
              <w:pStyle w:val="a9"/>
              <w:numPr>
                <w:ilvl w:val="0"/>
                <w:numId w:val="2"/>
              </w:numPr>
              <w:jc w:val="both"/>
            </w:pPr>
          </w:p>
        </w:tc>
        <w:tc>
          <w:tcPr>
            <w:tcW w:w="2563" w:type="dxa"/>
          </w:tcPr>
          <w:p w:rsidR="00C83404" w:rsidRPr="00773DBC" w:rsidRDefault="00C17DA4" w:rsidP="00205A68">
            <w:pPr>
              <w:widowControl/>
              <w:autoSpaceDE/>
              <w:autoSpaceDN/>
              <w:adjustRightInd/>
            </w:pPr>
            <w:r w:rsidRPr="009D4BA5">
              <w:t>Право как инструмент регулирования общественных отношений</w:t>
            </w:r>
          </w:p>
        </w:tc>
        <w:tc>
          <w:tcPr>
            <w:tcW w:w="1360" w:type="dxa"/>
          </w:tcPr>
          <w:p w:rsidR="00C83404" w:rsidRPr="00773DBC" w:rsidRDefault="00ED1B98" w:rsidP="00045ECC">
            <w:pPr>
              <w:jc w:val="center"/>
            </w:pPr>
            <w:r>
              <w:t>15</w:t>
            </w:r>
          </w:p>
        </w:tc>
        <w:tc>
          <w:tcPr>
            <w:tcW w:w="824" w:type="dxa"/>
          </w:tcPr>
          <w:p w:rsidR="00C83404" w:rsidRPr="00773DBC" w:rsidRDefault="009E7E29" w:rsidP="00045ECC">
            <w:pPr>
              <w:jc w:val="center"/>
            </w:pPr>
            <w:r w:rsidRPr="00773DBC">
              <w:t>2</w:t>
            </w:r>
          </w:p>
        </w:tc>
        <w:tc>
          <w:tcPr>
            <w:tcW w:w="1035" w:type="dxa"/>
          </w:tcPr>
          <w:p w:rsidR="00C83404" w:rsidRPr="00773DBC" w:rsidRDefault="00C83404" w:rsidP="005F68CB">
            <w:pPr>
              <w:jc w:val="center"/>
            </w:pPr>
            <w:r w:rsidRPr="00773DBC">
              <w:t>-</w:t>
            </w:r>
          </w:p>
        </w:tc>
        <w:tc>
          <w:tcPr>
            <w:tcW w:w="838" w:type="dxa"/>
          </w:tcPr>
          <w:p w:rsidR="00C83404" w:rsidRPr="00773DBC" w:rsidRDefault="007C5F58" w:rsidP="00045ECC">
            <w:pPr>
              <w:jc w:val="center"/>
            </w:pPr>
            <w:r>
              <w:t>2</w:t>
            </w:r>
          </w:p>
        </w:tc>
        <w:tc>
          <w:tcPr>
            <w:tcW w:w="2177" w:type="dxa"/>
          </w:tcPr>
          <w:p w:rsidR="00C83404" w:rsidRPr="00773DBC" w:rsidRDefault="00ED1B98" w:rsidP="005F68CB">
            <w:pPr>
              <w:jc w:val="center"/>
            </w:pPr>
            <w:r>
              <w:t>11</w:t>
            </w:r>
          </w:p>
        </w:tc>
      </w:tr>
      <w:tr w:rsidR="00C83404" w:rsidRPr="00773DBC" w:rsidTr="0069592F">
        <w:trPr>
          <w:jc w:val="center"/>
        </w:trPr>
        <w:tc>
          <w:tcPr>
            <w:tcW w:w="664" w:type="dxa"/>
          </w:tcPr>
          <w:p w:rsidR="00C83404" w:rsidRPr="00773DBC" w:rsidRDefault="00C83404" w:rsidP="000F1B6F">
            <w:pPr>
              <w:pStyle w:val="a9"/>
              <w:numPr>
                <w:ilvl w:val="0"/>
                <w:numId w:val="2"/>
              </w:numPr>
              <w:jc w:val="both"/>
            </w:pPr>
          </w:p>
        </w:tc>
        <w:tc>
          <w:tcPr>
            <w:tcW w:w="2563" w:type="dxa"/>
          </w:tcPr>
          <w:p w:rsidR="00C83404" w:rsidRPr="00773DBC" w:rsidRDefault="00205A68" w:rsidP="00045ECC">
            <w:pPr>
              <w:jc w:val="both"/>
            </w:pPr>
            <w:r w:rsidRPr="009D4BA5">
              <w:t>Концепции социального государства и его индикаторы</w:t>
            </w:r>
          </w:p>
        </w:tc>
        <w:tc>
          <w:tcPr>
            <w:tcW w:w="1360" w:type="dxa"/>
          </w:tcPr>
          <w:p w:rsidR="00C83404" w:rsidRPr="00773DBC" w:rsidRDefault="00ED1B98" w:rsidP="00045ECC">
            <w:pPr>
              <w:jc w:val="center"/>
            </w:pPr>
            <w:r>
              <w:t>15</w:t>
            </w:r>
          </w:p>
        </w:tc>
        <w:tc>
          <w:tcPr>
            <w:tcW w:w="824" w:type="dxa"/>
          </w:tcPr>
          <w:p w:rsidR="00C83404" w:rsidRPr="00773DBC" w:rsidRDefault="009E7E29" w:rsidP="005F68CB">
            <w:pPr>
              <w:jc w:val="center"/>
            </w:pPr>
            <w:r w:rsidRPr="00773DBC">
              <w:t>2</w:t>
            </w:r>
            <w:r w:rsidR="009F0018">
              <w:t>(1*)</w:t>
            </w:r>
          </w:p>
        </w:tc>
        <w:tc>
          <w:tcPr>
            <w:tcW w:w="1035" w:type="dxa"/>
          </w:tcPr>
          <w:p w:rsidR="00C83404" w:rsidRPr="00773DBC" w:rsidRDefault="00C83404" w:rsidP="005F68CB">
            <w:pPr>
              <w:jc w:val="center"/>
            </w:pPr>
            <w:r w:rsidRPr="00773DBC">
              <w:t>-</w:t>
            </w:r>
          </w:p>
        </w:tc>
        <w:tc>
          <w:tcPr>
            <w:tcW w:w="838" w:type="dxa"/>
          </w:tcPr>
          <w:p w:rsidR="00C83404" w:rsidRPr="00773DBC" w:rsidRDefault="007C5F58" w:rsidP="00045ECC">
            <w:pPr>
              <w:jc w:val="center"/>
            </w:pPr>
            <w:r>
              <w:t>2</w:t>
            </w:r>
            <w:r w:rsidR="00ED1B98">
              <w:t>(2*)</w:t>
            </w:r>
          </w:p>
        </w:tc>
        <w:tc>
          <w:tcPr>
            <w:tcW w:w="2177" w:type="dxa"/>
          </w:tcPr>
          <w:p w:rsidR="00C83404" w:rsidRPr="00773DBC" w:rsidRDefault="00ED1B98" w:rsidP="005F68CB">
            <w:pPr>
              <w:jc w:val="center"/>
            </w:pPr>
            <w:r>
              <w:t>11</w:t>
            </w:r>
          </w:p>
        </w:tc>
      </w:tr>
      <w:tr w:rsidR="00045ECC" w:rsidRPr="00773DBC" w:rsidTr="0069592F">
        <w:trPr>
          <w:jc w:val="center"/>
        </w:trPr>
        <w:tc>
          <w:tcPr>
            <w:tcW w:w="664" w:type="dxa"/>
          </w:tcPr>
          <w:p w:rsidR="00045ECC" w:rsidRPr="00773DBC" w:rsidRDefault="00045ECC" w:rsidP="000F1B6F">
            <w:pPr>
              <w:pStyle w:val="a9"/>
              <w:numPr>
                <w:ilvl w:val="0"/>
                <w:numId w:val="2"/>
              </w:numPr>
              <w:jc w:val="both"/>
            </w:pPr>
          </w:p>
        </w:tc>
        <w:tc>
          <w:tcPr>
            <w:tcW w:w="2563" w:type="dxa"/>
          </w:tcPr>
          <w:p w:rsidR="00045ECC" w:rsidRPr="00773DBC" w:rsidRDefault="00205A68" w:rsidP="00045ECC">
            <w:pPr>
              <w:jc w:val="both"/>
            </w:pPr>
            <w:r w:rsidRPr="009D4BA5">
              <w:t>Признаки и модели социального государства</w:t>
            </w:r>
          </w:p>
        </w:tc>
        <w:tc>
          <w:tcPr>
            <w:tcW w:w="1360" w:type="dxa"/>
          </w:tcPr>
          <w:p w:rsidR="00045ECC" w:rsidRPr="00773DBC" w:rsidRDefault="00ED1B98" w:rsidP="005F68CB">
            <w:pPr>
              <w:jc w:val="center"/>
            </w:pPr>
            <w:r>
              <w:t>15</w:t>
            </w:r>
          </w:p>
        </w:tc>
        <w:tc>
          <w:tcPr>
            <w:tcW w:w="824" w:type="dxa"/>
          </w:tcPr>
          <w:p w:rsidR="00045ECC" w:rsidRPr="00773DBC" w:rsidRDefault="009E7E29" w:rsidP="005F68CB">
            <w:pPr>
              <w:jc w:val="center"/>
            </w:pPr>
            <w:r w:rsidRPr="00773DBC">
              <w:t>2</w:t>
            </w:r>
          </w:p>
        </w:tc>
        <w:tc>
          <w:tcPr>
            <w:tcW w:w="1035" w:type="dxa"/>
          </w:tcPr>
          <w:p w:rsidR="00045ECC" w:rsidRPr="00773DBC" w:rsidRDefault="00045ECC" w:rsidP="005F68CB">
            <w:pPr>
              <w:jc w:val="center"/>
            </w:pPr>
          </w:p>
        </w:tc>
        <w:tc>
          <w:tcPr>
            <w:tcW w:w="838" w:type="dxa"/>
          </w:tcPr>
          <w:p w:rsidR="00045ECC" w:rsidRPr="00773DBC" w:rsidRDefault="007C5F58" w:rsidP="005F68CB">
            <w:pPr>
              <w:jc w:val="center"/>
            </w:pPr>
            <w:r>
              <w:t>2</w:t>
            </w:r>
            <w:r w:rsidR="00ED1B98">
              <w:t>(2*)</w:t>
            </w:r>
          </w:p>
        </w:tc>
        <w:tc>
          <w:tcPr>
            <w:tcW w:w="2177" w:type="dxa"/>
          </w:tcPr>
          <w:p w:rsidR="00045ECC" w:rsidRPr="00773DBC" w:rsidRDefault="00ED1B98" w:rsidP="005F68CB">
            <w:pPr>
              <w:jc w:val="center"/>
            </w:pPr>
            <w:r>
              <w:t>11</w:t>
            </w:r>
          </w:p>
        </w:tc>
      </w:tr>
      <w:tr w:rsidR="00C83404" w:rsidRPr="00773DBC" w:rsidTr="0069592F">
        <w:trPr>
          <w:jc w:val="center"/>
        </w:trPr>
        <w:tc>
          <w:tcPr>
            <w:tcW w:w="664" w:type="dxa"/>
          </w:tcPr>
          <w:p w:rsidR="00C83404" w:rsidRPr="00773DBC" w:rsidRDefault="00C83404" w:rsidP="000F1B6F">
            <w:pPr>
              <w:pStyle w:val="a9"/>
              <w:numPr>
                <w:ilvl w:val="0"/>
                <w:numId w:val="2"/>
              </w:numPr>
              <w:jc w:val="both"/>
            </w:pPr>
          </w:p>
        </w:tc>
        <w:tc>
          <w:tcPr>
            <w:tcW w:w="2563" w:type="dxa"/>
          </w:tcPr>
          <w:p w:rsidR="00C83404" w:rsidRPr="00773DBC" w:rsidRDefault="00205A68" w:rsidP="00045ECC">
            <w:pPr>
              <w:jc w:val="both"/>
            </w:pPr>
            <w:r w:rsidRPr="009D4BA5">
              <w:t>Социальное государство в СССР</w:t>
            </w:r>
          </w:p>
        </w:tc>
        <w:tc>
          <w:tcPr>
            <w:tcW w:w="1360" w:type="dxa"/>
          </w:tcPr>
          <w:p w:rsidR="00C83404" w:rsidRPr="00773DBC" w:rsidRDefault="00ED1B98" w:rsidP="005F68CB">
            <w:pPr>
              <w:jc w:val="center"/>
            </w:pPr>
            <w:r>
              <w:t>15</w:t>
            </w:r>
          </w:p>
        </w:tc>
        <w:tc>
          <w:tcPr>
            <w:tcW w:w="824" w:type="dxa"/>
          </w:tcPr>
          <w:p w:rsidR="00C83404" w:rsidRPr="00773DBC" w:rsidRDefault="009E7E29" w:rsidP="005F68CB">
            <w:pPr>
              <w:jc w:val="center"/>
            </w:pPr>
            <w:r w:rsidRPr="00773DBC">
              <w:t>2</w:t>
            </w:r>
            <w:r w:rsidR="00115B56">
              <w:t>(1*)</w:t>
            </w:r>
          </w:p>
        </w:tc>
        <w:tc>
          <w:tcPr>
            <w:tcW w:w="1035" w:type="dxa"/>
          </w:tcPr>
          <w:p w:rsidR="00C83404" w:rsidRPr="00773DBC" w:rsidRDefault="00C83404" w:rsidP="005F68CB">
            <w:pPr>
              <w:jc w:val="center"/>
            </w:pPr>
            <w:r w:rsidRPr="00773DBC">
              <w:t>-</w:t>
            </w:r>
          </w:p>
        </w:tc>
        <w:tc>
          <w:tcPr>
            <w:tcW w:w="838" w:type="dxa"/>
          </w:tcPr>
          <w:p w:rsidR="00C83404" w:rsidRPr="00773DBC" w:rsidRDefault="007C5F58" w:rsidP="00045ECC">
            <w:pPr>
              <w:jc w:val="center"/>
            </w:pPr>
            <w:r>
              <w:t>2</w:t>
            </w:r>
          </w:p>
        </w:tc>
        <w:tc>
          <w:tcPr>
            <w:tcW w:w="2177" w:type="dxa"/>
          </w:tcPr>
          <w:p w:rsidR="00C83404" w:rsidRPr="00773DBC" w:rsidRDefault="00ED1B98" w:rsidP="00045ECC">
            <w:pPr>
              <w:jc w:val="center"/>
            </w:pPr>
            <w:r>
              <w:t>11</w:t>
            </w:r>
          </w:p>
        </w:tc>
      </w:tr>
      <w:tr w:rsidR="00C83404" w:rsidRPr="00773DBC" w:rsidTr="0069592F">
        <w:trPr>
          <w:jc w:val="center"/>
        </w:trPr>
        <w:tc>
          <w:tcPr>
            <w:tcW w:w="664" w:type="dxa"/>
          </w:tcPr>
          <w:p w:rsidR="00C83404" w:rsidRPr="00773DBC" w:rsidRDefault="00C83404" w:rsidP="000F1B6F">
            <w:pPr>
              <w:pStyle w:val="a9"/>
              <w:numPr>
                <w:ilvl w:val="0"/>
                <w:numId w:val="2"/>
              </w:numPr>
              <w:jc w:val="both"/>
            </w:pPr>
          </w:p>
        </w:tc>
        <w:tc>
          <w:tcPr>
            <w:tcW w:w="2563" w:type="dxa"/>
          </w:tcPr>
          <w:p w:rsidR="00C83404" w:rsidRPr="00773DBC" w:rsidRDefault="00205A68" w:rsidP="00045ECC">
            <w:pPr>
              <w:jc w:val="both"/>
            </w:pPr>
            <w:r w:rsidRPr="009D4BA5">
              <w:t>Основные направления и этапы развития социального государства в современной России</w:t>
            </w:r>
          </w:p>
        </w:tc>
        <w:tc>
          <w:tcPr>
            <w:tcW w:w="1360" w:type="dxa"/>
          </w:tcPr>
          <w:p w:rsidR="00C83404" w:rsidRPr="00773DBC" w:rsidRDefault="00ED1B98" w:rsidP="005F68CB">
            <w:pPr>
              <w:jc w:val="center"/>
            </w:pPr>
            <w:r>
              <w:t>15</w:t>
            </w:r>
          </w:p>
        </w:tc>
        <w:tc>
          <w:tcPr>
            <w:tcW w:w="824" w:type="dxa"/>
          </w:tcPr>
          <w:p w:rsidR="00C83404" w:rsidRPr="00773DBC" w:rsidRDefault="009E7E29" w:rsidP="005F68CB">
            <w:pPr>
              <w:jc w:val="center"/>
            </w:pPr>
            <w:r w:rsidRPr="00773DBC">
              <w:t>2</w:t>
            </w:r>
          </w:p>
        </w:tc>
        <w:tc>
          <w:tcPr>
            <w:tcW w:w="1035" w:type="dxa"/>
          </w:tcPr>
          <w:p w:rsidR="00C83404" w:rsidRPr="00773DBC" w:rsidRDefault="00045ECC" w:rsidP="005F68CB">
            <w:pPr>
              <w:jc w:val="center"/>
            </w:pPr>
            <w:r w:rsidRPr="00773DBC">
              <w:t>-</w:t>
            </w:r>
          </w:p>
        </w:tc>
        <w:tc>
          <w:tcPr>
            <w:tcW w:w="838" w:type="dxa"/>
          </w:tcPr>
          <w:p w:rsidR="00C83404" w:rsidRPr="00773DBC" w:rsidRDefault="007C5F58" w:rsidP="005F68CB">
            <w:pPr>
              <w:jc w:val="center"/>
            </w:pPr>
            <w:r>
              <w:t>2</w:t>
            </w:r>
            <w:r w:rsidR="00ED1B98">
              <w:t>(2*)</w:t>
            </w:r>
          </w:p>
        </w:tc>
        <w:tc>
          <w:tcPr>
            <w:tcW w:w="2177" w:type="dxa"/>
          </w:tcPr>
          <w:p w:rsidR="00C83404" w:rsidRPr="00773DBC" w:rsidRDefault="00ED1B98" w:rsidP="00045ECC">
            <w:pPr>
              <w:jc w:val="center"/>
            </w:pPr>
            <w:r>
              <w:t>11</w:t>
            </w:r>
          </w:p>
        </w:tc>
      </w:tr>
      <w:tr w:rsidR="00C83404" w:rsidRPr="00773DBC" w:rsidTr="0069592F">
        <w:trPr>
          <w:jc w:val="center"/>
        </w:trPr>
        <w:tc>
          <w:tcPr>
            <w:tcW w:w="664" w:type="dxa"/>
          </w:tcPr>
          <w:p w:rsidR="00C83404" w:rsidRPr="00773DBC" w:rsidRDefault="00C83404" w:rsidP="000F1B6F">
            <w:pPr>
              <w:pStyle w:val="a9"/>
              <w:numPr>
                <w:ilvl w:val="0"/>
                <w:numId w:val="2"/>
              </w:numPr>
              <w:jc w:val="both"/>
            </w:pPr>
          </w:p>
        </w:tc>
        <w:tc>
          <w:tcPr>
            <w:tcW w:w="2563" w:type="dxa"/>
          </w:tcPr>
          <w:p w:rsidR="00C83404" w:rsidRPr="00773DBC" w:rsidRDefault="00205A68" w:rsidP="00F50FCF">
            <w:pPr>
              <w:jc w:val="both"/>
            </w:pPr>
            <w:r w:rsidRPr="009D4BA5">
              <w:t>Понятие и сущность социальной политики</w:t>
            </w:r>
          </w:p>
        </w:tc>
        <w:tc>
          <w:tcPr>
            <w:tcW w:w="1360" w:type="dxa"/>
          </w:tcPr>
          <w:p w:rsidR="00C83404" w:rsidRPr="00773DBC" w:rsidRDefault="00ED1B98" w:rsidP="005F68CB">
            <w:pPr>
              <w:jc w:val="center"/>
            </w:pPr>
            <w:r>
              <w:t>14</w:t>
            </w:r>
          </w:p>
        </w:tc>
        <w:tc>
          <w:tcPr>
            <w:tcW w:w="824" w:type="dxa"/>
          </w:tcPr>
          <w:p w:rsidR="00C83404" w:rsidRPr="00773DBC" w:rsidRDefault="009E7E29" w:rsidP="005F68CB">
            <w:pPr>
              <w:jc w:val="center"/>
            </w:pPr>
            <w:r w:rsidRPr="00773DBC">
              <w:t>2</w:t>
            </w:r>
          </w:p>
        </w:tc>
        <w:tc>
          <w:tcPr>
            <w:tcW w:w="1035" w:type="dxa"/>
          </w:tcPr>
          <w:p w:rsidR="00C83404" w:rsidRPr="00773DBC" w:rsidRDefault="00045ECC" w:rsidP="005F68CB">
            <w:pPr>
              <w:jc w:val="center"/>
            </w:pPr>
            <w:r w:rsidRPr="00773DBC">
              <w:t>-</w:t>
            </w:r>
          </w:p>
        </w:tc>
        <w:tc>
          <w:tcPr>
            <w:tcW w:w="838" w:type="dxa"/>
          </w:tcPr>
          <w:p w:rsidR="00C83404" w:rsidRPr="00773DBC" w:rsidRDefault="007C5F58" w:rsidP="005F68CB">
            <w:pPr>
              <w:jc w:val="center"/>
            </w:pPr>
            <w:r>
              <w:t>2</w:t>
            </w:r>
          </w:p>
        </w:tc>
        <w:tc>
          <w:tcPr>
            <w:tcW w:w="2177" w:type="dxa"/>
          </w:tcPr>
          <w:p w:rsidR="00C83404" w:rsidRPr="00773DBC" w:rsidRDefault="00ED1B98" w:rsidP="00045ECC">
            <w:pPr>
              <w:jc w:val="center"/>
            </w:pPr>
            <w:r>
              <w:t>10</w:t>
            </w:r>
          </w:p>
        </w:tc>
      </w:tr>
      <w:tr w:rsidR="00C83404" w:rsidRPr="00773DBC" w:rsidTr="0069592F">
        <w:trPr>
          <w:jc w:val="center"/>
        </w:trPr>
        <w:tc>
          <w:tcPr>
            <w:tcW w:w="664" w:type="dxa"/>
          </w:tcPr>
          <w:p w:rsidR="00C83404" w:rsidRPr="00773DBC" w:rsidRDefault="00C83404" w:rsidP="000F1B6F">
            <w:pPr>
              <w:pStyle w:val="a9"/>
              <w:numPr>
                <w:ilvl w:val="0"/>
                <w:numId w:val="2"/>
              </w:numPr>
              <w:jc w:val="both"/>
            </w:pPr>
          </w:p>
        </w:tc>
        <w:tc>
          <w:tcPr>
            <w:tcW w:w="2563" w:type="dxa"/>
          </w:tcPr>
          <w:p w:rsidR="00C83404" w:rsidRPr="00773DBC" w:rsidRDefault="00205A68" w:rsidP="00F50FCF">
            <w:pPr>
              <w:jc w:val="both"/>
            </w:pPr>
            <w:r w:rsidRPr="009D4BA5">
              <w:t>Корпоративная социальная политика в социальном государстве</w:t>
            </w:r>
          </w:p>
        </w:tc>
        <w:tc>
          <w:tcPr>
            <w:tcW w:w="1360" w:type="dxa"/>
          </w:tcPr>
          <w:p w:rsidR="00C83404" w:rsidRPr="00773DBC" w:rsidRDefault="00ED1B98" w:rsidP="005F68CB">
            <w:pPr>
              <w:jc w:val="center"/>
            </w:pPr>
            <w:r>
              <w:t>14</w:t>
            </w:r>
          </w:p>
        </w:tc>
        <w:tc>
          <w:tcPr>
            <w:tcW w:w="824" w:type="dxa"/>
          </w:tcPr>
          <w:p w:rsidR="00C83404" w:rsidRPr="00773DBC" w:rsidRDefault="009E7E29" w:rsidP="005F68CB">
            <w:pPr>
              <w:jc w:val="center"/>
            </w:pPr>
            <w:r w:rsidRPr="00773DBC">
              <w:t>2</w:t>
            </w:r>
            <w:r w:rsidR="00115B56">
              <w:t>(1*)</w:t>
            </w:r>
          </w:p>
        </w:tc>
        <w:tc>
          <w:tcPr>
            <w:tcW w:w="1035" w:type="dxa"/>
          </w:tcPr>
          <w:p w:rsidR="00C83404" w:rsidRPr="00773DBC" w:rsidRDefault="00045ECC" w:rsidP="005F68CB">
            <w:pPr>
              <w:jc w:val="center"/>
            </w:pPr>
            <w:r w:rsidRPr="00773DBC">
              <w:t>-</w:t>
            </w:r>
          </w:p>
        </w:tc>
        <w:tc>
          <w:tcPr>
            <w:tcW w:w="838" w:type="dxa"/>
          </w:tcPr>
          <w:p w:rsidR="00C83404" w:rsidRPr="00773DBC" w:rsidRDefault="007C5F58" w:rsidP="009F0018">
            <w:pPr>
              <w:jc w:val="center"/>
            </w:pPr>
            <w:r>
              <w:t>2</w:t>
            </w:r>
          </w:p>
        </w:tc>
        <w:tc>
          <w:tcPr>
            <w:tcW w:w="2177" w:type="dxa"/>
          </w:tcPr>
          <w:p w:rsidR="00C83404" w:rsidRPr="00773DBC" w:rsidRDefault="00ED1B98" w:rsidP="00045ECC">
            <w:pPr>
              <w:jc w:val="center"/>
            </w:pPr>
            <w:r>
              <w:t>10</w:t>
            </w:r>
          </w:p>
        </w:tc>
      </w:tr>
      <w:tr w:rsidR="00C17DA4" w:rsidRPr="00773DBC" w:rsidTr="0069592F">
        <w:trPr>
          <w:jc w:val="center"/>
        </w:trPr>
        <w:tc>
          <w:tcPr>
            <w:tcW w:w="664" w:type="dxa"/>
          </w:tcPr>
          <w:p w:rsidR="00C17DA4" w:rsidRPr="00773DBC" w:rsidRDefault="00C17DA4" w:rsidP="000F1B6F">
            <w:pPr>
              <w:pStyle w:val="a9"/>
              <w:numPr>
                <w:ilvl w:val="0"/>
                <w:numId w:val="2"/>
              </w:numPr>
              <w:jc w:val="both"/>
            </w:pPr>
          </w:p>
        </w:tc>
        <w:tc>
          <w:tcPr>
            <w:tcW w:w="2563" w:type="dxa"/>
          </w:tcPr>
          <w:p w:rsidR="00C17DA4" w:rsidRPr="00773DBC" w:rsidRDefault="007C5F58" w:rsidP="00F50FCF">
            <w:pPr>
              <w:jc w:val="both"/>
            </w:pPr>
            <w:r>
              <w:t>Социальная политика в различных сферах жизнедеятельности</w:t>
            </w:r>
          </w:p>
        </w:tc>
        <w:tc>
          <w:tcPr>
            <w:tcW w:w="1360" w:type="dxa"/>
          </w:tcPr>
          <w:p w:rsidR="00C17DA4" w:rsidRPr="00773DBC" w:rsidRDefault="00ED1B98" w:rsidP="005F68CB">
            <w:pPr>
              <w:jc w:val="center"/>
            </w:pPr>
            <w:r>
              <w:t>26</w:t>
            </w:r>
          </w:p>
        </w:tc>
        <w:tc>
          <w:tcPr>
            <w:tcW w:w="824" w:type="dxa"/>
          </w:tcPr>
          <w:p w:rsidR="00C17DA4" w:rsidRPr="00773DBC" w:rsidRDefault="007C5F58" w:rsidP="005F68CB">
            <w:pPr>
              <w:jc w:val="center"/>
            </w:pPr>
            <w:r>
              <w:t>6</w:t>
            </w:r>
            <w:r w:rsidR="00ED1B98">
              <w:t>(3*)</w:t>
            </w:r>
          </w:p>
        </w:tc>
        <w:tc>
          <w:tcPr>
            <w:tcW w:w="1035" w:type="dxa"/>
          </w:tcPr>
          <w:p w:rsidR="00C17DA4" w:rsidRPr="00773DBC" w:rsidRDefault="00C17DA4" w:rsidP="005F68CB">
            <w:pPr>
              <w:jc w:val="center"/>
            </w:pPr>
          </w:p>
        </w:tc>
        <w:tc>
          <w:tcPr>
            <w:tcW w:w="838" w:type="dxa"/>
          </w:tcPr>
          <w:p w:rsidR="00C17DA4" w:rsidRPr="00773DBC" w:rsidRDefault="007C5F58" w:rsidP="009F0018">
            <w:pPr>
              <w:jc w:val="center"/>
            </w:pPr>
            <w:r>
              <w:t>6</w:t>
            </w:r>
            <w:r w:rsidR="00ED1B98">
              <w:t>(4*)</w:t>
            </w:r>
          </w:p>
        </w:tc>
        <w:tc>
          <w:tcPr>
            <w:tcW w:w="2177" w:type="dxa"/>
          </w:tcPr>
          <w:p w:rsidR="00C17DA4" w:rsidRPr="00773DBC" w:rsidRDefault="00ED1B98" w:rsidP="00045ECC">
            <w:pPr>
              <w:jc w:val="center"/>
            </w:pPr>
            <w:r>
              <w:t>14</w:t>
            </w:r>
          </w:p>
        </w:tc>
      </w:tr>
      <w:tr w:rsidR="00C83404" w:rsidRPr="00773DBC" w:rsidTr="0069592F">
        <w:trPr>
          <w:jc w:val="center"/>
        </w:trPr>
        <w:tc>
          <w:tcPr>
            <w:tcW w:w="664" w:type="dxa"/>
          </w:tcPr>
          <w:p w:rsidR="00C83404" w:rsidRPr="00773DBC" w:rsidRDefault="00C83404" w:rsidP="00CD2326">
            <w:pPr>
              <w:pStyle w:val="a9"/>
              <w:ind w:left="360"/>
              <w:jc w:val="both"/>
            </w:pPr>
          </w:p>
        </w:tc>
        <w:tc>
          <w:tcPr>
            <w:tcW w:w="2563" w:type="dxa"/>
          </w:tcPr>
          <w:p w:rsidR="00C83404" w:rsidRPr="00773DBC" w:rsidRDefault="00C83404" w:rsidP="00F50FCF">
            <w:pPr>
              <w:jc w:val="both"/>
            </w:pPr>
            <w:r w:rsidRPr="00773DBC">
              <w:t>Промежуточная аттестация</w:t>
            </w:r>
          </w:p>
        </w:tc>
        <w:tc>
          <w:tcPr>
            <w:tcW w:w="1360" w:type="dxa"/>
          </w:tcPr>
          <w:p w:rsidR="00C83404" w:rsidRPr="00773DBC" w:rsidRDefault="00C83404" w:rsidP="005F68CB">
            <w:pPr>
              <w:jc w:val="center"/>
            </w:pPr>
          </w:p>
        </w:tc>
        <w:tc>
          <w:tcPr>
            <w:tcW w:w="824" w:type="dxa"/>
          </w:tcPr>
          <w:p w:rsidR="00C83404" w:rsidRPr="00773DBC" w:rsidRDefault="00C83404" w:rsidP="005F68CB">
            <w:pPr>
              <w:jc w:val="center"/>
            </w:pPr>
          </w:p>
        </w:tc>
        <w:tc>
          <w:tcPr>
            <w:tcW w:w="1035" w:type="dxa"/>
          </w:tcPr>
          <w:p w:rsidR="00C83404" w:rsidRPr="00773DBC" w:rsidRDefault="00C83404" w:rsidP="005F68CB">
            <w:pPr>
              <w:jc w:val="center"/>
            </w:pPr>
          </w:p>
        </w:tc>
        <w:tc>
          <w:tcPr>
            <w:tcW w:w="838" w:type="dxa"/>
          </w:tcPr>
          <w:p w:rsidR="00C83404" w:rsidRPr="00773DBC" w:rsidRDefault="006C045E" w:rsidP="005F68CB">
            <w:pPr>
              <w:jc w:val="center"/>
            </w:pPr>
            <w:r>
              <w:t>2**</w:t>
            </w:r>
          </w:p>
        </w:tc>
        <w:tc>
          <w:tcPr>
            <w:tcW w:w="2177" w:type="dxa"/>
          </w:tcPr>
          <w:p w:rsidR="00C83404" w:rsidRPr="00773DBC" w:rsidRDefault="00C83404" w:rsidP="005F68CB">
            <w:pPr>
              <w:jc w:val="center"/>
            </w:pPr>
          </w:p>
        </w:tc>
      </w:tr>
      <w:tr w:rsidR="00C83404" w:rsidRPr="00773DBC" w:rsidTr="0069592F">
        <w:trPr>
          <w:jc w:val="center"/>
        </w:trPr>
        <w:tc>
          <w:tcPr>
            <w:tcW w:w="664" w:type="dxa"/>
          </w:tcPr>
          <w:p w:rsidR="00C83404" w:rsidRPr="00773DBC" w:rsidRDefault="00C83404" w:rsidP="00CD2326">
            <w:pPr>
              <w:pStyle w:val="a9"/>
              <w:ind w:left="360"/>
              <w:jc w:val="both"/>
            </w:pPr>
          </w:p>
        </w:tc>
        <w:tc>
          <w:tcPr>
            <w:tcW w:w="2563" w:type="dxa"/>
          </w:tcPr>
          <w:p w:rsidR="00C83404" w:rsidRPr="00773DBC" w:rsidRDefault="00C83404" w:rsidP="00CD2326">
            <w:pPr>
              <w:jc w:val="both"/>
            </w:pPr>
            <w:r w:rsidRPr="00773DBC">
              <w:t xml:space="preserve">Итого </w:t>
            </w:r>
          </w:p>
        </w:tc>
        <w:tc>
          <w:tcPr>
            <w:tcW w:w="1360" w:type="dxa"/>
          </w:tcPr>
          <w:p w:rsidR="00C83404" w:rsidRPr="00773DBC" w:rsidRDefault="00ED1B98" w:rsidP="005F68CB">
            <w:pPr>
              <w:jc w:val="center"/>
            </w:pPr>
            <w:r>
              <w:t>144</w:t>
            </w:r>
          </w:p>
        </w:tc>
        <w:tc>
          <w:tcPr>
            <w:tcW w:w="824" w:type="dxa"/>
          </w:tcPr>
          <w:p w:rsidR="00C83404" w:rsidRPr="00773DBC" w:rsidRDefault="007C5F58" w:rsidP="005F68CB">
            <w:pPr>
              <w:jc w:val="center"/>
            </w:pPr>
            <w:r>
              <w:t>22</w:t>
            </w:r>
          </w:p>
        </w:tc>
        <w:tc>
          <w:tcPr>
            <w:tcW w:w="1035" w:type="dxa"/>
          </w:tcPr>
          <w:p w:rsidR="00C83404" w:rsidRPr="00773DBC" w:rsidRDefault="00C83404" w:rsidP="005F68CB">
            <w:pPr>
              <w:jc w:val="center"/>
            </w:pPr>
            <w:r w:rsidRPr="00773DBC">
              <w:t>-</w:t>
            </w:r>
          </w:p>
        </w:tc>
        <w:tc>
          <w:tcPr>
            <w:tcW w:w="838" w:type="dxa"/>
          </w:tcPr>
          <w:p w:rsidR="00C83404" w:rsidRPr="00773DBC" w:rsidRDefault="007C5F58" w:rsidP="005F68CB">
            <w:pPr>
              <w:jc w:val="center"/>
            </w:pPr>
            <w:r>
              <w:t>22</w:t>
            </w:r>
          </w:p>
        </w:tc>
        <w:tc>
          <w:tcPr>
            <w:tcW w:w="2177" w:type="dxa"/>
          </w:tcPr>
          <w:p w:rsidR="00C83404" w:rsidRPr="00773DBC" w:rsidRDefault="00ED1B98" w:rsidP="005F68CB">
            <w:pPr>
              <w:jc w:val="center"/>
            </w:pPr>
            <w:r>
              <w:t>100</w:t>
            </w:r>
          </w:p>
        </w:tc>
      </w:tr>
    </w:tbl>
    <w:p w:rsidR="000F76BF" w:rsidRPr="00773DBC" w:rsidRDefault="009F3E1E" w:rsidP="006C045E">
      <w:pPr>
        <w:jc w:val="both"/>
      </w:pPr>
      <w:r w:rsidRPr="00773DBC">
        <w:t>*- в интерактивной форме</w:t>
      </w:r>
    </w:p>
    <w:p w:rsidR="006C045E" w:rsidRDefault="006C045E" w:rsidP="006C045E">
      <w:pPr>
        <w:jc w:val="both"/>
      </w:pPr>
      <w:r w:rsidRPr="00DA63A6">
        <w:t>** - включена  в трудоемкость практических /семинарских/лабораторных занятий</w:t>
      </w:r>
    </w:p>
    <w:p w:rsidR="00980E96" w:rsidRPr="00DA63A6" w:rsidRDefault="00980E96" w:rsidP="006C045E">
      <w:pPr>
        <w:jc w:val="both"/>
      </w:pPr>
    </w:p>
    <w:p w:rsidR="00386403" w:rsidRDefault="000F76BF" w:rsidP="00386403">
      <w:pPr>
        <w:pStyle w:val="a9"/>
        <w:numPr>
          <w:ilvl w:val="2"/>
          <w:numId w:val="1"/>
        </w:numPr>
        <w:jc w:val="both"/>
      </w:pPr>
      <w:r w:rsidRPr="00773DBC">
        <w:t>Заочная форма обучения</w:t>
      </w:r>
    </w:p>
    <w:p w:rsidR="0069592F" w:rsidRPr="00773DBC" w:rsidRDefault="0069592F" w:rsidP="0069592F">
      <w:pPr>
        <w:pStyle w:val="a9"/>
        <w:ind w:left="1800"/>
        <w:jc w:val="both"/>
      </w:pPr>
    </w:p>
    <w:tbl>
      <w:tblPr>
        <w:tblStyle w:val="a8"/>
        <w:tblW w:w="0" w:type="auto"/>
        <w:jc w:val="center"/>
        <w:tblLook w:val="04A0" w:firstRow="1" w:lastRow="0" w:firstColumn="1" w:lastColumn="0" w:noHBand="0" w:noVBand="1"/>
      </w:tblPr>
      <w:tblGrid>
        <w:gridCol w:w="664"/>
        <w:gridCol w:w="2708"/>
        <w:gridCol w:w="1360"/>
        <w:gridCol w:w="824"/>
        <w:gridCol w:w="1035"/>
        <w:gridCol w:w="838"/>
        <w:gridCol w:w="2035"/>
      </w:tblGrid>
      <w:tr w:rsidR="007C5F58" w:rsidRPr="0069592F" w:rsidTr="0069592F">
        <w:trPr>
          <w:jc w:val="center"/>
        </w:trPr>
        <w:tc>
          <w:tcPr>
            <w:tcW w:w="664" w:type="dxa"/>
            <w:vMerge w:val="restart"/>
          </w:tcPr>
          <w:p w:rsidR="007C5F58" w:rsidRPr="0069592F" w:rsidRDefault="007C5F58" w:rsidP="00571E95">
            <w:pPr>
              <w:jc w:val="center"/>
              <w:rPr>
                <w:b/>
                <w:sz w:val="22"/>
                <w:szCs w:val="22"/>
              </w:rPr>
            </w:pPr>
          </w:p>
          <w:p w:rsidR="007C5F58" w:rsidRPr="0069592F" w:rsidRDefault="007C5F58" w:rsidP="00571E95">
            <w:pPr>
              <w:jc w:val="center"/>
              <w:rPr>
                <w:b/>
                <w:sz w:val="22"/>
                <w:szCs w:val="22"/>
              </w:rPr>
            </w:pPr>
            <w:r w:rsidRPr="0069592F">
              <w:rPr>
                <w:b/>
                <w:sz w:val="22"/>
                <w:szCs w:val="22"/>
              </w:rPr>
              <w:t>№ п/п</w:t>
            </w:r>
          </w:p>
        </w:tc>
        <w:tc>
          <w:tcPr>
            <w:tcW w:w="2708" w:type="dxa"/>
            <w:vMerge w:val="restart"/>
          </w:tcPr>
          <w:p w:rsidR="007C5F58" w:rsidRPr="0069592F" w:rsidRDefault="007C5F58" w:rsidP="00571E95">
            <w:pPr>
              <w:jc w:val="center"/>
              <w:rPr>
                <w:b/>
                <w:sz w:val="22"/>
                <w:szCs w:val="22"/>
              </w:rPr>
            </w:pPr>
          </w:p>
          <w:p w:rsidR="007C5F58" w:rsidRPr="0069592F" w:rsidRDefault="007C5F58" w:rsidP="00571E95">
            <w:pPr>
              <w:jc w:val="center"/>
              <w:rPr>
                <w:b/>
                <w:sz w:val="22"/>
                <w:szCs w:val="22"/>
              </w:rPr>
            </w:pPr>
            <w:r w:rsidRPr="0069592F">
              <w:rPr>
                <w:b/>
                <w:sz w:val="22"/>
                <w:szCs w:val="22"/>
              </w:rPr>
              <w:t>Раздел/тема</w:t>
            </w:r>
          </w:p>
        </w:tc>
        <w:tc>
          <w:tcPr>
            <w:tcW w:w="1360" w:type="dxa"/>
            <w:vMerge w:val="restart"/>
          </w:tcPr>
          <w:p w:rsidR="007C5F58" w:rsidRPr="0069592F" w:rsidRDefault="007C5F58" w:rsidP="00571E95">
            <w:pPr>
              <w:jc w:val="center"/>
              <w:rPr>
                <w:b/>
                <w:sz w:val="22"/>
                <w:szCs w:val="22"/>
              </w:rPr>
            </w:pPr>
          </w:p>
          <w:p w:rsidR="007C5F58" w:rsidRPr="0069592F" w:rsidRDefault="007C5F58" w:rsidP="00571E95">
            <w:pPr>
              <w:jc w:val="center"/>
              <w:rPr>
                <w:b/>
                <w:sz w:val="22"/>
                <w:szCs w:val="22"/>
              </w:rPr>
            </w:pPr>
            <w:r w:rsidRPr="0069592F">
              <w:rPr>
                <w:b/>
                <w:sz w:val="22"/>
                <w:szCs w:val="22"/>
              </w:rPr>
              <w:t>Всего час.</w:t>
            </w:r>
          </w:p>
        </w:tc>
        <w:tc>
          <w:tcPr>
            <w:tcW w:w="4732" w:type="dxa"/>
            <w:gridSpan w:val="4"/>
          </w:tcPr>
          <w:p w:rsidR="007C5F58" w:rsidRPr="0069592F" w:rsidRDefault="007C5F58" w:rsidP="00571E95">
            <w:pPr>
              <w:jc w:val="center"/>
              <w:rPr>
                <w:b/>
                <w:sz w:val="22"/>
                <w:szCs w:val="22"/>
              </w:rPr>
            </w:pPr>
            <w:r w:rsidRPr="0069592F">
              <w:rPr>
                <w:b/>
                <w:sz w:val="22"/>
                <w:szCs w:val="22"/>
              </w:rPr>
              <w:t>Виды учебной работы (в часах)</w:t>
            </w:r>
          </w:p>
        </w:tc>
      </w:tr>
      <w:tr w:rsidR="007C5F58" w:rsidRPr="0069592F" w:rsidTr="0069592F">
        <w:trPr>
          <w:jc w:val="center"/>
        </w:trPr>
        <w:tc>
          <w:tcPr>
            <w:tcW w:w="664" w:type="dxa"/>
            <w:vMerge/>
          </w:tcPr>
          <w:p w:rsidR="007C5F58" w:rsidRPr="0069592F" w:rsidRDefault="007C5F58" w:rsidP="00571E95">
            <w:pPr>
              <w:jc w:val="center"/>
              <w:rPr>
                <w:b/>
                <w:sz w:val="22"/>
                <w:szCs w:val="22"/>
              </w:rPr>
            </w:pPr>
          </w:p>
        </w:tc>
        <w:tc>
          <w:tcPr>
            <w:tcW w:w="2708" w:type="dxa"/>
            <w:vMerge/>
          </w:tcPr>
          <w:p w:rsidR="007C5F58" w:rsidRPr="0069592F" w:rsidRDefault="007C5F58" w:rsidP="00571E95">
            <w:pPr>
              <w:jc w:val="center"/>
              <w:rPr>
                <w:b/>
                <w:sz w:val="22"/>
                <w:szCs w:val="22"/>
              </w:rPr>
            </w:pPr>
          </w:p>
        </w:tc>
        <w:tc>
          <w:tcPr>
            <w:tcW w:w="1360" w:type="dxa"/>
            <w:vMerge/>
          </w:tcPr>
          <w:p w:rsidR="007C5F58" w:rsidRPr="0069592F" w:rsidRDefault="007C5F58" w:rsidP="00571E95">
            <w:pPr>
              <w:jc w:val="center"/>
              <w:rPr>
                <w:b/>
                <w:sz w:val="22"/>
                <w:szCs w:val="22"/>
              </w:rPr>
            </w:pPr>
          </w:p>
        </w:tc>
        <w:tc>
          <w:tcPr>
            <w:tcW w:w="2697" w:type="dxa"/>
            <w:gridSpan w:val="3"/>
          </w:tcPr>
          <w:p w:rsidR="007C5F58" w:rsidRPr="0069592F" w:rsidRDefault="007C5F58" w:rsidP="00571E95">
            <w:pPr>
              <w:jc w:val="center"/>
              <w:rPr>
                <w:b/>
                <w:sz w:val="22"/>
                <w:szCs w:val="22"/>
              </w:rPr>
            </w:pPr>
            <w:r w:rsidRPr="0069592F">
              <w:rPr>
                <w:b/>
                <w:sz w:val="22"/>
                <w:szCs w:val="22"/>
              </w:rPr>
              <w:t>Аудиторная работа</w:t>
            </w:r>
          </w:p>
        </w:tc>
        <w:tc>
          <w:tcPr>
            <w:tcW w:w="2035" w:type="dxa"/>
            <w:vMerge w:val="restart"/>
          </w:tcPr>
          <w:p w:rsidR="007C5F58" w:rsidRPr="0069592F" w:rsidRDefault="007C5F58" w:rsidP="00571E95">
            <w:pPr>
              <w:jc w:val="center"/>
              <w:rPr>
                <w:b/>
                <w:sz w:val="22"/>
                <w:szCs w:val="22"/>
              </w:rPr>
            </w:pPr>
            <w:r w:rsidRPr="0069592F">
              <w:rPr>
                <w:b/>
                <w:sz w:val="22"/>
                <w:szCs w:val="22"/>
              </w:rPr>
              <w:t>Самостоятельная работа</w:t>
            </w:r>
          </w:p>
        </w:tc>
      </w:tr>
      <w:tr w:rsidR="007C5F58" w:rsidRPr="0069592F" w:rsidTr="0069592F">
        <w:trPr>
          <w:jc w:val="center"/>
        </w:trPr>
        <w:tc>
          <w:tcPr>
            <w:tcW w:w="664" w:type="dxa"/>
            <w:vMerge/>
          </w:tcPr>
          <w:p w:rsidR="007C5F58" w:rsidRPr="0069592F" w:rsidRDefault="007C5F58" w:rsidP="00571E95">
            <w:pPr>
              <w:jc w:val="both"/>
              <w:rPr>
                <w:sz w:val="22"/>
                <w:szCs w:val="22"/>
              </w:rPr>
            </w:pPr>
          </w:p>
        </w:tc>
        <w:tc>
          <w:tcPr>
            <w:tcW w:w="2708" w:type="dxa"/>
            <w:vMerge/>
          </w:tcPr>
          <w:p w:rsidR="007C5F58" w:rsidRPr="0069592F" w:rsidRDefault="007C5F58" w:rsidP="00571E95">
            <w:pPr>
              <w:jc w:val="both"/>
              <w:rPr>
                <w:sz w:val="22"/>
                <w:szCs w:val="22"/>
              </w:rPr>
            </w:pPr>
          </w:p>
        </w:tc>
        <w:tc>
          <w:tcPr>
            <w:tcW w:w="1360" w:type="dxa"/>
            <w:vMerge/>
          </w:tcPr>
          <w:p w:rsidR="007C5F58" w:rsidRPr="0069592F" w:rsidRDefault="007C5F58" w:rsidP="00571E95">
            <w:pPr>
              <w:jc w:val="both"/>
              <w:rPr>
                <w:sz w:val="22"/>
                <w:szCs w:val="22"/>
              </w:rPr>
            </w:pPr>
          </w:p>
        </w:tc>
        <w:tc>
          <w:tcPr>
            <w:tcW w:w="824" w:type="dxa"/>
          </w:tcPr>
          <w:p w:rsidR="007C5F58" w:rsidRPr="0069592F" w:rsidRDefault="007C5F58" w:rsidP="00571E95">
            <w:pPr>
              <w:jc w:val="center"/>
              <w:rPr>
                <w:b/>
                <w:sz w:val="22"/>
                <w:szCs w:val="22"/>
              </w:rPr>
            </w:pPr>
            <w:r w:rsidRPr="0069592F">
              <w:rPr>
                <w:b/>
                <w:sz w:val="22"/>
                <w:szCs w:val="22"/>
              </w:rPr>
              <w:t>ЛК</w:t>
            </w:r>
          </w:p>
        </w:tc>
        <w:tc>
          <w:tcPr>
            <w:tcW w:w="1035" w:type="dxa"/>
          </w:tcPr>
          <w:p w:rsidR="007C5F58" w:rsidRPr="0069592F" w:rsidRDefault="007C5F58" w:rsidP="00571E95">
            <w:pPr>
              <w:jc w:val="center"/>
              <w:rPr>
                <w:b/>
                <w:sz w:val="22"/>
                <w:szCs w:val="22"/>
              </w:rPr>
            </w:pPr>
            <w:r w:rsidRPr="0069592F">
              <w:rPr>
                <w:b/>
                <w:sz w:val="22"/>
                <w:szCs w:val="22"/>
              </w:rPr>
              <w:t>ПР\Лаб</w:t>
            </w:r>
          </w:p>
        </w:tc>
        <w:tc>
          <w:tcPr>
            <w:tcW w:w="838" w:type="dxa"/>
          </w:tcPr>
          <w:p w:rsidR="007C5F58" w:rsidRPr="0069592F" w:rsidRDefault="007C5F58" w:rsidP="00571E95">
            <w:pPr>
              <w:jc w:val="center"/>
              <w:rPr>
                <w:b/>
                <w:sz w:val="22"/>
                <w:szCs w:val="22"/>
              </w:rPr>
            </w:pPr>
            <w:r w:rsidRPr="0069592F">
              <w:rPr>
                <w:b/>
                <w:sz w:val="22"/>
                <w:szCs w:val="22"/>
              </w:rPr>
              <w:t>СЕМ</w:t>
            </w:r>
          </w:p>
        </w:tc>
        <w:tc>
          <w:tcPr>
            <w:tcW w:w="2035" w:type="dxa"/>
            <w:vMerge/>
          </w:tcPr>
          <w:p w:rsidR="007C5F58" w:rsidRPr="0069592F" w:rsidRDefault="007C5F58" w:rsidP="00571E95">
            <w:pPr>
              <w:jc w:val="both"/>
              <w:rPr>
                <w:sz w:val="22"/>
                <w:szCs w:val="22"/>
              </w:rPr>
            </w:pPr>
          </w:p>
        </w:tc>
      </w:tr>
      <w:tr w:rsidR="007C5F58" w:rsidRPr="0069592F" w:rsidTr="0069592F">
        <w:trPr>
          <w:jc w:val="center"/>
        </w:trPr>
        <w:tc>
          <w:tcPr>
            <w:tcW w:w="664" w:type="dxa"/>
          </w:tcPr>
          <w:p w:rsidR="007C5F58" w:rsidRPr="0069592F" w:rsidRDefault="007C5F58" w:rsidP="007C5F58">
            <w:pPr>
              <w:pStyle w:val="a9"/>
              <w:numPr>
                <w:ilvl w:val="0"/>
                <w:numId w:val="42"/>
              </w:numPr>
              <w:jc w:val="both"/>
              <w:rPr>
                <w:sz w:val="22"/>
                <w:szCs w:val="22"/>
              </w:rPr>
            </w:pPr>
          </w:p>
        </w:tc>
        <w:tc>
          <w:tcPr>
            <w:tcW w:w="2708" w:type="dxa"/>
          </w:tcPr>
          <w:p w:rsidR="007C5F58" w:rsidRPr="0069592F" w:rsidRDefault="007C5F58" w:rsidP="00571E95">
            <w:pPr>
              <w:widowControl/>
              <w:autoSpaceDE/>
              <w:autoSpaceDN/>
              <w:adjustRightInd/>
              <w:jc w:val="both"/>
              <w:rPr>
                <w:sz w:val="22"/>
                <w:szCs w:val="22"/>
              </w:rPr>
            </w:pPr>
            <w:r w:rsidRPr="0069592F">
              <w:rPr>
                <w:sz w:val="22"/>
                <w:szCs w:val="22"/>
              </w:rPr>
              <w:t>Понятие и сущность государства</w:t>
            </w:r>
          </w:p>
        </w:tc>
        <w:tc>
          <w:tcPr>
            <w:tcW w:w="1360" w:type="dxa"/>
          </w:tcPr>
          <w:p w:rsidR="007C5F58" w:rsidRPr="0069592F" w:rsidRDefault="00633702" w:rsidP="00571E95">
            <w:pPr>
              <w:jc w:val="center"/>
              <w:rPr>
                <w:sz w:val="22"/>
                <w:szCs w:val="22"/>
              </w:rPr>
            </w:pPr>
            <w:r w:rsidRPr="0069592F">
              <w:rPr>
                <w:sz w:val="22"/>
                <w:szCs w:val="22"/>
              </w:rPr>
              <w:t>15</w:t>
            </w:r>
          </w:p>
        </w:tc>
        <w:tc>
          <w:tcPr>
            <w:tcW w:w="824" w:type="dxa"/>
          </w:tcPr>
          <w:p w:rsidR="007C5F58" w:rsidRPr="0069592F" w:rsidRDefault="007C5F58" w:rsidP="00571E95">
            <w:pPr>
              <w:jc w:val="center"/>
              <w:rPr>
                <w:sz w:val="22"/>
                <w:szCs w:val="22"/>
              </w:rPr>
            </w:pPr>
          </w:p>
        </w:tc>
        <w:tc>
          <w:tcPr>
            <w:tcW w:w="1035" w:type="dxa"/>
          </w:tcPr>
          <w:p w:rsidR="007C5F58" w:rsidRPr="0069592F" w:rsidRDefault="007C5F58" w:rsidP="00571E95">
            <w:pPr>
              <w:jc w:val="center"/>
              <w:rPr>
                <w:sz w:val="22"/>
                <w:szCs w:val="22"/>
              </w:rPr>
            </w:pPr>
            <w:r w:rsidRPr="0069592F">
              <w:rPr>
                <w:sz w:val="22"/>
                <w:szCs w:val="22"/>
              </w:rPr>
              <w:t>-</w:t>
            </w:r>
          </w:p>
        </w:tc>
        <w:tc>
          <w:tcPr>
            <w:tcW w:w="838" w:type="dxa"/>
          </w:tcPr>
          <w:p w:rsidR="007C5F58" w:rsidRPr="0069592F" w:rsidRDefault="007C5F58" w:rsidP="00571E95">
            <w:pPr>
              <w:jc w:val="center"/>
              <w:rPr>
                <w:sz w:val="22"/>
                <w:szCs w:val="22"/>
              </w:rPr>
            </w:pPr>
          </w:p>
        </w:tc>
        <w:tc>
          <w:tcPr>
            <w:tcW w:w="2035" w:type="dxa"/>
          </w:tcPr>
          <w:p w:rsidR="007C5F58" w:rsidRPr="0069592F" w:rsidRDefault="00633702" w:rsidP="00571E95">
            <w:pPr>
              <w:jc w:val="center"/>
              <w:rPr>
                <w:sz w:val="22"/>
                <w:szCs w:val="22"/>
              </w:rPr>
            </w:pPr>
            <w:r w:rsidRPr="0069592F">
              <w:rPr>
                <w:sz w:val="22"/>
                <w:szCs w:val="22"/>
              </w:rPr>
              <w:t>15</w:t>
            </w:r>
          </w:p>
        </w:tc>
      </w:tr>
      <w:tr w:rsidR="00633702" w:rsidRPr="0069592F" w:rsidTr="0069592F">
        <w:trPr>
          <w:jc w:val="center"/>
        </w:trPr>
        <w:tc>
          <w:tcPr>
            <w:tcW w:w="664" w:type="dxa"/>
          </w:tcPr>
          <w:p w:rsidR="00633702" w:rsidRPr="0069592F" w:rsidRDefault="00633702" w:rsidP="00633702">
            <w:pPr>
              <w:pStyle w:val="a9"/>
              <w:numPr>
                <w:ilvl w:val="0"/>
                <w:numId w:val="42"/>
              </w:numPr>
              <w:jc w:val="both"/>
              <w:rPr>
                <w:sz w:val="22"/>
                <w:szCs w:val="22"/>
              </w:rPr>
            </w:pPr>
          </w:p>
        </w:tc>
        <w:tc>
          <w:tcPr>
            <w:tcW w:w="2708" w:type="dxa"/>
          </w:tcPr>
          <w:p w:rsidR="00633702" w:rsidRPr="0069592F" w:rsidRDefault="00633702" w:rsidP="00633702">
            <w:pPr>
              <w:widowControl/>
              <w:autoSpaceDE/>
              <w:autoSpaceDN/>
              <w:adjustRightInd/>
              <w:rPr>
                <w:sz w:val="22"/>
                <w:szCs w:val="22"/>
              </w:rPr>
            </w:pPr>
            <w:r w:rsidRPr="0069592F">
              <w:rPr>
                <w:sz w:val="22"/>
                <w:szCs w:val="22"/>
              </w:rPr>
              <w:t>Право как инструмент регулирования общественных отношений</w:t>
            </w:r>
          </w:p>
        </w:tc>
        <w:tc>
          <w:tcPr>
            <w:tcW w:w="1360" w:type="dxa"/>
          </w:tcPr>
          <w:p w:rsidR="00633702" w:rsidRPr="0069592F" w:rsidRDefault="00633702" w:rsidP="00633702">
            <w:pPr>
              <w:jc w:val="center"/>
              <w:rPr>
                <w:sz w:val="22"/>
                <w:szCs w:val="22"/>
              </w:rPr>
            </w:pPr>
            <w:r w:rsidRPr="0069592F">
              <w:rPr>
                <w:sz w:val="22"/>
                <w:szCs w:val="22"/>
              </w:rPr>
              <w:t>16</w:t>
            </w:r>
          </w:p>
        </w:tc>
        <w:tc>
          <w:tcPr>
            <w:tcW w:w="824" w:type="dxa"/>
          </w:tcPr>
          <w:p w:rsidR="00633702" w:rsidRPr="0069592F" w:rsidRDefault="00633702" w:rsidP="00633702">
            <w:pPr>
              <w:jc w:val="center"/>
              <w:rPr>
                <w:sz w:val="22"/>
                <w:szCs w:val="22"/>
              </w:rPr>
            </w:pPr>
            <w:r w:rsidRPr="0069592F">
              <w:rPr>
                <w:sz w:val="22"/>
                <w:szCs w:val="22"/>
              </w:rPr>
              <w:t>1</w:t>
            </w:r>
          </w:p>
        </w:tc>
        <w:tc>
          <w:tcPr>
            <w:tcW w:w="1035" w:type="dxa"/>
          </w:tcPr>
          <w:p w:rsidR="00633702" w:rsidRPr="0069592F" w:rsidRDefault="00633702" w:rsidP="00633702">
            <w:pPr>
              <w:jc w:val="center"/>
              <w:rPr>
                <w:sz w:val="22"/>
                <w:szCs w:val="22"/>
              </w:rPr>
            </w:pPr>
            <w:r w:rsidRPr="0069592F">
              <w:rPr>
                <w:sz w:val="22"/>
                <w:szCs w:val="22"/>
              </w:rPr>
              <w:t>-</w:t>
            </w:r>
          </w:p>
        </w:tc>
        <w:tc>
          <w:tcPr>
            <w:tcW w:w="838" w:type="dxa"/>
          </w:tcPr>
          <w:p w:rsidR="00633702" w:rsidRPr="0069592F" w:rsidRDefault="00633702" w:rsidP="00633702">
            <w:pPr>
              <w:jc w:val="center"/>
              <w:rPr>
                <w:sz w:val="22"/>
                <w:szCs w:val="22"/>
              </w:rPr>
            </w:pPr>
          </w:p>
        </w:tc>
        <w:tc>
          <w:tcPr>
            <w:tcW w:w="2035" w:type="dxa"/>
          </w:tcPr>
          <w:p w:rsidR="00633702" w:rsidRPr="0069592F" w:rsidRDefault="00633702" w:rsidP="00633702">
            <w:pPr>
              <w:jc w:val="center"/>
              <w:rPr>
                <w:sz w:val="22"/>
                <w:szCs w:val="22"/>
              </w:rPr>
            </w:pPr>
            <w:r w:rsidRPr="0069592F">
              <w:rPr>
                <w:sz w:val="22"/>
                <w:szCs w:val="22"/>
              </w:rPr>
              <w:t>15</w:t>
            </w:r>
          </w:p>
        </w:tc>
      </w:tr>
      <w:tr w:rsidR="00633702" w:rsidRPr="0069592F" w:rsidTr="0069592F">
        <w:trPr>
          <w:jc w:val="center"/>
        </w:trPr>
        <w:tc>
          <w:tcPr>
            <w:tcW w:w="664" w:type="dxa"/>
          </w:tcPr>
          <w:p w:rsidR="00633702" w:rsidRPr="0069592F" w:rsidRDefault="00633702" w:rsidP="00633702">
            <w:pPr>
              <w:pStyle w:val="a9"/>
              <w:numPr>
                <w:ilvl w:val="0"/>
                <w:numId w:val="42"/>
              </w:numPr>
              <w:jc w:val="both"/>
              <w:rPr>
                <w:sz w:val="22"/>
                <w:szCs w:val="22"/>
              </w:rPr>
            </w:pPr>
          </w:p>
        </w:tc>
        <w:tc>
          <w:tcPr>
            <w:tcW w:w="2708" w:type="dxa"/>
          </w:tcPr>
          <w:p w:rsidR="00633702" w:rsidRPr="0069592F" w:rsidRDefault="00633702" w:rsidP="00633702">
            <w:pPr>
              <w:jc w:val="both"/>
              <w:rPr>
                <w:sz w:val="22"/>
                <w:szCs w:val="22"/>
              </w:rPr>
            </w:pPr>
            <w:r w:rsidRPr="0069592F">
              <w:rPr>
                <w:sz w:val="22"/>
                <w:szCs w:val="22"/>
              </w:rPr>
              <w:t>Концепции социального государства и его индикаторы</w:t>
            </w:r>
          </w:p>
        </w:tc>
        <w:tc>
          <w:tcPr>
            <w:tcW w:w="1360" w:type="dxa"/>
          </w:tcPr>
          <w:p w:rsidR="00633702" w:rsidRPr="0069592F" w:rsidRDefault="00633702" w:rsidP="00633702">
            <w:pPr>
              <w:jc w:val="center"/>
              <w:rPr>
                <w:sz w:val="22"/>
                <w:szCs w:val="22"/>
              </w:rPr>
            </w:pPr>
            <w:r w:rsidRPr="0069592F">
              <w:rPr>
                <w:sz w:val="22"/>
                <w:szCs w:val="22"/>
              </w:rPr>
              <w:t>13</w:t>
            </w:r>
          </w:p>
        </w:tc>
        <w:tc>
          <w:tcPr>
            <w:tcW w:w="824" w:type="dxa"/>
          </w:tcPr>
          <w:p w:rsidR="00633702" w:rsidRPr="0069592F" w:rsidRDefault="00633702" w:rsidP="00633702">
            <w:pPr>
              <w:jc w:val="center"/>
              <w:rPr>
                <w:sz w:val="22"/>
                <w:szCs w:val="22"/>
              </w:rPr>
            </w:pPr>
            <w:r w:rsidRPr="0069592F">
              <w:rPr>
                <w:sz w:val="22"/>
                <w:szCs w:val="22"/>
              </w:rPr>
              <w:t>1</w:t>
            </w:r>
          </w:p>
        </w:tc>
        <w:tc>
          <w:tcPr>
            <w:tcW w:w="1035" w:type="dxa"/>
          </w:tcPr>
          <w:p w:rsidR="00633702" w:rsidRPr="0069592F" w:rsidRDefault="00633702" w:rsidP="00633702">
            <w:pPr>
              <w:jc w:val="center"/>
              <w:rPr>
                <w:sz w:val="22"/>
                <w:szCs w:val="22"/>
              </w:rPr>
            </w:pPr>
            <w:r w:rsidRPr="0069592F">
              <w:rPr>
                <w:sz w:val="22"/>
                <w:szCs w:val="22"/>
              </w:rPr>
              <w:t>-</w:t>
            </w:r>
          </w:p>
        </w:tc>
        <w:tc>
          <w:tcPr>
            <w:tcW w:w="838" w:type="dxa"/>
          </w:tcPr>
          <w:p w:rsidR="00633702" w:rsidRPr="0069592F" w:rsidRDefault="00633702" w:rsidP="00633702">
            <w:pPr>
              <w:jc w:val="center"/>
              <w:rPr>
                <w:sz w:val="22"/>
                <w:szCs w:val="22"/>
              </w:rPr>
            </w:pPr>
          </w:p>
        </w:tc>
        <w:tc>
          <w:tcPr>
            <w:tcW w:w="2035" w:type="dxa"/>
          </w:tcPr>
          <w:p w:rsidR="00633702" w:rsidRPr="0069592F" w:rsidRDefault="00633702" w:rsidP="00633702">
            <w:pPr>
              <w:jc w:val="center"/>
              <w:rPr>
                <w:sz w:val="22"/>
                <w:szCs w:val="22"/>
              </w:rPr>
            </w:pPr>
            <w:r w:rsidRPr="0069592F">
              <w:rPr>
                <w:sz w:val="22"/>
                <w:szCs w:val="22"/>
              </w:rPr>
              <w:t>12</w:t>
            </w:r>
          </w:p>
        </w:tc>
      </w:tr>
      <w:tr w:rsidR="00633702" w:rsidRPr="0069592F" w:rsidTr="0069592F">
        <w:trPr>
          <w:jc w:val="center"/>
        </w:trPr>
        <w:tc>
          <w:tcPr>
            <w:tcW w:w="664" w:type="dxa"/>
          </w:tcPr>
          <w:p w:rsidR="00633702" w:rsidRPr="0069592F" w:rsidRDefault="00633702" w:rsidP="00633702">
            <w:pPr>
              <w:pStyle w:val="a9"/>
              <w:numPr>
                <w:ilvl w:val="0"/>
                <w:numId w:val="42"/>
              </w:numPr>
              <w:jc w:val="both"/>
              <w:rPr>
                <w:sz w:val="22"/>
                <w:szCs w:val="22"/>
              </w:rPr>
            </w:pPr>
          </w:p>
        </w:tc>
        <w:tc>
          <w:tcPr>
            <w:tcW w:w="2708" w:type="dxa"/>
          </w:tcPr>
          <w:p w:rsidR="00633702" w:rsidRPr="0069592F" w:rsidRDefault="00633702" w:rsidP="00633702">
            <w:pPr>
              <w:jc w:val="both"/>
              <w:rPr>
                <w:sz w:val="22"/>
                <w:szCs w:val="22"/>
              </w:rPr>
            </w:pPr>
            <w:r w:rsidRPr="0069592F">
              <w:rPr>
                <w:sz w:val="22"/>
                <w:szCs w:val="22"/>
              </w:rPr>
              <w:t>Признаки и модели социального государства</w:t>
            </w:r>
          </w:p>
        </w:tc>
        <w:tc>
          <w:tcPr>
            <w:tcW w:w="1360" w:type="dxa"/>
          </w:tcPr>
          <w:p w:rsidR="00633702" w:rsidRPr="0069592F" w:rsidRDefault="00633702" w:rsidP="00633702">
            <w:pPr>
              <w:jc w:val="center"/>
              <w:rPr>
                <w:sz w:val="22"/>
                <w:szCs w:val="22"/>
              </w:rPr>
            </w:pPr>
            <w:r w:rsidRPr="0069592F">
              <w:rPr>
                <w:sz w:val="22"/>
                <w:szCs w:val="22"/>
              </w:rPr>
              <w:t>16</w:t>
            </w:r>
          </w:p>
        </w:tc>
        <w:tc>
          <w:tcPr>
            <w:tcW w:w="824" w:type="dxa"/>
          </w:tcPr>
          <w:p w:rsidR="00633702" w:rsidRPr="0069592F" w:rsidRDefault="00633702" w:rsidP="00633702">
            <w:pPr>
              <w:jc w:val="center"/>
              <w:rPr>
                <w:sz w:val="22"/>
                <w:szCs w:val="22"/>
              </w:rPr>
            </w:pPr>
            <w:r w:rsidRPr="0069592F">
              <w:rPr>
                <w:sz w:val="22"/>
                <w:szCs w:val="22"/>
              </w:rPr>
              <w:t>1</w:t>
            </w:r>
          </w:p>
        </w:tc>
        <w:tc>
          <w:tcPr>
            <w:tcW w:w="1035" w:type="dxa"/>
          </w:tcPr>
          <w:p w:rsidR="00633702" w:rsidRPr="0069592F" w:rsidRDefault="00633702" w:rsidP="00633702">
            <w:pPr>
              <w:jc w:val="center"/>
              <w:rPr>
                <w:sz w:val="22"/>
                <w:szCs w:val="22"/>
              </w:rPr>
            </w:pPr>
          </w:p>
        </w:tc>
        <w:tc>
          <w:tcPr>
            <w:tcW w:w="838" w:type="dxa"/>
          </w:tcPr>
          <w:p w:rsidR="00633702" w:rsidRPr="0069592F" w:rsidRDefault="00633702" w:rsidP="00633702">
            <w:pPr>
              <w:jc w:val="center"/>
              <w:rPr>
                <w:sz w:val="22"/>
                <w:szCs w:val="22"/>
              </w:rPr>
            </w:pPr>
          </w:p>
        </w:tc>
        <w:tc>
          <w:tcPr>
            <w:tcW w:w="2035" w:type="dxa"/>
          </w:tcPr>
          <w:p w:rsidR="00633702" w:rsidRPr="0069592F" w:rsidRDefault="00633702" w:rsidP="00633702">
            <w:pPr>
              <w:jc w:val="center"/>
              <w:rPr>
                <w:sz w:val="22"/>
                <w:szCs w:val="22"/>
              </w:rPr>
            </w:pPr>
            <w:r w:rsidRPr="0069592F">
              <w:rPr>
                <w:sz w:val="22"/>
                <w:szCs w:val="22"/>
              </w:rPr>
              <w:t>15</w:t>
            </w:r>
          </w:p>
        </w:tc>
      </w:tr>
      <w:tr w:rsidR="00633702" w:rsidRPr="0069592F" w:rsidTr="0069592F">
        <w:trPr>
          <w:jc w:val="center"/>
        </w:trPr>
        <w:tc>
          <w:tcPr>
            <w:tcW w:w="664" w:type="dxa"/>
          </w:tcPr>
          <w:p w:rsidR="00633702" w:rsidRPr="0069592F" w:rsidRDefault="00633702" w:rsidP="00633702">
            <w:pPr>
              <w:pStyle w:val="a9"/>
              <w:numPr>
                <w:ilvl w:val="0"/>
                <w:numId w:val="42"/>
              </w:numPr>
              <w:jc w:val="both"/>
              <w:rPr>
                <w:sz w:val="22"/>
                <w:szCs w:val="22"/>
              </w:rPr>
            </w:pPr>
          </w:p>
        </w:tc>
        <w:tc>
          <w:tcPr>
            <w:tcW w:w="2708" w:type="dxa"/>
          </w:tcPr>
          <w:p w:rsidR="00633702" w:rsidRPr="0069592F" w:rsidRDefault="00633702" w:rsidP="00633702">
            <w:pPr>
              <w:jc w:val="both"/>
              <w:rPr>
                <w:sz w:val="22"/>
                <w:szCs w:val="22"/>
              </w:rPr>
            </w:pPr>
            <w:r w:rsidRPr="0069592F">
              <w:rPr>
                <w:sz w:val="22"/>
                <w:szCs w:val="22"/>
              </w:rPr>
              <w:t>Социальное государство в СССР</w:t>
            </w:r>
          </w:p>
        </w:tc>
        <w:tc>
          <w:tcPr>
            <w:tcW w:w="1360" w:type="dxa"/>
          </w:tcPr>
          <w:p w:rsidR="00633702" w:rsidRPr="0069592F" w:rsidRDefault="00633702" w:rsidP="00633702">
            <w:pPr>
              <w:jc w:val="center"/>
              <w:rPr>
                <w:sz w:val="22"/>
                <w:szCs w:val="22"/>
              </w:rPr>
            </w:pPr>
            <w:r w:rsidRPr="0069592F">
              <w:rPr>
                <w:sz w:val="22"/>
                <w:szCs w:val="22"/>
              </w:rPr>
              <w:t>16</w:t>
            </w:r>
          </w:p>
        </w:tc>
        <w:tc>
          <w:tcPr>
            <w:tcW w:w="824" w:type="dxa"/>
          </w:tcPr>
          <w:p w:rsidR="00633702" w:rsidRPr="0069592F" w:rsidRDefault="00633702" w:rsidP="00633702">
            <w:pPr>
              <w:jc w:val="center"/>
              <w:rPr>
                <w:sz w:val="22"/>
                <w:szCs w:val="22"/>
              </w:rPr>
            </w:pPr>
            <w:r w:rsidRPr="0069592F">
              <w:rPr>
                <w:sz w:val="22"/>
                <w:szCs w:val="22"/>
              </w:rPr>
              <w:t>1</w:t>
            </w:r>
          </w:p>
        </w:tc>
        <w:tc>
          <w:tcPr>
            <w:tcW w:w="1035" w:type="dxa"/>
          </w:tcPr>
          <w:p w:rsidR="00633702" w:rsidRPr="0069592F" w:rsidRDefault="00633702" w:rsidP="00633702">
            <w:pPr>
              <w:jc w:val="center"/>
              <w:rPr>
                <w:sz w:val="22"/>
                <w:szCs w:val="22"/>
              </w:rPr>
            </w:pPr>
            <w:r w:rsidRPr="0069592F">
              <w:rPr>
                <w:sz w:val="22"/>
                <w:szCs w:val="22"/>
              </w:rPr>
              <w:t>-</w:t>
            </w:r>
          </w:p>
        </w:tc>
        <w:tc>
          <w:tcPr>
            <w:tcW w:w="838" w:type="dxa"/>
          </w:tcPr>
          <w:p w:rsidR="00633702" w:rsidRPr="0069592F" w:rsidRDefault="00633702" w:rsidP="00633702">
            <w:pPr>
              <w:jc w:val="center"/>
              <w:rPr>
                <w:sz w:val="22"/>
                <w:szCs w:val="22"/>
              </w:rPr>
            </w:pPr>
          </w:p>
        </w:tc>
        <w:tc>
          <w:tcPr>
            <w:tcW w:w="2035" w:type="dxa"/>
          </w:tcPr>
          <w:p w:rsidR="00633702" w:rsidRPr="0069592F" w:rsidRDefault="00633702" w:rsidP="00633702">
            <w:pPr>
              <w:jc w:val="center"/>
              <w:rPr>
                <w:sz w:val="22"/>
                <w:szCs w:val="22"/>
              </w:rPr>
            </w:pPr>
            <w:r w:rsidRPr="0069592F">
              <w:rPr>
                <w:sz w:val="22"/>
                <w:szCs w:val="22"/>
              </w:rPr>
              <w:t>15</w:t>
            </w:r>
          </w:p>
        </w:tc>
      </w:tr>
      <w:tr w:rsidR="00633702" w:rsidRPr="0069592F" w:rsidTr="0069592F">
        <w:trPr>
          <w:jc w:val="center"/>
        </w:trPr>
        <w:tc>
          <w:tcPr>
            <w:tcW w:w="664" w:type="dxa"/>
          </w:tcPr>
          <w:p w:rsidR="00633702" w:rsidRPr="0069592F" w:rsidRDefault="00633702" w:rsidP="00633702">
            <w:pPr>
              <w:pStyle w:val="a9"/>
              <w:numPr>
                <w:ilvl w:val="0"/>
                <w:numId w:val="42"/>
              </w:numPr>
              <w:jc w:val="both"/>
              <w:rPr>
                <w:sz w:val="22"/>
                <w:szCs w:val="22"/>
              </w:rPr>
            </w:pPr>
          </w:p>
        </w:tc>
        <w:tc>
          <w:tcPr>
            <w:tcW w:w="2708" w:type="dxa"/>
          </w:tcPr>
          <w:p w:rsidR="00633702" w:rsidRPr="0069592F" w:rsidRDefault="00633702" w:rsidP="00633702">
            <w:pPr>
              <w:jc w:val="both"/>
              <w:rPr>
                <w:sz w:val="22"/>
                <w:szCs w:val="22"/>
              </w:rPr>
            </w:pPr>
            <w:r w:rsidRPr="0069592F">
              <w:rPr>
                <w:sz w:val="22"/>
                <w:szCs w:val="22"/>
              </w:rPr>
              <w:t>Основные направления и этапы развития социального государства в современной России</w:t>
            </w:r>
          </w:p>
        </w:tc>
        <w:tc>
          <w:tcPr>
            <w:tcW w:w="1360" w:type="dxa"/>
          </w:tcPr>
          <w:p w:rsidR="00633702" w:rsidRPr="0069592F" w:rsidRDefault="00633702" w:rsidP="00633702">
            <w:pPr>
              <w:jc w:val="center"/>
              <w:rPr>
                <w:sz w:val="22"/>
                <w:szCs w:val="22"/>
              </w:rPr>
            </w:pPr>
            <w:r w:rsidRPr="0069592F">
              <w:rPr>
                <w:sz w:val="22"/>
                <w:szCs w:val="22"/>
              </w:rPr>
              <w:t>16</w:t>
            </w:r>
          </w:p>
        </w:tc>
        <w:tc>
          <w:tcPr>
            <w:tcW w:w="824" w:type="dxa"/>
          </w:tcPr>
          <w:p w:rsidR="00633702" w:rsidRPr="0069592F" w:rsidRDefault="00633702" w:rsidP="00633702">
            <w:pPr>
              <w:jc w:val="center"/>
              <w:rPr>
                <w:sz w:val="22"/>
                <w:szCs w:val="22"/>
              </w:rPr>
            </w:pPr>
          </w:p>
        </w:tc>
        <w:tc>
          <w:tcPr>
            <w:tcW w:w="1035" w:type="dxa"/>
          </w:tcPr>
          <w:p w:rsidR="00633702" w:rsidRPr="0069592F" w:rsidRDefault="00633702" w:rsidP="00633702">
            <w:pPr>
              <w:jc w:val="center"/>
              <w:rPr>
                <w:sz w:val="22"/>
                <w:szCs w:val="22"/>
              </w:rPr>
            </w:pPr>
            <w:r w:rsidRPr="0069592F">
              <w:rPr>
                <w:sz w:val="22"/>
                <w:szCs w:val="22"/>
              </w:rPr>
              <w:t>-</w:t>
            </w:r>
          </w:p>
        </w:tc>
        <w:tc>
          <w:tcPr>
            <w:tcW w:w="838" w:type="dxa"/>
          </w:tcPr>
          <w:p w:rsidR="00633702" w:rsidRPr="0069592F" w:rsidRDefault="00633702" w:rsidP="00633702">
            <w:pPr>
              <w:jc w:val="center"/>
              <w:rPr>
                <w:sz w:val="22"/>
                <w:szCs w:val="22"/>
              </w:rPr>
            </w:pPr>
            <w:r w:rsidRPr="0069592F">
              <w:rPr>
                <w:sz w:val="22"/>
                <w:szCs w:val="22"/>
              </w:rPr>
              <w:t>1*</w:t>
            </w:r>
          </w:p>
        </w:tc>
        <w:tc>
          <w:tcPr>
            <w:tcW w:w="2035" w:type="dxa"/>
          </w:tcPr>
          <w:p w:rsidR="00633702" w:rsidRPr="0069592F" w:rsidRDefault="00633702" w:rsidP="00633702">
            <w:pPr>
              <w:jc w:val="center"/>
              <w:rPr>
                <w:sz w:val="22"/>
                <w:szCs w:val="22"/>
              </w:rPr>
            </w:pPr>
            <w:r w:rsidRPr="0069592F">
              <w:rPr>
                <w:sz w:val="22"/>
                <w:szCs w:val="22"/>
              </w:rPr>
              <w:t>15</w:t>
            </w:r>
          </w:p>
        </w:tc>
      </w:tr>
      <w:tr w:rsidR="00633702" w:rsidRPr="0069592F" w:rsidTr="0069592F">
        <w:trPr>
          <w:jc w:val="center"/>
        </w:trPr>
        <w:tc>
          <w:tcPr>
            <w:tcW w:w="664" w:type="dxa"/>
          </w:tcPr>
          <w:p w:rsidR="00633702" w:rsidRPr="0069592F" w:rsidRDefault="00633702" w:rsidP="00633702">
            <w:pPr>
              <w:pStyle w:val="a9"/>
              <w:numPr>
                <w:ilvl w:val="0"/>
                <w:numId w:val="42"/>
              </w:numPr>
              <w:jc w:val="both"/>
              <w:rPr>
                <w:sz w:val="22"/>
                <w:szCs w:val="22"/>
              </w:rPr>
            </w:pPr>
          </w:p>
        </w:tc>
        <w:tc>
          <w:tcPr>
            <w:tcW w:w="2708" w:type="dxa"/>
          </w:tcPr>
          <w:p w:rsidR="00633702" w:rsidRPr="0069592F" w:rsidRDefault="00633702" w:rsidP="00633702">
            <w:pPr>
              <w:jc w:val="both"/>
              <w:rPr>
                <w:sz w:val="22"/>
                <w:szCs w:val="22"/>
              </w:rPr>
            </w:pPr>
            <w:r w:rsidRPr="0069592F">
              <w:rPr>
                <w:sz w:val="22"/>
                <w:szCs w:val="22"/>
              </w:rPr>
              <w:t>Понятие и сущность социальной политики</w:t>
            </w:r>
          </w:p>
        </w:tc>
        <w:tc>
          <w:tcPr>
            <w:tcW w:w="1360" w:type="dxa"/>
          </w:tcPr>
          <w:p w:rsidR="00633702" w:rsidRPr="0069592F" w:rsidRDefault="00633702" w:rsidP="00633702">
            <w:pPr>
              <w:jc w:val="center"/>
              <w:rPr>
                <w:sz w:val="22"/>
                <w:szCs w:val="22"/>
              </w:rPr>
            </w:pPr>
            <w:r w:rsidRPr="0069592F">
              <w:rPr>
                <w:sz w:val="22"/>
                <w:szCs w:val="22"/>
              </w:rPr>
              <w:t>16</w:t>
            </w:r>
          </w:p>
        </w:tc>
        <w:tc>
          <w:tcPr>
            <w:tcW w:w="824" w:type="dxa"/>
          </w:tcPr>
          <w:p w:rsidR="00633702" w:rsidRPr="0069592F" w:rsidRDefault="00633702" w:rsidP="00633702">
            <w:pPr>
              <w:jc w:val="center"/>
              <w:rPr>
                <w:sz w:val="22"/>
                <w:szCs w:val="22"/>
              </w:rPr>
            </w:pPr>
          </w:p>
        </w:tc>
        <w:tc>
          <w:tcPr>
            <w:tcW w:w="1035" w:type="dxa"/>
          </w:tcPr>
          <w:p w:rsidR="00633702" w:rsidRPr="0069592F" w:rsidRDefault="00633702" w:rsidP="00633702">
            <w:pPr>
              <w:jc w:val="center"/>
              <w:rPr>
                <w:sz w:val="22"/>
                <w:szCs w:val="22"/>
              </w:rPr>
            </w:pPr>
            <w:r w:rsidRPr="0069592F">
              <w:rPr>
                <w:sz w:val="22"/>
                <w:szCs w:val="22"/>
              </w:rPr>
              <w:t>-</w:t>
            </w:r>
          </w:p>
        </w:tc>
        <w:tc>
          <w:tcPr>
            <w:tcW w:w="838" w:type="dxa"/>
          </w:tcPr>
          <w:p w:rsidR="00633702" w:rsidRPr="0069592F" w:rsidRDefault="00633702" w:rsidP="00633702">
            <w:pPr>
              <w:jc w:val="center"/>
              <w:rPr>
                <w:sz w:val="22"/>
                <w:szCs w:val="22"/>
              </w:rPr>
            </w:pPr>
            <w:r w:rsidRPr="0069592F">
              <w:rPr>
                <w:sz w:val="22"/>
                <w:szCs w:val="22"/>
              </w:rPr>
              <w:t>1*</w:t>
            </w:r>
          </w:p>
        </w:tc>
        <w:tc>
          <w:tcPr>
            <w:tcW w:w="2035" w:type="dxa"/>
          </w:tcPr>
          <w:p w:rsidR="00633702" w:rsidRPr="0069592F" w:rsidRDefault="00633702" w:rsidP="00633702">
            <w:pPr>
              <w:jc w:val="center"/>
              <w:rPr>
                <w:sz w:val="22"/>
                <w:szCs w:val="22"/>
              </w:rPr>
            </w:pPr>
            <w:r w:rsidRPr="0069592F">
              <w:rPr>
                <w:sz w:val="22"/>
                <w:szCs w:val="22"/>
              </w:rPr>
              <w:t>15</w:t>
            </w:r>
          </w:p>
        </w:tc>
      </w:tr>
      <w:tr w:rsidR="00633702" w:rsidRPr="0069592F" w:rsidTr="0069592F">
        <w:trPr>
          <w:jc w:val="center"/>
        </w:trPr>
        <w:tc>
          <w:tcPr>
            <w:tcW w:w="664" w:type="dxa"/>
          </w:tcPr>
          <w:p w:rsidR="00633702" w:rsidRPr="0069592F" w:rsidRDefault="00633702" w:rsidP="00633702">
            <w:pPr>
              <w:pStyle w:val="a9"/>
              <w:numPr>
                <w:ilvl w:val="0"/>
                <w:numId w:val="42"/>
              </w:numPr>
              <w:jc w:val="both"/>
              <w:rPr>
                <w:sz w:val="22"/>
                <w:szCs w:val="22"/>
              </w:rPr>
            </w:pPr>
          </w:p>
        </w:tc>
        <w:tc>
          <w:tcPr>
            <w:tcW w:w="2708" w:type="dxa"/>
          </w:tcPr>
          <w:p w:rsidR="00633702" w:rsidRPr="0069592F" w:rsidRDefault="00633702" w:rsidP="00633702">
            <w:pPr>
              <w:jc w:val="both"/>
              <w:rPr>
                <w:sz w:val="22"/>
                <w:szCs w:val="22"/>
              </w:rPr>
            </w:pPr>
            <w:r w:rsidRPr="0069592F">
              <w:rPr>
                <w:sz w:val="22"/>
                <w:szCs w:val="22"/>
              </w:rPr>
              <w:t>Корпоративная социальная политика в социальном государстве</w:t>
            </w:r>
          </w:p>
        </w:tc>
        <w:tc>
          <w:tcPr>
            <w:tcW w:w="1360" w:type="dxa"/>
          </w:tcPr>
          <w:p w:rsidR="00633702" w:rsidRPr="0069592F" w:rsidRDefault="00633702" w:rsidP="00633702">
            <w:pPr>
              <w:jc w:val="center"/>
              <w:rPr>
                <w:sz w:val="22"/>
                <w:szCs w:val="22"/>
              </w:rPr>
            </w:pPr>
            <w:r w:rsidRPr="0069592F">
              <w:rPr>
                <w:sz w:val="22"/>
                <w:szCs w:val="22"/>
              </w:rPr>
              <w:t>16</w:t>
            </w:r>
          </w:p>
        </w:tc>
        <w:tc>
          <w:tcPr>
            <w:tcW w:w="824" w:type="dxa"/>
          </w:tcPr>
          <w:p w:rsidR="00633702" w:rsidRPr="0069592F" w:rsidRDefault="00633702" w:rsidP="00633702">
            <w:pPr>
              <w:jc w:val="center"/>
              <w:rPr>
                <w:sz w:val="22"/>
                <w:szCs w:val="22"/>
              </w:rPr>
            </w:pPr>
          </w:p>
        </w:tc>
        <w:tc>
          <w:tcPr>
            <w:tcW w:w="1035" w:type="dxa"/>
          </w:tcPr>
          <w:p w:rsidR="00633702" w:rsidRPr="0069592F" w:rsidRDefault="00633702" w:rsidP="00633702">
            <w:pPr>
              <w:jc w:val="center"/>
              <w:rPr>
                <w:sz w:val="22"/>
                <w:szCs w:val="22"/>
              </w:rPr>
            </w:pPr>
            <w:r w:rsidRPr="0069592F">
              <w:rPr>
                <w:sz w:val="22"/>
                <w:szCs w:val="22"/>
              </w:rPr>
              <w:t>-</w:t>
            </w:r>
          </w:p>
        </w:tc>
        <w:tc>
          <w:tcPr>
            <w:tcW w:w="838" w:type="dxa"/>
          </w:tcPr>
          <w:p w:rsidR="00633702" w:rsidRPr="0069592F" w:rsidRDefault="00633702" w:rsidP="00633702">
            <w:pPr>
              <w:jc w:val="center"/>
              <w:rPr>
                <w:sz w:val="22"/>
                <w:szCs w:val="22"/>
              </w:rPr>
            </w:pPr>
            <w:r w:rsidRPr="0069592F">
              <w:rPr>
                <w:sz w:val="22"/>
                <w:szCs w:val="22"/>
              </w:rPr>
              <w:t>1*</w:t>
            </w:r>
          </w:p>
        </w:tc>
        <w:tc>
          <w:tcPr>
            <w:tcW w:w="2035" w:type="dxa"/>
          </w:tcPr>
          <w:p w:rsidR="00633702" w:rsidRPr="0069592F" w:rsidRDefault="00633702" w:rsidP="00633702">
            <w:pPr>
              <w:jc w:val="center"/>
              <w:rPr>
                <w:sz w:val="22"/>
                <w:szCs w:val="22"/>
              </w:rPr>
            </w:pPr>
            <w:r w:rsidRPr="0069592F">
              <w:rPr>
                <w:sz w:val="22"/>
                <w:szCs w:val="22"/>
              </w:rPr>
              <w:t>15</w:t>
            </w:r>
          </w:p>
        </w:tc>
      </w:tr>
      <w:tr w:rsidR="00633702" w:rsidRPr="0069592F" w:rsidTr="0069592F">
        <w:trPr>
          <w:jc w:val="center"/>
        </w:trPr>
        <w:tc>
          <w:tcPr>
            <w:tcW w:w="664" w:type="dxa"/>
          </w:tcPr>
          <w:p w:rsidR="00633702" w:rsidRPr="0069592F" w:rsidRDefault="00633702" w:rsidP="00633702">
            <w:pPr>
              <w:pStyle w:val="a9"/>
              <w:numPr>
                <w:ilvl w:val="0"/>
                <w:numId w:val="42"/>
              </w:numPr>
              <w:jc w:val="both"/>
              <w:rPr>
                <w:sz w:val="22"/>
                <w:szCs w:val="22"/>
              </w:rPr>
            </w:pPr>
          </w:p>
        </w:tc>
        <w:tc>
          <w:tcPr>
            <w:tcW w:w="2708" w:type="dxa"/>
          </w:tcPr>
          <w:p w:rsidR="00633702" w:rsidRPr="0069592F" w:rsidRDefault="00633702" w:rsidP="00633702">
            <w:pPr>
              <w:jc w:val="both"/>
              <w:rPr>
                <w:sz w:val="22"/>
                <w:szCs w:val="22"/>
              </w:rPr>
            </w:pPr>
            <w:r w:rsidRPr="0069592F">
              <w:rPr>
                <w:sz w:val="22"/>
                <w:szCs w:val="22"/>
              </w:rPr>
              <w:t>Социальная политика в различных сферах жизнедеятельности</w:t>
            </w:r>
          </w:p>
        </w:tc>
        <w:tc>
          <w:tcPr>
            <w:tcW w:w="1360" w:type="dxa"/>
          </w:tcPr>
          <w:p w:rsidR="00633702" w:rsidRPr="0069592F" w:rsidRDefault="00633702" w:rsidP="00633702">
            <w:pPr>
              <w:jc w:val="center"/>
              <w:rPr>
                <w:sz w:val="22"/>
                <w:szCs w:val="22"/>
              </w:rPr>
            </w:pPr>
            <w:r w:rsidRPr="0069592F">
              <w:rPr>
                <w:sz w:val="22"/>
                <w:szCs w:val="22"/>
              </w:rPr>
              <w:t>16</w:t>
            </w:r>
          </w:p>
        </w:tc>
        <w:tc>
          <w:tcPr>
            <w:tcW w:w="824" w:type="dxa"/>
          </w:tcPr>
          <w:p w:rsidR="00633702" w:rsidRPr="0069592F" w:rsidRDefault="00633702" w:rsidP="00633702">
            <w:pPr>
              <w:jc w:val="center"/>
              <w:rPr>
                <w:sz w:val="22"/>
                <w:szCs w:val="22"/>
              </w:rPr>
            </w:pPr>
          </w:p>
        </w:tc>
        <w:tc>
          <w:tcPr>
            <w:tcW w:w="1035" w:type="dxa"/>
          </w:tcPr>
          <w:p w:rsidR="00633702" w:rsidRPr="0069592F" w:rsidRDefault="00633702" w:rsidP="00633702">
            <w:pPr>
              <w:jc w:val="center"/>
              <w:rPr>
                <w:sz w:val="22"/>
                <w:szCs w:val="22"/>
              </w:rPr>
            </w:pPr>
          </w:p>
        </w:tc>
        <w:tc>
          <w:tcPr>
            <w:tcW w:w="838" w:type="dxa"/>
          </w:tcPr>
          <w:p w:rsidR="00633702" w:rsidRPr="0069592F" w:rsidRDefault="00633702" w:rsidP="00633702">
            <w:pPr>
              <w:jc w:val="center"/>
              <w:rPr>
                <w:sz w:val="22"/>
                <w:szCs w:val="22"/>
              </w:rPr>
            </w:pPr>
            <w:r w:rsidRPr="0069592F">
              <w:rPr>
                <w:sz w:val="22"/>
                <w:szCs w:val="22"/>
              </w:rPr>
              <w:t>1</w:t>
            </w:r>
          </w:p>
        </w:tc>
        <w:tc>
          <w:tcPr>
            <w:tcW w:w="2035" w:type="dxa"/>
          </w:tcPr>
          <w:p w:rsidR="00633702" w:rsidRPr="0069592F" w:rsidRDefault="00633702" w:rsidP="00633702">
            <w:pPr>
              <w:jc w:val="center"/>
              <w:rPr>
                <w:sz w:val="22"/>
                <w:szCs w:val="22"/>
              </w:rPr>
            </w:pPr>
            <w:r w:rsidRPr="0069592F">
              <w:rPr>
                <w:sz w:val="22"/>
                <w:szCs w:val="22"/>
              </w:rPr>
              <w:t>15</w:t>
            </w:r>
          </w:p>
        </w:tc>
      </w:tr>
      <w:tr w:rsidR="007C5F58" w:rsidRPr="0069592F" w:rsidTr="0069592F">
        <w:trPr>
          <w:jc w:val="center"/>
        </w:trPr>
        <w:tc>
          <w:tcPr>
            <w:tcW w:w="664" w:type="dxa"/>
          </w:tcPr>
          <w:p w:rsidR="007C5F58" w:rsidRPr="0069592F" w:rsidRDefault="007C5F58" w:rsidP="00571E95">
            <w:pPr>
              <w:pStyle w:val="a9"/>
              <w:ind w:left="360"/>
              <w:jc w:val="both"/>
              <w:rPr>
                <w:sz w:val="22"/>
                <w:szCs w:val="22"/>
              </w:rPr>
            </w:pPr>
          </w:p>
        </w:tc>
        <w:tc>
          <w:tcPr>
            <w:tcW w:w="2708" w:type="dxa"/>
          </w:tcPr>
          <w:p w:rsidR="007C5F58" w:rsidRPr="0069592F" w:rsidRDefault="007C5F58" w:rsidP="00571E95">
            <w:pPr>
              <w:jc w:val="both"/>
              <w:rPr>
                <w:sz w:val="22"/>
                <w:szCs w:val="22"/>
              </w:rPr>
            </w:pPr>
            <w:r w:rsidRPr="0069592F">
              <w:rPr>
                <w:sz w:val="22"/>
                <w:szCs w:val="22"/>
              </w:rPr>
              <w:t>Промежуточная аттестация</w:t>
            </w:r>
          </w:p>
        </w:tc>
        <w:tc>
          <w:tcPr>
            <w:tcW w:w="1360" w:type="dxa"/>
          </w:tcPr>
          <w:p w:rsidR="007C5F58" w:rsidRPr="0069592F" w:rsidRDefault="007C5F58" w:rsidP="00571E95">
            <w:pPr>
              <w:jc w:val="center"/>
              <w:rPr>
                <w:sz w:val="22"/>
                <w:szCs w:val="22"/>
              </w:rPr>
            </w:pPr>
          </w:p>
        </w:tc>
        <w:tc>
          <w:tcPr>
            <w:tcW w:w="824" w:type="dxa"/>
          </w:tcPr>
          <w:p w:rsidR="007C5F58" w:rsidRPr="0069592F" w:rsidRDefault="007C5F58" w:rsidP="00571E95">
            <w:pPr>
              <w:jc w:val="center"/>
              <w:rPr>
                <w:sz w:val="22"/>
                <w:szCs w:val="22"/>
              </w:rPr>
            </w:pPr>
          </w:p>
        </w:tc>
        <w:tc>
          <w:tcPr>
            <w:tcW w:w="1035" w:type="dxa"/>
          </w:tcPr>
          <w:p w:rsidR="007C5F58" w:rsidRPr="0069592F" w:rsidRDefault="007C5F58" w:rsidP="00571E95">
            <w:pPr>
              <w:jc w:val="center"/>
              <w:rPr>
                <w:sz w:val="22"/>
                <w:szCs w:val="22"/>
              </w:rPr>
            </w:pPr>
          </w:p>
        </w:tc>
        <w:tc>
          <w:tcPr>
            <w:tcW w:w="838" w:type="dxa"/>
          </w:tcPr>
          <w:p w:rsidR="007C5F58" w:rsidRPr="0069592F" w:rsidRDefault="007C5F58" w:rsidP="00571E95">
            <w:pPr>
              <w:jc w:val="center"/>
              <w:rPr>
                <w:sz w:val="22"/>
                <w:szCs w:val="22"/>
              </w:rPr>
            </w:pPr>
          </w:p>
        </w:tc>
        <w:tc>
          <w:tcPr>
            <w:tcW w:w="2035" w:type="dxa"/>
          </w:tcPr>
          <w:p w:rsidR="007C5F58" w:rsidRPr="0069592F" w:rsidRDefault="007C5F58" w:rsidP="00571E95">
            <w:pPr>
              <w:jc w:val="center"/>
              <w:rPr>
                <w:sz w:val="22"/>
                <w:szCs w:val="22"/>
              </w:rPr>
            </w:pPr>
          </w:p>
        </w:tc>
      </w:tr>
      <w:tr w:rsidR="007C5F58" w:rsidRPr="0069592F" w:rsidTr="0069592F">
        <w:trPr>
          <w:jc w:val="center"/>
        </w:trPr>
        <w:tc>
          <w:tcPr>
            <w:tcW w:w="664" w:type="dxa"/>
          </w:tcPr>
          <w:p w:rsidR="007C5F58" w:rsidRPr="0069592F" w:rsidRDefault="007C5F58" w:rsidP="00571E95">
            <w:pPr>
              <w:pStyle w:val="a9"/>
              <w:ind w:left="360"/>
              <w:jc w:val="both"/>
              <w:rPr>
                <w:sz w:val="22"/>
                <w:szCs w:val="22"/>
              </w:rPr>
            </w:pPr>
          </w:p>
        </w:tc>
        <w:tc>
          <w:tcPr>
            <w:tcW w:w="2708" w:type="dxa"/>
          </w:tcPr>
          <w:p w:rsidR="007C5F58" w:rsidRPr="0069592F" w:rsidRDefault="007C5F58" w:rsidP="00571E95">
            <w:pPr>
              <w:jc w:val="both"/>
              <w:rPr>
                <w:sz w:val="22"/>
                <w:szCs w:val="22"/>
              </w:rPr>
            </w:pPr>
            <w:r w:rsidRPr="0069592F">
              <w:rPr>
                <w:sz w:val="22"/>
                <w:szCs w:val="22"/>
              </w:rPr>
              <w:t xml:space="preserve">Итого </w:t>
            </w:r>
          </w:p>
        </w:tc>
        <w:tc>
          <w:tcPr>
            <w:tcW w:w="1360" w:type="dxa"/>
          </w:tcPr>
          <w:p w:rsidR="007C5F58" w:rsidRPr="0069592F" w:rsidRDefault="00633702" w:rsidP="00571E95">
            <w:pPr>
              <w:jc w:val="center"/>
              <w:rPr>
                <w:sz w:val="22"/>
                <w:szCs w:val="22"/>
              </w:rPr>
            </w:pPr>
            <w:r w:rsidRPr="0069592F">
              <w:rPr>
                <w:sz w:val="22"/>
                <w:szCs w:val="22"/>
              </w:rPr>
              <w:t>144</w:t>
            </w:r>
          </w:p>
        </w:tc>
        <w:tc>
          <w:tcPr>
            <w:tcW w:w="824" w:type="dxa"/>
          </w:tcPr>
          <w:p w:rsidR="007C5F58" w:rsidRPr="0069592F" w:rsidRDefault="00633702" w:rsidP="00571E95">
            <w:pPr>
              <w:jc w:val="center"/>
              <w:rPr>
                <w:sz w:val="22"/>
                <w:szCs w:val="22"/>
              </w:rPr>
            </w:pPr>
            <w:r w:rsidRPr="0069592F">
              <w:rPr>
                <w:sz w:val="22"/>
                <w:szCs w:val="22"/>
              </w:rPr>
              <w:t>4</w:t>
            </w:r>
          </w:p>
        </w:tc>
        <w:tc>
          <w:tcPr>
            <w:tcW w:w="1035" w:type="dxa"/>
          </w:tcPr>
          <w:p w:rsidR="007C5F58" w:rsidRPr="0069592F" w:rsidRDefault="007C5F58" w:rsidP="00571E95">
            <w:pPr>
              <w:jc w:val="center"/>
              <w:rPr>
                <w:sz w:val="22"/>
                <w:szCs w:val="22"/>
              </w:rPr>
            </w:pPr>
            <w:r w:rsidRPr="0069592F">
              <w:rPr>
                <w:sz w:val="22"/>
                <w:szCs w:val="22"/>
              </w:rPr>
              <w:t>-</w:t>
            </w:r>
          </w:p>
        </w:tc>
        <w:tc>
          <w:tcPr>
            <w:tcW w:w="838" w:type="dxa"/>
          </w:tcPr>
          <w:p w:rsidR="007C5F58" w:rsidRPr="0069592F" w:rsidRDefault="00633702" w:rsidP="00571E95">
            <w:pPr>
              <w:jc w:val="center"/>
              <w:rPr>
                <w:sz w:val="22"/>
                <w:szCs w:val="22"/>
              </w:rPr>
            </w:pPr>
            <w:r w:rsidRPr="0069592F">
              <w:rPr>
                <w:sz w:val="22"/>
                <w:szCs w:val="22"/>
              </w:rPr>
              <w:t>4</w:t>
            </w:r>
          </w:p>
        </w:tc>
        <w:tc>
          <w:tcPr>
            <w:tcW w:w="2035" w:type="dxa"/>
          </w:tcPr>
          <w:p w:rsidR="007C5F58" w:rsidRPr="0069592F" w:rsidRDefault="00633702" w:rsidP="00571E95">
            <w:pPr>
              <w:jc w:val="center"/>
              <w:rPr>
                <w:sz w:val="22"/>
                <w:szCs w:val="22"/>
              </w:rPr>
            </w:pPr>
            <w:r w:rsidRPr="0069592F">
              <w:rPr>
                <w:sz w:val="22"/>
                <w:szCs w:val="22"/>
              </w:rPr>
              <w:t>132</w:t>
            </w:r>
          </w:p>
        </w:tc>
      </w:tr>
    </w:tbl>
    <w:p w:rsidR="007C5F58" w:rsidRPr="00773DBC" w:rsidRDefault="007C5F58" w:rsidP="00386403">
      <w:pPr>
        <w:jc w:val="both"/>
      </w:pPr>
    </w:p>
    <w:p w:rsidR="000F76BF" w:rsidRPr="00773DBC" w:rsidRDefault="009F3E1E" w:rsidP="009F3E1E">
      <w:pPr>
        <w:jc w:val="both"/>
      </w:pPr>
      <w:r w:rsidRPr="00773DBC">
        <w:t xml:space="preserve">    *- в интерактивной форме</w:t>
      </w:r>
    </w:p>
    <w:p w:rsidR="00925104" w:rsidRPr="00773DBC" w:rsidRDefault="00925104" w:rsidP="00925104">
      <w:pPr>
        <w:jc w:val="both"/>
      </w:pPr>
    </w:p>
    <w:p w:rsidR="000F76BF" w:rsidRPr="00773DBC" w:rsidRDefault="000F76BF" w:rsidP="000F1B6F">
      <w:pPr>
        <w:pStyle w:val="a9"/>
        <w:numPr>
          <w:ilvl w:val="1"/>
          <w:numId w:val="1"/>
        </w:numPr>
        <w:jc w:val="both"/>
      </w:pPr>
      <w:r w:rsidRPr="00773DBC">
        <w:t xml:space="preserve">Программа дисциплины </w:t>
      </w:r>
      <w:r w:rsidR="008D1601" w:rsidRPr="00773DBC">
        <w:t>структурированная по темам / разделам</w:t>
      </w:r>
    </w:p>
    <w:p w:rsidR="008D1601" w:rsidRPr="00773DBC" w:rsidRDefault="008D1601" w:rsidP="008D1601">
      <w:pPr>
        <w:pStyle w:val="a9"/>
        <w:ind w:left="1440"/>
        <w:jc w:val="center"/>
      </w:pPr>
    </w:p>
    <w:p w:rsidR="00651AE3" w:rsidRPr="00773DBC" w:rsidRDefault="00651AE3" w:rsidP="005568D2">
      <w:pPr>
        <w:pStyle w:val="a9"/>
        <w:ind w:left="0"/>
        <w:jc w:val="center"/>
      </w:pPr>
      <w:r w:rsidRPr="00773DBC">
        <w:t>Содержание лекционного курса</w:t>
      </w:r>
    </w:p>
    <w:tbl>
      <w:tblPr>
        <w:tblStyle w:val="a8"/>
        <w:tblW w:w="0" w:type="auto"/>
        <w:tblLook w:val="04A0" w:firstRow="1" w:lastRow="0" w:firstColumn="1" w:lastColumn="0" w:noHBand="0" w:noVBand="1"/>
      </w:tblPr>
      <w:tblGrid>
        <w:gridCol w:w="817"/>
        <w:gridCol w:w="2977"/>
        <w:gridCol w:w="5777"/>
      </w:tblGrid>
      <w:tr w:rsidR="008D1601" w:rsidRPr="0069592F" w:rsidTr="008D1601">
        <w:tc>
          <w:tcPr>
            <w:tcW w:w="817" w:type="dxa"/>
          </w:tcPr>
          <w:p w:rsidR="008D1601" w:rsidRPr="0069592F" w:rsidRDefault="008D1601" w:rsidP="008D1601">
            <w:pPr>
              <w:jc w:val="center"/>
              <w:rPr>
                <w:b/>
                <w:sz w:val="22"/>
                <w:szCs w:val="22"/>
              </w:rPr>
            </w:pPr>
            <w:r w:rsidRPr="0069592F">
              <w:rPr>
                <w:b/>
                <w:sz w:val="22"/>
                <w:szCs w:val="22"/>
              </w:rPr>
              <w:t>№ п/п</w:t>
            </w:r>
          </w:p>
        </w:tc>
        <w:tc>
          <w:tcPr>
            <w:tcW w:w="2977" w:type="dxa"/>
          </w:tcPr>
          <w:p w:rsidR="008D1601" w:rsidRPr="0069592F" w:rsidRDefault="008D1601" w:rsidP="008D1601">
            <w:pPr>
              <w:jc w:val="center"/>
              <w:rPr>
                <w:b/>
                <w:sz w:val="22"/>
                <w:szCs w:val="22"/>
              </w:rPr>
            </w:pPr>
            <w:r w:rsidRPr="0069592F">
              <w:rPr>
                <w:b/>
                <w:sz w:val="22"/>
                <w:szCs w:val="22"/>
              </w:rPr>
              <w:t xml:space="preserve">Наименование </w:t>
            </w:r>
            <w:r w:rsidR="009F3FA0" w:rsidRPr="0069592F">
              <w:rPr>
                <w:b/>
                <w:sz w:val="22"/>
                <w:szCs w:val="22"/>
              </w:rPr>
              <w:t>темы (</w:t>
            </w:r>
            <w:r w:rsidRPr="0069592F">
              <w:rPr>
                <w:b/>
                <w:sz w:val="22"/>
                <w:szCs w:val="22"/>
              </w:rPr>
              <w:t>раздела</w:t>
            </w:r>
            <w:r w:rsidR="009F3FA0" w:rsidRPr="0069592F">
              <w:rPr>
                <w:b/>
                <w:sz w:val="22"/>
                <w:szCs w:val="22"/>
              </w:rPr>
              <w:t>)</w:t>
            </w:r>
            <w:r w:rsidRPr="0069592F">
              <w:rPr>
                <w:b/>
                <w:sz w:val="22"/>
                <w:szCs w:val="22"/>
              </w:rPr>
              <w:t xml:space="preserve"> дисциплины</w:t>
            </w:r>
          </w:p>
        </w:tc>
        <w:tc>
          <w:tcPr>
            <w:tcW w:w="5777" w:type="dxa"/>
          </w:tcPr>
          <w:p w:rsidR="008D1601" w:rsidRPr="0069592F" w:rsidRDefault="008D1601" w:rsidP="008D1601">
            <w:pPr>
              <w:jc w:val="center"/>
              <w:rPr>
                <w:b/>
                <w:sz w:val="22"/>
                <w:szCs w:val="22"/>
              </w:rPr>
            </w:pPr>
            <w:r w:rsidRPr="0069592F">
              <w:rPr>
                <w:b/>
                <w:sz w:val="22"/>
                <w:szCs w:val="22"/>
              </w:rPr>
              <w:t xml:space="preserve">Содержание </w:t>
            </w:r>
            <w:r w:rsidR="009F3FA0" w:rsidRPr="0069592F">
              <w:rPr>
                <w:b/>
                <w:sz w:val="22"/>
                <w:szCs w:val="22"/>
              </w:rPr>
              <w:t>темы (</w:t>
            </w:r>
            <w:r w:rsidRPr="0069592F">
              <w:rPr>
                <w:b/>
                <w:sz w:val="22"/>
                <w:szCs w:val="22"/>
              </w:rPr>
              <w:t>раздела</w:t>
            </w:r>
            <w:r w:rsidR="009F3FA0" w:rsidRPr="0069592F">
              <w:rPr>
                <w:b/>
                <w:sz w:val="22"/>
                <w:szCs w:val="22"/>
              </w:rPr>
              <w:t>)</w:t>
            </w:r>
            <w:r w:rsidRPr="0069592F">
              <w:rPr>
                <w:b/>
                <w:sz w:val="22"/>
                <w:szCs w:val="22"/>
              </w:rPr>
              <w:t xml:space="preserve"> дисциплины</w:t>
            </w:r>
          </w:p>
        </w:tc>
      </w:tr>
      <w:tr w:rsidR="00CD2326" w:rsidRPr="0069592F" w:rsidTr="008D1601">
        <w:tc>
          <w:tcPr>
            <w:tcW w:w="817" w:type="dxa"/>
          </w:tcPr>
          <w:p w:rsidR="00CD2326" w:rsidRPr="0069592F" w:rsidRDefault="00CD2326" w:rsidP="000F1B6F">
            <w:pPr>
              <w:pStyle w:val="a9"/>
              <w:numPr>
                <w:ilvl w:val="0"/>
                <w:numId w:val="5"/>
              </w:numPr>
              <w:jc w:val="center"/>
              <w:rPr>
                <w:sz w:val="22"/>
                <w:szCs w:val="22"/>
              </w:rPr>
            </w:pPr>
          </w:p>
        </w:tc>
        <w:tc>
          <w:tcPr>
            <w:tcW w:w="2977" w:type="dxa"/>
          </w:tcPr>
          <w:p w:rsidR="00CD2326" w:rsidRPr="0069592F" w:rsidRDefault="000A083F" w:rsidP="001F62E3">
            <w:pPr>
              <w:pStyle w:val="11"/>
              <w:spacing w:after="0" w:line="240" w:lineRule="auto"/>
              <w:ind w:left="0"/>
              <w:jc w:val="both"/>
              <w:rPr>
                <w:rFonts w:ascii="Times New Roman" w:hAnsi="Times New Roman"/>
              </w:rPr>
            </w:pPr>
            <w:r w:rsidRPr="0069592F">
              <w:rPr>
                <w:rFonts w:ascii="Times New Roman" w:hAnsi="Times New Roman"/>
              </w:rPr>
              <w:t>Понятие и сущность государства</w:t>
            </w:r>
          </w:p>
        </w:tc>
        <w:tc>
          <w:tcPr>
            <w:tcW w:w="5777" w:type="dxa"/>
          </w:tcPr>
          <w:p w:rsidR="008164F3" w:rsidRPr="0069592F" w:rsidRDefault="008164F3" w:rsidP="00A03416">
            <w:pPr>
              <w:pStyle w:val="af5"/>
              <w:spacing w:after="0"/>
              <w:jc w:val="both"/>
              <w:rPr>
                <w:rFonts w:ascii="Times New Roman" w:hAnsi="Times New Roman"/>
                <w:bCs/>
                <w:color w:val="auto"/>
                <w:sz w:val="22"/>
                <w:szCs w:val="22"/>
              </w:rPr>
            </w:pPr>
            <w:r w:rsidRPr="0069592F">
              <w:rPr>
                <w:rFonts w:ascii="Times New Roman" w:hAnsi="Times New Roman"/>
                <w:bCs/>
                <w:color w:val="auto"/>
                <w:sz w:val="22"/>
                <w:szCs w:val="22"/>
              </w:rPr>
              <w:t>1.Понятие, признаки, атрибуты государства</w:t>
            </w:r>
          </w:p>
          <w:p w:rsidR="008164F3" w:rsidRPr="0069592F" w:rsidRDefault="008164F3" w:rsidP="00A03416">
            <w:pPr>
              <w:pStyle w:val="af5"/>
              <w:spacing w:after="0"/>
              <w:jc w:val="both"/>
              <w:rPr>
                <w:rFonts w:ascii="Times New Roman" w:hAnsi="Times New Roman"/>
                <w:bCs/>
                <w:color w:val="auto"/>
                <w:sz w:val="22"/>
                <w:szCs w:val="22"/>
              </w:rPr>
            </w:pPr>
            <w:r w:rsidRPr="0069592F">
              <w:rPr>
                <w:rFonts w:ascii="Times New Roman" w:hAnsi="Times New Roman"/>
                <w:bCs/>
                <w:color w:val="auto"/>
                <w:sz w:val="22"/>
                <w:szCs w:val="22"/>
              </w:rPr>
              <w:t>2. Теории происхождения государства</w:t>
            </w:r>
          </w:p>
          <w:p w:rsidR="008164F3" w:rsidRPr="0069592F" w:rsidRDefault="008164F3" w:rsidP="00A03416">
            <w:pPr>
              <w:pStyle w:val="af5"/>
              <w:spacing w:after="0"/>
              <w:jc w:val="both"/>
              <w:rPr>
                <w:rFonts w:ascii="Times New Roman" w:hAnsi="Times New Roman"/>
                <w:bCs/>
                <w:color w:val="auto"/>
                <w:sz w:val="22"/>
                <w:szCs w:val="22"/>
              </w:rPr>
            </w:pPr>
            <w:r w:rsidRPr="0069592F">
              <w:rPr>
                <w:rFonts w:ascii="Times New Roman" w:hAnsi="Times New Roman"/>
                <w:bCs/>
                <w:color w:val="auto"/>
                <w:sz w:val="22"/>
                <w:szCs w:val="22"/>
              </w:rPr>
              <w:t>3. Внутренние и внешние функции</w:t>
            </w:r>
          </w:p>
          <w:p w:rsidR="008164F3" w:rsidRPr="0069592F" w:rsidRDefault="008164F3" w:rsidP="00A03416">
            <w:pPr>
              <w:pStyle w:val="af5"/>
              <w:spacing w:after="0"/>
              <w:jc w:val="both"/>
              <w:rPr>
                <w:rFonts w:ascii="Times New Roman" w:hAnsi="Times New Roman"/>
                <w:bCs/>
                <w:color w:val="auto"/>
                <w:sz w:val="22"/>
                <w:szCs w:val="22"/>
              </w:rPr>
            </w:pPr>
            <w:r w:rsidRPr="0069592F">
              <w:rPr>
                <w:rFonts w:ascii="Times New Roman" w:hAnsi="Times New Roman"/>
                <w:bCs/>
                <w:color w:val="auto"/>
                <w:sz w:val="22"/>
                <w:szCs w:val="22"/>
              </w:rPr>
              <w:t>4. Формы государственного устройства</w:t>
            </w:r>
          </w:p>
          <w:p w:rsidR="008164F3" w:rsidRPr="0069592F" w:rsidRDefault="008164F3" w:rsidP="00A03416">
            <w:pPr>
              <w:pStyle w:val="af5"/>
              <w:spacing w:after="0"/>
              <w:jc w:val="both"/>
              <w:rPr>
                <w:rFonts w:ascii="Times New Roman" w:hAnsi="Times New Roman"/>
                <w:color w:val="auto"/>
                <w:sz w:val="22"/>
                <w:szCs w:val="22"/>
              </w:rPr>
            </w:pPr>
            <w:r w:rsidRPr="0069592F">
              <w:rPr>
                <w:rFonts w:ascii="Times New Roman" w:hAnsi="Times New Roman"/>
                <w:bCs/>
                <w:color w:val="auto"/>
                <w:sz w:val="22"/>
                <w:szCs w:val="22"/>
              </w:rPr>
              <w:t>5. Подходы к определению сущности государства</w:t>
            </w:r>
          </w:p>
          <w:p w:rsidR="00CD2326" w:rsidRPr="0069592F" w:rsidRDefault="00CD2326" w:rsidP="00A03416">
            <w:pPr>
              <w:jc w:val="both"/>
              <w:rPr>
                <w:sz w:val="22"/>
                <w:szCs w:val="22"/>
              </w:rPr>
            </w:pPr>
          </w:p>
        </w:tc>
      </w:tr>
      <w:tr w:rsidR="00CD2326" w:rsidRPr="0069592F" w:rsidTr="008D1601">
        <w:tc>
          <w:tcPr>
            <w:tcW w:w="817" w:type="dxa"/>
          </w:tcPr>
          <w:p w:rsidR="00CD2326" w:rsidRPr="0069592F" w:rsidRDefault="00CD2326" w:rsidP="000F1B6F">
            <w:pPr>
              <w:pStyle w:val="a9"/>
              <w:numPr>
                <w:ilvl w:val="0"/>
                <w:numId w:val="5"/>
              </w:numPr>
              <w:jc w:val="both"/>
              <w:rPr>
                <w:sz w:val="22"/>
                <w:szCs w:val="22"/>
              </w:rPr>
            </w:pPr>
          </w:p>
        </w:tc>
        <w:tc>
          <w:tcPr>
            <w:tcW w:w="2977" w:type="dxa"/>
          </w:tcPr>
          <w:p w:rsidR="00CD2326" w:rsidRPr="0069592F" w:rsidRDefault="000A083F" w:rsidP="009867AC">
            <w:pPr>
              <w:jc w:val="both"/>
              <w:rPr>
                <w:sz w:val="22"/>
                <w:szCs w:val="22"/>
              </w:rPr>
            </w:pPr>
            <w:r w:rsidRPr="0069592F">
              <w:rPr>
                <w:sz w:val="22"/>
                <w:szCs w:val="22"/>
              </w:rPr>
              <w:t xml:space="preserve">Право как инструмент регулирования </w:t>
            </w:r>
            <w:r w:rsidRPr="0069592F">
              <w:rPr>
                <w:sz w:val="22"/>
                <w:szCs w:val="22"/>
              </w:rPr>
              <w:lastRenderedPageBreak/>
              <w:t>общественных отношений</w:t>
            </w:r>
          </w:p>
        </w:tc>
        <w:tc>
          <w:tcPr>
            <w:tcW w:w="5777" w:type="dxa"/>
          </w:tcPr>
          <w:p w:rsidR="008164F3" w:rsidRPr="0069592F" w:rsidRDefault="008164F3" w:rsidP="00A03416">
            <w:pPr>
              <w:pStyle w:val="af5"/>
              <w:spacing w:after="0"/>
              <w:jc w:val="both"/>
              <w:rPr>
                <w:rFonts w:ascii="Times New Roman" w:hAnsi="Times New Roman"/>
                <w:color w:val="auto"/>
                <w:sz w:val="22"/>
                <w:szCs w:val="22"/>
              </w:rPr>
            </w:pPr>
            <w:r w:rsidRPr="0069592F">
              <w:rPr>
                <w:rFonts w:ascii="Times New Roman" w:hAnsi="Times New Roman"/>
                <w:color w:val="auto"/>
                <w:sz w:val="22"/>
                <w:szCs w:val="22"/>
              </w:rPr>
              <w:lastRenderedPageBreak/>
              <w:t>1.Понятие и виды социальных норм</w:t>
            </w:r>
          </w:p>
          <w:p w:rsidR="008164F3" w:rsidRPr="0069592F" w:rsidRDefault="008164F3" w:rsidP="00A03416">
            <w:pPr>
              <w:pStyle w:val="af5"/>
              <w:spacing w:after="0"/>
              <w:jc w:val="both"/>
              <w:rPr>
                <w:rFonts w:ascii="Times New Roman" w:hAnsi="Times New Roman"/>
                <w:color w:val="auto"/>
                <w:sz w:val="22"/>
                <w:szCs w:val="22"/>
              </w:rPr>
            </w:pPr>
            <w:r w:rsidRPr="0069592F">
              <w:rPr>
                <w:rFonts w:ascii="Times New Roman" w:hAnsi="Times New Roman"/>
                <w:color w:val="auto"/>
                <w:sz w:val="22"/>
                <w:szCs w:val="22"/>
              </w:rPr>
              <w:t>2. Понятие и признаки права</w:t>
            </w:r>
          </w:p>
          <w:p w:rsidR="008164F3" w:rsidRPr="0069592F" w:rsidRDefault="008164F3" w:rsidP="00A03416">
            <w:pPr>
              <w:pStyle w:val="af5"/>
              <w:spacing w:after="0"/>
              <w:jc w:val="both"/>
              <w:rPr>
                <w:rFonts w:ascii="Times New Roman" w:hAnsi="Times New Roman"/>
                <w:color w:val="auto"/>
                <w:sz w:val="22"/>
                <w:szCs w:val="22"/>
              </w:rPr>
            </w:pPr>
            <w:r w:rsidRPr="0069592F">
              <w:rPr>
                <w:rFonts w:ascii="Times New Roman" w:hAnsi="Times New Roman"/>
                <w:color w:val="auto"/>
                <w:sz w:val="22"/>
                <w:szCs w:val="22"/>
              </w:rPr>
              <w:lastRenderedPageBreak/>
              <w:t>3. Система права</w:t>
            </w:r>
          </w:p>
          <w:p w:rsidR="008164F3" w:rsidRPr="0069592F" w:rsidRDefault="008164F3" w:rsidP="00A03416">
            <w:pPr>
              <w:pStyle w:val="af5"/>
              <w:spacing w:after="0"/>
              <w:jc w:val="both"/>
              <w:rPr>
                <w:rFonts w:ascii="Times New Roman" w:hAnsi="Times New Roman"/>
                <w:color w:val="auto"/>
                <w:sz w:val="22"/>
                <w:szCs w:val="22"/>
              </w:rPr>
            </w:pPr>
            <w:r w:rsidRPr="0069592F">
              <w:rPr>
                <w:rFonts w:ascii="Times New Roman" w:hAnsi="Times New Roman"/>
                <w:color w:val="auto"/>
                <w:sz w:val="22"/>
                <w:szCs w:val="22"/>
              </w:rPr>
              <w:t>4. Понятие  отрасли, института, правовой нормы</w:t>
            </w:r>
          </w:p>
          <w:p w:rsidR="008164F3" w:rsidRPr="0069592F" w:rsidRDefault="008164F3" w:rsidP="00A03416">
            <w:pPr>
              <w:pStyle w:val="af5"/>
              <w:spacing w:after="0"/>
              <w:jc w:val="both"/>
              <w:rPr>
                <w:rFonts w:ascii="Times New Roman" w:hAnsi="Times New Roman"/>
                <w:color w:val="auto"/>
                <w:sz w:val="22"/>
                <w:szCs w:val="22"/>
              </w:rPr>
            </w:pPr>
            <w:r w:rsidRPr="0069592F">
              <w:rPr>
                <w:rFonts w:ascii="Times New Roman" w:hAnsi="Times New Roman"/>
                <w:color w:val="auto"/>
                <w:sz w:val="22"/>
                <w:szCs w:val="22"/>
              </w:rPr>
              <w:t>5. Функции права</w:t>
            </w:r>
          </w:p>
          <w:p w:rsidR="008164F3" w:rsidRPr="0069592F" w:rsidRDefault="008164F3" w:rsidP="00A03416">
            <w:pPr>
              <w:pStyle w:val="af5"/>
              <w:spacing w:after="0"/>
              <w:jc w:val="both"/>
              <w:rPr>
                <w:rFonts w:ascii="Times New Roman" w:hAnsi="Times New Roman"/>
                <w:color w:val="auto"/>
                <w:sz w:val="22"/>
                <w:szCs w:val="22"/>
              </w:rPr>
            </w:pPr>
            <w:r w:rsidRPr="0069592F">
              <w:rPr>
                <w:rFonts w:ascii="Times New Roman" w:hAnsi="Times New Roman"/>
                <w:color w:val="auto"/>
                <w:sz w:val="22"/>
                <w:szCs w:val="22"/>
              </w:rPr>
              <w:t>6. Источники права</w:t>
            </w:r>
          </w:p>
          <w:p w:rsidR="00CD2326" w:rsidRPr="0069592F" w:rsidRDefault="008164F3" w:rsidP="00A03416">
            <w:pPr>
              <w:pStyle w:val="af5"/>
              <w:spacing w:after="0"/>
              <w:jc w:val="both"/>
              <w:rPr>
                <w:rFonts w:ascii="Times New Roman" w:hAnsi="Times New Roman"/>
                <w:color w:val="auto"/>
                <w:sz w:val="22"/>
                <w:szCs w:val="22"/>
              </w:rPr>
            </w:pPr>
            <w:r w:rsidRPr="0069592F">
              <w:rPr>
                <w:rFonts w:ascii="Times New Roman" w:hAnsi="Times New Roman"/>
                <w:color w:val="auto"/>
                <w:sz w:val="22"/>
                <w:szCs w:val="22"/>
              </w:rPr>
              <w:t>7. Сущность права</w:t>
            </w:r>
          </w:p>
        </w:tc>
      </w:tr>
    </w:tbl>
    <w:p w:rsidR="0069592F" w:rsidRDefault="0069592F"/>
    <w:tbl>
      <w:tblPr>
        <w:tblStyle w:val="a8"/>
        <w:tblW w:w="0" w:type="auto"/>
        <w:tblLook w:val="04A0" w:firstRow="1" w:lastRow="0" w:firstColumn="1" w:lastColumn="0" w:noHBand="0" w:noVBand="1"/>
      </w:tblPr>
      <w:tblGrid>
        <w:gridCol w:w="817"/>
        <w:gridCol w:w="2977"/>
        <w:gridCol w:w="5670"/>
      </w:tblGrid>
      <w:tr w:rsidR="00CD2326" w:rsidRPr="0069592F" w:rsidTr="003C3C0D">
        <w:trPr>
          <w:trHeight w:val="2258"/>
        </w:trPr>
        <w:tc>
          <w:tcPr>
            <w:tcW w:w="817" w:type="dxa"/>
          </w:tcPr>
          <w:p w:rsidR="00CD2326" w:rsidRPr="0069592F" w:rsidRDefault="00CD2326" w:rsidP="000F1B6F">
            <w:pPr>
              <w:pStyle w:val="a9"/>
              <w:numPr>
                <w:ilvl w:val="0"/>
                <w:numId w:val="5"/>
              </w:numPr>
              <w:jc w:val="both"/>
              <w:rPr>
                <w:sz w:val="22"/>
                <w:szCs w:val="22"/>
              </w:rPr>
            </w:pPr>
          </w:p>
        </w:tc>
        <w:tc>
          <w:tcPr>
            <w:tcW w:w="2977" w:type="dxa"/>
          </w:tcPr>
          <w:p w:rsidR="00CD2326" w:rsidRPr="0069592F" w:rsidRDefault="000A083F" w:rsidP="009867AC">
            <w:pPr>
              <w:jc w:val="both"/>
              <w:rPr>
                <w:sz w:val="22"/>
                <w:szCs w:val="22"/>
              </w:rPr>
            </w:pPr>
            <w:r w:rsidRPr="0069592F">
              <w:rPr>
                <w:sz w:val="22"/>
                <w:szCs w:val="22"/>
              </w:rPr>
              <w:t>Концепции социального государства и его индикаторы</w:t>
            </w:r>
          </w:p>
        </w:tc>
        <w:tc>
          <w:tcPr>
            <w:tcW w:w="5670" w:type="dxa"/>
          </w:tcPr>
          <w:p w:rsidR="008164F3" w:rsidRPr="0069592F" w:rsidRDefault="008164F3" w:rsidP="00A03416">
            <w:pPr>
              <w:pStyle w:val="af5"/>
              <w:spacing w:after="0"/>
              <w:jc w:val="both"/>
              <w:rPr>
                <w:rFonts w:ascii="Times New Roman" w:hAnsi="Times New Roman"/>
                <w:bCs/>
                <w:color w:val="auto"/>
                <w:sz w:val="22"/>
                <w:szCs w:val="22"/>
              </w:rPr>
            </w:pPr>
            <w:r w:rsidRPr="0069592F">
              <w:rPr>
                <w:rFonts w:ascii="Times New Roman" w:hAnsi="Times New Roman"/>
                <w:bCs/>
                <w:color w:val="auto"/>
                <w:sz w:val="22"/>
                <w:szCs w:val="22"/>
              </w:rPr>
              <w:t>1.Современное понятие социального государства</w:t>
            </w:r>
          </w:p>
          <w:p w:rsidR="008164F3" w:rsidRPr="0069592F" w:rsidRDefault="008164F3" w:rsidP="00A03416">
            <w:pPr>
              <w:pStyle w:val="af5"/>
              <w:spacing w:after="0"/>
              <w:jc w:val="both"/>
              <w:rPr>
                <w:rFonts w:ascii="Times New Roman" w:hAnsi="Times New Roman"/>
                <w:bCs/>
                <w:color w:val="auto"/>
                <w:sz w:val="22"/>
                <w:szCs w:val="22"/>
              </w:rPr>
            </w:pPr>
            <w:r w:rsidRPr="0069592F">
              <w:rPr>
                <w:rFonts w:ascii="Times New Roman" w:hAnsi="Times New Roman"/>
                <w:bCs/>
                <w:color w:val="auto"/>
                <w:sz w:val="22"/>
                <w:szCs w:val="22"/>
              </w:rPr>
              <w:t>2. Анализ концепций социального государства- Штейна, Науманна, Вагнера, Рузвельта и т.д.</w:t>
            </w:r>
          </w:p>
          <w:p w:rsidR="008164F3" w:rsidRPr="0069592F" w:rsidRDefault="008164F3" w:rsidP="00A03416">
            <w:pPr>
              <w:pStyle w:val="af5"/>
              <w:spacing w:after="0"/>
              <w:jc w:val="both"/>
              <w:rPr>
                <w:rFonts w:ascii="Times New Roman" w:hAnsi="Times New Roman"/>
                <w:bCs/>
                <w:color w:val="auto"/>
                <w:sz w:val="22"/>
                <w:szCs w:val="22"/>
              </w:rPr>
            </w:pPr>
            <w:r w:rsidRPr="0069592F">
              <w:rPr>
                <w:rFonts w:ascii="Times New Roman" w:hAnsi="Times New Roman"/>
                <w:bCs/>
                <w:color w:val="auto"/>
                <w:sz w:val="22"/>
                <w:szCs w:val="22"/>
              </w:rPr>
              <w:t>3. Теория «Государства всеобщего благоденствия» и социальное государство. Соотношение</w:t>
            </w:r>
          </w:p>
          <w:p w:rsidR="00CD2326" w:rsidRPr="0069592F" w:rsidRDefault="008164F3" w:rsidP="00A03416">
            <w:pPr>
              <w:pStyle w:val="af5"/>
              <w:spacing w:after="0"/>
              <w:ind w:left="34"/>
              <w:jc w:val="both"/>
              <w:rPr>
                <w:rFonts w:ascii="Times New Roman" w:hAnsi="Times New Roman"/>
                <w:color w:val="auto"/>
                <w:sz w:val="22"/>
                <w:szCs w:val="22"/>
              </w:rPr>
            </w:pPr>
            <w:r w:rsidRPr="0069592F">
              <w:rPr>
                <w:rFonts w:ascii="Times New Roman" w:hAnsi="Times New Roman"/>
                <w:bCs/>
                <w:color w:val="auto"/>
                <w:sz w:val="22"/>
                <w:szCs w:val="22"/>
              </w:rPr>
              <w:t>4.Отражение социального государства в национальных конституциях. 5.Конституционные индикаторы социального государства</w:t>
            </w:r>
          </w:p>
        </w:tc>
      </w:tr>
      <w:tr w:rsidR="00CD2326" w:rsidRPr="0069592F" w:rsidTr="003C3C0D">
        <w:trPr>
          <w:trHeight w:val="1505"/>
        </w:trPr>
        <w:tc>
          <w:tcPr>
            <w:tcW w:w="817" w:type="dxa"/>
          </w:tcPr>
          <w:p w:rsidR="00CD2326" w:rsidRPr="0069592F" w:rsidRDefault="00CD2326" w:rsidP="000F1B6F">
            <w:pPr>
              <w:pStyle w:val="a9"/>
              <w:numPr>
                <w:ilvl w:val="0"/>
                <w:numId w:val="5"/>
              </w:numPr>
              <w:jc w:val="both"/>
              <w:rPr>
                <w:sz w:val="22"/>
                <w:szCs w:val="22"/>
              </w:rPr>
            </w:pPr>
          </w:p>
        </w:tc>
        <w:tc>
          <w:tcPr>
            <w:tcW w:w="2977" w:type="dxa"/>
          </w:tcPr>
          <w:p w:rsidR="00CD2326" w:rsidRPr="0069592F" w:rsidRDefault="000A083F" w:rsidP="009867AC">
            <w:pPr>
              <w:jc w:val="both"/>
              <w:rPr>
                <w:sz w:val="22"/>
                <w:szCs w:val="22"/>
              </w:rPr>
            </w:pPr>
            <w:r w:rsidRPr="0069592F">
              <w:rPr>
                <w:sz w:val="22"/>
                <w:szCs w:val="22"/>
              </w:rPr>
              <w:t>Признаки и модели социального государства</w:t>
            </w:r>
          </w:p>
        </w:tc>
        <w:tc>
          <w:tcPr>
            <w:tcW w:w="5670" w:type="dxa"/>
          </w:tcPr>
          <w:p w:rsidR="008164F3" w:rsidRPr="0069592F" w:rsidRDefault="008164F3" w:rsidP="00A03416">
            <w:pPr>
              <w:pStyle w:val="af5"/>
              <w:spacing w:after="0"/>
              <w:jc w:val="both"/>
              <w:rPr>
                <w:rFonts w:ascii="Times New Roman" w:hAnsi="Times New Roman"/>
                <w:bCs/>
                <w:color w:val="auto"/>
                <w:sz w:val="22"/>
                <w:szCs w:val="22"/>
              </w:rPr>
            </w:pPr>
            <w:r w:rsidRPr="0069592F">
              <w:rPr>
                <w:rFonts w:ascii="Times New Roman" w:hAnsi="Times New Roman"/>
                <w:bCs/>
                <w:color w:val="auto"/>
                <w:sz w:val="22"/>
                <w:szCs w:val="22"/>
              </w:rPr>
              <w:t>1.Либеральная модель социального государства</w:t>
            </w:r>
          </w:p>
          <w:p w:rsidR="008164F3" w:rsidRPr="0069592F" w:rsidRDefault="008164F3" w:rsidP="00A03416">
            <w:pPr>
              <w:pStyle w:val="af5"/>
              <w:spacing w:after="0"/>
              <w:jc w:val="both"/>
              <w:rPr>
                <w:rFonts w:ascii="Times New Roman" w:hAnsi="Times New Roman"/>
                <w:bCs/>
                <w:color w:val="auto"/>
                <w:sz w:val="22"/>
                <w:szCs w:val="22"/>
              </w:rPr>
            </w:pPr>
            <w:r w:rsidRPr="0069592F">
              <w:rPr>
                <w:rFonts w:ascii="Times New Roman" w:hAnsi="Times New Roman"/>
                <w:bCs/>
                <w:color w:val="auto"/>
                <w:sz w:val="22"/>
                <w:szCs w:val="22"/>
              </w:rPr>
              <w:t xml:space="preserve"> 2.Корпоративная модель социального государства</w:t>
            </w:r>
          </w:p>
          <w:p w:rsidR="008164F3" w:rsidRPr="0069592F" w:rsidRDefault="008164F3" w:rsidP="00A03416">
            <w:pPr>
              <w:pStyle w:val="af5"/>
              <w:spacing w:after="0"/>
              <w:jc w:val="both"/>
              <w:rPr>
                <w:rFonts w:ascii="Times New Roman" w:hAnsi="Times New Roman"/>
                <w:bCs/>
                <w:color w:val="auto"/>
                <w:sz w:val="22"/>
                <w:szCs w:val="22"/>
              </w:rPr>
            </w:pPr>
            <w:r w:rsidRPr="0069592F">
              <w:rPr>
                <w:rFonts w:ascii="Times New Roman" w:hAnsi="Times New Roman"/>
                <w:bCs/>
                <w:color w:val="auto"/>
                <w:sz w:val="22"/>
                <w:szCs w:val="22"/>
              </w:rPr>
              <w:t>3. Иные модели социального государства,</w:t>
            </w:r>
          </w:p>
          <w:p w:rsidR="008164F3" w:rsidRPr="0069592F" w:rsidRDefault="008164F3" w:rsidP="00A03416">
            <w:pPr>
              <w:pStyle w:val="af5"/>
              <w:spacing w:after="0"/>
              <w:jc w:val="both"/>
              <w:rPr>
                <w:rFonts w:ascii="Times New Roman" w:hAnsi="Times New Roman"/>
                <w:bCs/>
                <w:color w:val="auto"/>
                <w:sz w:val="22"/>
                <w:szCs w:val="22"/>
              </w:rPr>
            </w:pPr>
            <w:r w:rsidRPr="0069592F">
              <w:rPr>
                <w:rFonts w:ascii="Times New Roman" w:hAnsi="Times New Roman"/>
                <w:bCs/>
                <w:color w:val="auto"/>
                <w:sz w:val="22"/>
                <w:szCs w:val="22"/>
              </w:rPr>
              <w:t>4. Признаки и принципы социального государства</w:t>
            </w:r>
          </w:p>
          <w:p w:rsidR="00CD2326" w:rsidRPr="0069592F" w:rsidRDefault="008164F3" w:rsidP="00A03416">
            <w:pPr>
              <w:pStyle w:val="af5"/>
              <w:spacing w:after="0"/>
              <w:jc w:val="both"/>
              <w:rPr>
                <w:rFonts w:ascii="Times New Roman" w:hAnsi="Times New Roman"/>
                <w:color w:val="auto"/>
                <w:sz w:val="22"/>
                <w:szCs w:val="22"/>
              </w:rPr>
            </w:pPr>
            <w:r w:rsidRPr="0069592F">
              <w:rPr>
                <w:rFonts w:ascii="Times New Roman" w:hAnsi="Times New Roman"/>
                <w:bCs/>
                <w:color w:val="auto"/>
                <w:sz w:val="22"/>
                <w:szCs w:val="22"/>
              </w:rPr>
              <w:t>5.Функции  социального государства</w:t>
            </w:r>
          </w:p>
        </w:tc>
      </w:tr>
      <w:tr w:rsidR="00CD2326" w:rsidRPr="0069592F" w:rsidTr="003C3C0D">
        <w:trPr>
          <w:trHeight w:val="1683"/>
        </w:trPr>
        <w:tc>
          <w:tcPr>
            <w:tcW w:w="817" w:type="dxa"/>
          </w:tcPr>
          <w:p w:rsidR="00CD2326" w:rsidRPr="0069592F" w:rsidRDefault="00CD2326" w:rsidP="000F1B6F">
            <w:pPr>
              <w:pStyle w:val="a9"/>
              <w:numPr>
                <w:ilvl w:val="0"/>
                <w:numId w:val="5"/>
              </w:numPr>
              <w:jc w:val="both"/>
              <w:rPr>
                <w:sz w:val="22"/>
                <w:szCs w:val="22"/>
              </w:rPr>
            </w:pPr>
          </w:p>
        </w:tc>
        <w:tc>
          <w:tcPr>
            <w:tcW w:w="2977" w:type="dxa"/>
          </w:tcPr>
          <w:p w:rsidR="00CD2326" w:rsidRPr="0069592F" w:rsidRDefault="000A083F" w:rsidP="009867AC">
            <w:pPr>
              <w:jc w:val="both"/>
              <w:rPr>
                <w:sz w:val="22"/>
                <w:szCs w:val="22"/>
              </w:rPr>
            </w:pPr>
            <w:r w:rsidRPr="0069592F">
              <w:rPr>
                <w:sz w:val="22"/>
                <w:szCs w:val="22"/>
              </w:rPr>
              <w:t>Социальное государство в СССР</w:t>
            </w:r>
          </w:p>
        </w:tc>
        <w:tc>
          <w:tcPr>
            <w:tcW w:w="5670" w:type="dxa"/>
          </w:tcPr>
          <w:p w:rsidR="008164F3" w:rsidRPr="0069592F" w:rsidRDefault="008164F3" w:rsidP="00A03416">
            <w:pPr>
              <w:pStyle w:val="af5"/>
              <w:spacing w:after="0"/>
              <w:jc w:val="both"/>
              <w:rPr>
                <w:rFonts w:ascii="Times New Roman" w:hAnsi="Times New Roman"/>
                <w:color w:val="auto"/>
                <w:sz w:val="22"/>
                <w:szCs w:val="22"/>
              </w:rPr>
            </w:pPr>
            <w:r w:rsidRPr="0069592F">
              <w:rPr>
                <w:rFonts w:ascii="Times New Roman" w:hAnsi="Times New Roman"/>
                <w:color w:val="auto"/>
                <w:sz w:val="22"/>
                <w:szCs w:val="22"/>
              </w:rPr>
              <w:t>1.Социальная политика в царской России.</w:t>
            </w:r>
          </w:p>
          <w:p w:rsidR="008164F3" w:rsidRPr="0069592F" w:rsidRDefault="008164F3" w:rsidP="00A03416">
            <w:pPr>
              <w:pStyle w:val="af5"/>
              <w:spacing w:after="0"/>
              <w:jc w:val="both"/>
              <w:rPr>
                <w:rFonts w:ascii="Times New Roman" w:hAnsi="Times New Roman"/>
                <w:bCs/>
                <w:color w:val="auto"/>
                <w:sz w:val="22"/>
                <w:szCs w:val="22"/>
              </w:rPr>
            </w:pPr>
            <w:r w:rsidRPr="0069592F">
              <w:rPr>
                <w:rFonts w:ascii="Times New Roman" w:hAnsi="Times New Roman"/>
                <w:color w:val="auto"/>
                <w:sz w:val="22"/>
                <w:szCs w:val="22"/>
              </w:rPr>
              <w:t>2.</w:t>
            </w:r>
            <w:r w:rsidRPr="0069592F">
              <w:rPr>
                <w:rFonts w:ascii="Times New Roman" w:hAnsi="Times New Roman"/>
                <w:bCs/>
                <w:color w:val="auto"/>
                <w:sz w:val="22"/>
                <w:szCs w:val="22"/>
              </w:rPr>
              <w:t xml:space="preserve">Предпосылки становления социального государства в СССР. </w:t>
            </w:r>
          </w:p>
          <w:p w:rsidR="008164F3" w:rsidRPr="0069592F" w:rsidRDefault="008164F3" w:rsidP="00A03416">
            <w:pPr>
              <w:pStyle w:val="af5"/>
              <w:spacing w:after="0"/>
              <w:jc w:val="both"/>
              <w:rPr>
                <w:rFonts w:ascii="Times New Roman" w:hAnsi="Times New Roman"/>
                <w:bCs/>
                <w:color w:val="auto"/>
                <w:sz w:val="22"/>
                <w:szCs w:val="22"/>
              </w:rPr>
            </w:pPr>
            <w:r w:rsidRPr="0069592F">
              <w:rPr>
                <w:rFonts w:ascii="Times New Roman" w:hAnsi="Times New Roman"/>
                <w:bCs/>
                <w:color w:val="auto"/>
                <w:sz w:val="22"/>
                <w:szCs w:val="22"/>
              </w:rPr>
              <w:t xml:space="preserve">3.Принципы распределения  и перераспределения. </w:t>
            </w:r>
          </w:p>
          <w:p w:rsidR="008164F3" w:rsidRPr="0069592F" w:rsidRDefault="008164F3" w:rsidP="00A03416">
            <w:pPr>
              <w:pStyle w:val="af5"/>
              <w:spacing w:after="0"/>
              <w:jc w:val="both"/>
              <w:rPr>
                <w:rFonts w:ascii="Times New Roman" w:hAnsi="Times New Roman"/>
                <w:bCs/>
                <w:color w:val="auto"/>
                <w:sz w:val="22"/>
                <w:szCs w:val="22"/>
              </w:rPr>
            </w:pPr>
            <w:r w:rsidRPr="0069592F">
              <w:rPr>
                <w:rFonts w:ascii="Times New Roman" w:hAnsi="Times New Roman"/>
                <w:bCs/>
                <w:color w:val="auto"/>
                <w:sz w:val="22"/>
                <w:szCs w:val="22"/>
              </w:rPr>
              <w:t xml:space="preserve">4.Проблемы советского социального государства. </w:t>
            </w:r>
          </w:p>
          <w:p w:rsidR="00CD2326" w:rsidRPr="0069592F" w:rsidRDefault="008164F3" w:rsidP="00A03416">
            <w:pPr>
              <w:pStyle w:val="af5"/>
              <w:spacing w:after="0"/>
              <w:jc w:val="both"/>
              <w:rPr>
                <w:rFonts w:ascii="Times New Roman" w:hAnsi="Times New Roman"/>
                <w:color w:val="auto"/>
                <w:sz w:val="22"/>
                <w:szCs w:val="22"/>
              </w:rPr>
            </w:pPr>
            <w:r w:rsidRPr="0069592F">
              <w:rPr>
                <w:rFonts w:ascii="Times New Roman" w:hAnsi="Times New Roman"/>
                <w:bCs/>
                <w:color w:val="auto"/>
                <w:sz w:val="22"/>
                <w:szCs w:val="22"/>
              </w:rPr>
              <w:t>5.Значение советского социального государства</w:t>
            </w:r>
          </w:p>
        </w:tc>
      </w:tr>
      <w:tr w:rsidR="005568D2" w:rsidRPr="0069592F" w:rsidTr="003C3C0D">
        <w:trPr>
          <w:trHeight w:val="1673"/>
        </w:trPr>
        <w:tc>
          <w:tcPr>
            <w:tcW w:w="817" w:type="dxa"/>
          </w:tcPr>
          <w:p w:rsidR="005568D2" w:rsidRPr="0069592F" w:rsidRDefault="005568D2" w:rsidP="000F1B6F">
            <w:pPr>
              <w:pStyle w:val="a9"/>
              <w:numPr>
                <w:ilvl w:val="0"/>
                <w:numId w:val="5"/>
              </w:numPr>
              <w:jc w:val="both"/>
              <w:rPr>
                <w:sz w:val="22"/>
                <w:szCs w:val="22"/>
              </w:rPr>
            </w:pPr>
          </w:p>
        </w:tc>
        <w:tc>
          <w:tcPr>
            <w:tcW w:w="2977" w:type="dxa"/>
          </w:tcPr>
          <w:p w:rsidR="005568D2" w:rsidRPr="0069592F" w:rsidRDefault="000A083F" w:rsidP="001F62E3">
            <w:pPr>
              <w:jc w:val="both"/>
              <w:rPr>
                <w:sz w:val="22"/>
                <w:szCs w:val="22"/>
              </w:rPr>
            </w:pPr>
            <w:r w:rsidRPr="0069592F">
              <w:rPr>
                <w:sz w:val="22"/>
                <w:szCs w:val="22"/>
              </w:rPr>
              <w:t>Основные направления и этапы развития социального государства в современной России</w:t>
            </w:r>
          </w:p>
        </w:tc>
        <w:tc>
          <w:tcPr>
            <w:tcW w:w="5670" w:type="dxa"/>
          </w:tcPr>
          <w:p w:rsidR="008164F3" w:rsidRPr="0069592F" w:rsidRDefault="008164F3" w:rsidP="00A03416">
            <w:pPr>
              <w:pStyle w:val="af5"/>
              <w:spacing w:after="0"/>
              <w:jc w:val="both"/>
              <w:rPr>
                <w:rFonts w:ascii="Times New Roman" w:hAnsi="Times New Roman"/>
                <w:color w:val="auto"/>
                <w:sz w:val="22"/>
                <w:szCs w:val="22"/>
              </w:rPr>
            </w:pPr>
            <w:r w:rsidRPr="0069592F">
              <w:rPr>
                <w:rFonts w:ascii="Times New Roman" w:hAnsi="Times New Roman"/>
                <w:color w:val="auto"/>
                <w:sz w:val="22"/>
                <w:szCs w:val="22"/>
              </w:rPr>
              <w:t>1.Кризис начала 90-х годов в России.</w:t>
            </w:r>
          </w:p>
          <w:p w:rsidR="008164F3" w:rsidRPr="0069592F" w:rsidRDefault="008164F3" w:rsidP="00A03416">
            <w:pPr>
              <w:pStyle w:val="af5"/>
              <w:spacing w:after="0"/>
              <w:jc w:val="both"/>
              <w:rPr>
                <w:rFonts w:ascii="Times New Roman" w:hAnsi="Times New Roman"/>
                <w:color w:val="auto"/>
                <w:sz w:val="22"/>
                <w:szCs w:val="22"/>
              </w:rPr>
            </w:pPr>
            <w:r w:rsidRPr="0069592F">
              <w:rPr>
                <w:rFonts w:ascii="Times New Roman" w:hAnsi="Times New Roman"/>
                <w:color w:val="auto"/>
                <w:sz w:val="22"/>
                <w:szCs w:val="22"/>
              </w:rPr>
              <w:t>2.Социальная политика в начале 90-х.</w:t>
            </w:r>
          </w:p>
          <w:p w:rsidR="008164F3" w:rsidRPr="0069592F" w:rsidRDefault="008164F3" w:rsidP="00A03416">
            <w:pPr>
              <w:pStyle w:val="af5"/>
              <w:spacing w:after="0"/>
              <w:jc w:val="both"/>
              <w:rPr>
                <w:rFonts w:ascii="Times New Roman" w:hAnsi="Times New Roman"/>
                <w:color w:val="auto"/>
                <w:sz w:val="22"/>
                <w:szCs w:val="22"/>
              </w:rPr>
            </w:pPr>
            <w:r w:rsidRPr="0069592F">
              <w:rPr>
                <w:rFonts w:ascii="Times New Roman" w:hAnsi="Times New Roman"/>
                <w:color w:val="auto"/>
                <w:sz w:val="22"/>
                <w:szCs w:val="22"/>
              </w:rPr>
              <w:t>3.Проблемы социальной защиты населения</w:t>
            </w:r>
          </w:p>
          <w:p w:rsidR="008164F3" w:rsidRPr="0069592F" w:rsidRDefault="008164F3" w:rsidP="00A03416">
            <w:pPr>
              <w:pStyle w:val="af5"/>
              <w:spacing w:after="0"/>
              <w:jc w:val="both"/>
              <w:rPr>
                <w:rFonts w:ascii="Times New Roman" w:hAnsi="Times New Roman"/>
                <w:color w:val="auto"/>
                <w:sz w:val="22"/>
                <w:szCs w:val="22"/>
              </w:rPr>
            </w:pPr>
            <w:r w:rsidRPr="0069592F">
              <w:rPr>
                <w:rFonts w:ascii="Times New Roman" w:hAnsi="Times New Roman"/>
                <w:color w:val="auto"/>
                <w:sz w:val="22"/>
                <w:szCs w:val="22"/>
              </w:rPr>
              <w:t>4.Социальная политика в 2000-2014 гг.</w:t>
            </w:r>
          </w:p>
          <w:p w:rsidR="008164F3" w:rsidRPr="0069592F" w:rsidRDefault="008164F3" w:rsidP="00A03416">
            <w:pPr>
              <w:pStyle w:val="af5"/>
              <w:spacing w:after="0"/>
              <w:jc w:val="both"/>
              <w:rPr>
                <w:rFonts w:ascii="Times New Roman" w:hAnsi="Times New Roman"/>
                <w:color w:val="auto"/>
                <w:sz w:val="22"/>
                <w:szCs w:val="22"/>
              </w:rPr>
            </w:pPr>
            <w:r w:rsidRPr="0069592F">
              <w:rPr>
                <w:rFonts w:ascii="Times New Roman" w:hAnsi="Times New Roman"/>
                <w:color w:val="auto"/>
                <w:sz w:val="22"/>
                <w:szCs w:val="22"/>
              </w:rPr>
              <w:t>5.Социальные программы, социальные фонды</w:t>
            </w:r>
          </w:p>
          <w:p w:rsidR="005568D2" w:rsidRPr="0069592F" w:rsidRDefault="008164F3" w:rsidP="00A03416">
            <w:pPr>
              <w:pStyle w:val="af5"/>
              <w:spacing w:after="0"/>
              <w:jc w:val="both"/>
              <w:rPr>
                <w:rFonts w:ascii="Times New Roman" w:hAnsi="Times New Roman"/>
                <w:color w:val="auto"/>
                <w:sz w:val="22"/>
                <w:szCs w:val="22"/>
              </w:rPr>
            </w:pPr>
            <w:r w:rsidRPr="0069592F">
              <w:rPr>
                <w:rFonts w:ascii="Times New Roman" w:hAnsi="Times New Roman"/>
                <w:color w:val="auto"/>
                <w:sz w:val="22"/>
                <w:szCs w:val="22"/>
              </w:rPr>
              <w:t>5.Трудности социального государства</w:t>
            </w:r>
          </w:p>
        </w:tc>
      </w:tr>
      <w:tr w:rsidR="005568D2" w:rsidRPr="0069592F" w:rsidTr="003C3C0D">
        <w:trPr>
          <w:trHeight w:val="1993"/>
        </w:trPr>
        <w:tc>
          <w:tcPr>
            <w:tcW w:w="817" w:type="dxa"/>
          </w:tcPr>
          <w:p w:rsidR="005568D2" w:rsidRPr="0069592F" w:rsidRDefault="005568D2" w:rsidP="000F1B6F">
            <w:pPr>
              <w:pStyle w:val="a9"/>
              <w:numPr>
                <w:ilvl w:val="0"/>
                <w:numId w:val="5"/>
              </w:numPr>
              <w:jc w:val="both"/>
              <w:rPr>
                <w:sz w:val="22"/>
                <w:szCs w:val="22"/>
              </w:rPr>
            </w:pPr>
          </w:p>
        </w:tc>
        <w:tc>
          <w:tcPr>
            <w:tcW w:w="2977" w:type="dxa"/>
          </w:tcPr>
          <w:p w:rsidR="005568D2" w:rsidRPr="0069592F" w:rsidRDefault="000A083F" w:rsidP="001F62E3">
            <w:pPr>
              <w:jc w:val="both"/>
              <w:rPr>
                <w:sz w:val="22"/>
                <w:szCs w:val="22"/>
              </w:rPr>
            </w:pPr>
            <w:r w:rsidRPr="0069592F">
              <w:rPr>
                <w:sz w:val="22"/>
                <w:szCs w:val="22"/>
              </w:rPr>
              <w:t>Понятие и сущность социальной политики</w:t>
            </w:r>
          </w:p>
        </w:tc>
        <w:tc>
          <w:tcPr>
            <w:tcW w:w="5670" w:type="dxa"/>
          </w:tcPr>
          <w:p w:rsidR="008164F3" w:rsidRPr="0069592F" w:rsidRDefault="008164F3" w:rsidP="00A03416">
            <w:pPr>
              <w:jc w:val="both"/>
              <w:rPr>
                <w:bCs/>
                <w:sz w:val="22"/>
                <w:szCs w:val="22"/>
              </w:rPr>
            </w:pPr>
            <w:r w:rsidRPr="0069592F">
              <w:rPr>
                <w:bCs/>
                <w:sz w:val="22"/>
                <w:szCs w:val="22"/>
              </w:rPr>
              <w:t>1.Социальная политика в узком и широком смысле.</w:t>
            </w:r>
          </w:p>
          <w:p w:rsidR="008164F3" w:rsidRPr="0069592F" w:rsidRDefault="008164F3" w:rsidP="00A03416">
            <w:pPr>
              <w:jc w:val="both"/>
              <w:rPr>
                <w:bCs/>
                <w:sz w:val="22"/>
                <w:szCs w:val="22"/>
              </w:rPr>
            </w:pPr>
            <w:r w:rsidRPr="0069592F">
              <w:rPr>
                <w:bCs/>
                <w:sz w:val="22"/>
                <w:szCs w:val="22"/>
              </w:rPr>
              <w:t>2. Субъекты социальной политики</w:t>
            </w:r>
          </w:p>
          <w:p w:rsidR="008164F3" w:rsidRPr="0069592F" w:rsidRDefault="008164F3" w:rsidP="00A03416">
            <w:pPr>
              <w:jc w:val="both"/>
              <w:rPr>
                <w:bCs/>
                <w:sz w:val="22"/>
                <w:szCs w:val="22"/>
              </w:rPr>
            </w:pPr>
            <w:r w:rsidRPr="0069592F">
              <w:rPr>
                <w:bCs/>
                <w:sz w:val="22"/>
                <w:szCs w:val="22"/>
              </w:rPr>
              <w:t>3. Задачи, принципы  социальной политики</w:t>
            </w:r>
          </w:p>
          <w:p w:rsidR="008164F3" w:rsidRPr="0069592F" w:rsidRDefault="008164F3" w:rsidP="00A03416">
            <w:pPr>
              <w:jc w:val="both"/>
              <w:rPr>
                <w:bCs/>
                <w:sz w:val="22"/>
                <w:szCs w:val="22"/>
              </w:rPr>
            </w:pPr>
            <w:r w:rsidRPr="0069592F">
              <w:rPr>
                <w:bCs/>
                <w:sz w:val="22"/>
                <w:szCs w:val="22"/>
              </w:rPr>
              <w:t>4. Силовая и экономическая модель поддержания социальной стабильности</w:t>
            </w:r>
          </w:p>
          <w:p w:rsidR="008164F3" w:rsidRPr="0069592F" w:rsidRDefault="008164F3" w:rsidP="00A03416">
            <w:pPr>
              <w:jc w:val="both"/>
              <w:rPr>
                <w:bCs/>
                <w:sz w:val="22"/>
                <w:szCs w:val="22"/>
              </w:rPr>
            </w:pPr>
            <w:r w:rsidRPr="0069592F">
              <w:rPr>
                <w:bCs/>
                <w:sz w:val="22"/>
                <w:szCs w:val="22"/>
              </w:rPr>
              <w:t>5. Механизм социальной политики</w:t>
            </w:r>
          </w:p>
          <w:p w:rsidR="005568D2" w:rsidRPr="0069592F" w:rsidRDefault="008164F3" w:rsidP="00A03416">
            <w:pPr>
              <w:jc w:val="both"/>
              <w:rPr>
                <w:bCs/>
                <w:sz w:val="22"/>
                <w:szCs w:val="22"/>
              </w:rPr>
            </w:pPr>
            <w:r w:rsidRPr="0069592F">
              <w:rPr>
                <w:bCs/>
                <w:sz w:val="22"/>
                <w:szCs w:val="22"/>
              </w:rPr>
              <w:t>6. Социальные стандарты</w:t>
            </w:r>
          </w:p>
        </w:tc>
      </w:tr>
      <w:tr w:rsidR="009F3FA0" w:rsidRPr="0069592F" w:rsidTr="003C3C0D">
        <w:trPr>
          <w:trHeight w:val="1763"/>
        </w:trPr>
        <w:tc>
          <w:tcPr>
            <w:tcW w:w="817" w:type="dxa"/>
          </w:tcPr>
          <w:p w:rsidR="009F3FA0" w:rsidRPr="0069592F" w:rsidRDefault="009F3FA0" w:rsidP="000F1B6F">
            <w:pPr>
              <w:pStyle w:val="a9"/>
              <w:numPr>
                <w:ilvl w:val="0"/>
                <w:numId w:val="5"/>
              </w:numPr>
              <w:jc w:val="both"/>
              <w:rPr>
                <w:sz w:val="22"/>
                <w:szCs w:val="22"/>
              </w:rPr>
            </w:pPr>
          </w:p>
        </w:tc>
        <w:tc>
          <w:tcPr>
            <w:tcW w:w="2977" w:type="dxa"/>
          </w:tcPr>
          <w:p w:rsidR="009F3FA0" w:rsidRPr="0069592F" w:rsidRDefault="000A083F" w:rsidP="001F62E3">
            <w:pPr>
              <w:jc w:val="both"/>
              <w:rPr>
                <w:sz w:val="22"/>
                <w:szCs w:val="22"/>
              </w:rPr>
            </w:pPr>
            <w:r w:rsidRPr="0069592F">
              <w:rPr>
                <w:sz w:val="22"/>
                <w:szCs w:val="22"/>
              </w:rPr>
              <w:t>Корпоративная социальная политика в социальном государстве</w:t>
            </w:r>
          </w:p>
        </w:tc>
        <w:tc>
          <w:tcPr>
            <w:tcW w:w="5670" w:type="dxa"/>
          </w:tcPr>
          <w:p w:rsidR="008164F3" w:rsidRPr="0069592F" w:rsidRDefault="008164F3" w:rsidP="00A03416">
            <w:pPr>
              <w:pStyle w:val="af5"/>
              <w:spacing w:after="0"/>
              <w:jc w:val="both"/>
              <w:rPr>
                <w:rFonts w:ascii="Times New Roman" w:hAnsi="Times New Roman"/>
                <w:bCs/>
                <w:color w:val="auto"/>
                <w:sz w:val="22"/>
                <w:szCs w:val="22"/>
              </w:rPr>
            </w:pPr>
            <w:r w:rsidRPr="0069592F">
              <w:rPr>
                <w:rFonts w:ascii="Times New Roman" w:hAnsi="Times New Roman"/>
                <w:bCs/>
                <w:color w:val="auto"/>
                <w:sz w:val="22"/>
                <w:szCs w:val="22"/>
              </w:rPr>
              <w:t>1.Корпоративная модель социального государства</w:t>
            </w:r>
          </w:p>
          <w:p w:rsidR="008164F3" w:rsidRPr="0069592F" w:rsidRDefault="008164F3" w:rsidP="00A03416">
            <w:pPr>
              <w:pStyle w:val="af5"/>
              <w:spacing w:after="0"/>
              <w:jc w:val="both"/>
              <w:rPr>
                <w:rFonts w:ascii="Times New Roman" w:hAnsi="Times New Roman"/>
                <w:bCs/>
                <w:color w:val="auto"/>
                <w:sz w:val="22"/>
                <w:szCs w:val="22"/>
              </w:rPr>
            </w:pPr>
            <w:r w:rsidRPr="0069592F">
              <w:rPr>
                <w:rFonts w:ascii="Times New Roman" w:hAnsi="Times New Roman"/>
                <w:bCs/>
                <w:color w:val="auto"/>
                <w:sz w:val="22"/>
                <w:szCs w:val="22"/>
              </w:rPr>
              <w:t>2. Корпоративная модель социального государства в РФ</w:t>
            </w:r>
          </w:p>
          <w:p w:rsidR="008164F3" w:rsidRPr="0069592F" w:rsidRDefault="008164F3" w:rsidP="00A03416">
            <w:pPr>
              <w:pStyle w:val="af5"/>
              <w:spacing w:after="0"/>
              <w:jc w:val="both"/>
              <w:rPr>
                <w:rFonts w:ascii="Times New Roman" w:hAnsi="Times New Roman"/>
                <w:bCs/>
                <w:color w:val="auto"/>
                <w:sz w:val="22"/>
                <w:szCs w:val="22"/>
              </w:rPr>
            </w:pPr>
            <w:r w:rsidRPr="0069592F">
              <w:rPr>
                <w:rFonts w:ascii="Times New Roman" w:hAnsi="Times New Roman"/>
                <w:bCs/>
                <w:color w:val="auto"/>
                <w:sz w:val="22"/>
                <w:szCs w:val="22"/>
              </w:rPr>
              <w:t>3. Этапы ее становления</w:t>
            </w:r>
          </w:p>
          <w:p w:rsidR="008164F3" w:rsidRPr="0069592F" w:rsidRDefault="008164F3" w:rsidP="00A03416">
            <w:pPr>
              <w:pStyle w:val="af5"/>
              <w:spacing w:after="0"/>
              <w:jc w:val="both"/>
              <w:rPr>
                <w:rFonts w:ascii="Times New Roman" w:hAnsi="Times New Roman"/>
                <w:bCs/>
                <w:color w:val="auto"/>
                <w:sz w:val="22"/>
                <w:szCs w:val="22"/>
              </w:rPr>
            </w:pPr>
            <w:r w:rsidRPr="0069592F">
              <w:rPr>
                <w:rFonts w:ascii="Times New Roman" w:hAnsi="Times New Roman"/>
                <w:bCs/>
                <w:color w:val="auto"/>
                <w:sz w:val="22"/>
                <w:szCs w:val="22"/>
              </w:rPr>
              <w:t>4. Проблемы развития корпоративных образований</w:t>
            </w:r>
          </w:p>
          <w:p w:rsidR="009F3FA0" w:rsidRPr="0069592F" w:rsidRDefault="008164F3" w:rsidP="00A03416">
            <w:pPr>
              <w:pStyle w:val="af5"/>
              <w:spacing w:after="0"/>
              <w:jc w:val="both"/>
              <w:rPr>
                <w:rFonts w:ascii="Times New Roman" w:hAnsi="Times New Roman"/>
                <w:color w:val="auto"/>
                <w:sz w:val="22"/>
                <w:szCs w:val="22"/>
              </w:rPr>
            </w:pPr>
            <w:r w:rsidRPr="0069592F">
              <w:rPr>
                <w:rFonts w:ascii="Times New Roman" w:hAnsi="Times New Roman"/>
                <w:bCs/>
                <w:color w:val="auto"/>
                <w:sz w:val="22"/>
                <w:szCs w:val="22"/>
              </w:rPr>
              <w:t>5. Понятие, виды, уровни корпоративной социальной ответственности.</w:t>
            </w:r>
          </w:p>
        </w:tc>
      </w:tr>
      <w:tr w:rsidR="009F3FA0" w:rsidRPr="0069592F" w:rsidTr="003C3C0D">
        <w:trPr>
          <w:trHeight w:val="1941"/>
        </w:trPr>
        <w:tc>
          <w:tcPr>
            <w:tcW w:w="817" w:type="dxa"/>
          </w:tcPr>
          <w:p w:rsidR="009F3FA0" w:rsidRPr="0069592F" w:rsidRDefault="009F3FA0" w:rsidP="000F1B6F">
            <w:pPr>
              <w:pStyle w:val="a9"/>
              <w:numPr>
                <w:ilvl w:val="0"/>
                <w:numId w:val="5"/>
              </w:numPr>
              <w:jc w:val="both"/>
              <w:rPr>
                <w:sz w:val="22"/>
                <w:szCs w:val="22"/>
              </w:rPr>
            </w:pPr>
          </w:p>
        </w:tc>
        <w:tc>
          <w:tcPr>
            <w:tcW w:w="2977" w:type="dxa"/>
          </w:tcPr>
          <w:p w:rsidR="009F3FA0" w:rsidRPr="0069592F" w:rsidRDefault="000A083F" w:rsidP="009867AC">
            <w:pPr>
              <w:jc w:val="both"/>
              <w:rPr>
                <w:sz w:val="22"/>
                <w:szCs w:val="22"/>
              </w:rPr>
            </w:pPr>
            <w:r w:rsidRPr="0069592F">
              <w:rPr>
                <w:sz w:val="22"/>
                <w:szCs w:val="22"/>
              </w:rPr>
              <w:t>Социальная политика в различных сферах жизнедеятельности</w:t>
            </w:r>
          </w:p>
        </w:tc>
        <w:tc>
          <w:tcPr>
            <w:tcW w:w="5670" w:type="dxa"/>
          </w:tcPr>
          <w:p w:rsidR="009F3FA0" w:rsidRPr="0069592F" w:rsidRDefault="008164F3" w:rsidP="00A03416">
            <w:pPr>
              <w:jc w:val="both"/>
              <w:rPr>
                <w:sz w:val="22"/>
                <w:szCs w:val="22"/>
              </w:rPr>
            </w:pPr>
            <w:r w:rsidRPr="0069592F">
              <w:rPr>
                <w:sz w:val="22"/>
                <w:szCs w:val="22"/>
              </w:rPr>
              <w:t>1.Социальная политика в сфере здравоохранения</w:t>
            </w:r>
          </w:p>
          <w:p w:rsidR="008164F3" w:rsidRPr="0069592F" w:rsidRDefault="008164F3" w:rsidP="00A03416">
            <w:pPr>
              <w:jc w:val="both"/>
              <w:rPr>
                <w:sz w:val="22"/>
                <w:szCs w:val="22"/>
              </w:rPr>
            </w:pPr>
            <w:r w:rsidRPr="0069592F">
              <w:rPr>
                <w:sz w:val="22"/>
                <w:szCs w:val="22"/>
              </w:rPr>
              <w:t>2.Социальная политика в сфере образования</w:t>
            </w:r>
          </w:p>
          <w:p w:rsidR="008164F3" w:rsidRPr="0069592F" w:rsidRDefault="008164F3" w:rsidP="00A03416">
            <w:pPr>
              <w:jc w:val="both"/>
              <w:rPr>
                <w:sz w:val="22"/>
                <w:szCs w:val="22"/>
              </w:rPr>
            </w:pPr>
            <w:r w:rsidRPr="0069592F">
              <w:rPr>
                <w:sz w:val="22"/>
                <w:szCs w:val="22"/>
              </w:rPr>
              <w:t>3.Демографичекая политика</w:t>
            </w:r>
          </w:p>
          <w:p w:rsidR="009E48FB" w:rsidRPr="0069592F" w:rsidRDefault="008164F3" w:rsidP="00A03416">
            <w:pPr>
              <w:jc w:val="both"/>
              <w:rPr>
                <w:sz w:val="22"/>
                <w:szCs w:val="22"/>
              </w:rPr>
            </w:pPr>
            <w:r w:rsidRPr="0069592F">
              <w:rPr>
                <w:sz w:val="22"/>
                <w:szCs w:val="22"/>
              </w:rPr>
              <w:t xml:space="preserve">4. Развитие рынка труда </w:t>
            </w:r>
          </w:p>
          <w:p w:rsidR="009E48FB" w:rsidRPr="0069592F" w:rsidRDefault="009E48FB" w:rsidP="00A03416">
            <w:pPr>
              <w:jc w:val="both"/>
              <w:rPr>
                <w:sz w:val="22"/>
                <w:szCs w:val="22"/>
              </w:rPr>
            </w:pPr>
            <w:r w:rsidRPr="0069592F">
              <w:rPr>
                <w:sz w:val="22"/>
                <w:szCs w:val="22"/>
              </w:rPr>
              <w:t>5.П</w:t>
            </w:r>
            <w:r w:rsidR="008164F3" w:rsidRPr="0069592F">
              <w:rPr>
                <w:sz w:val="22"/>
                <w:szCs w:val="22"/>
              </w:rPr>
              <w:t>овышение доступности жилья</w:t>
            </w:r>
          </w:p>
          <w:p w:rsidR="008164F3" w:rsidRPr="0069592F" w:rsidRDefault="009E48FB" w:rsidP="00A03416">
            <w:pPr>
              <w:jc w:val="both"/>
              <w:rPr>
                <w:sz w:val="22"/>
                <w:szCs w:val="22"/>
              </w:rPr>
            </w:pPr>
            <w:r w:rsidRPr="0069592F">
              <w:rPr>
                <w:sz w:val="22"/>
                <w:szCs w:val="22"/>
              </w:rPr>
              <w:t>6. Р</w:t>
            </w:r>
            <w:r w:rsidR="008164F3" w:rsidRPr="0069592F">
              <w:rPr>
                <w:sz w:val="22"/>
                <w:szCs w:val="22"/>
              </w:rPr>
              <w:t>азвитие пенсионной системы</w:t>
            </w:r>
          </w:p>
          <w:p w:rsidR="009E48FB" w:rsidRPr="0069592F" w:rsidRDefault="009E48FB" w:rsidP="00A03416">
            <w:pPr>
              <w:jc w:val="both"/>
              <w:rPr>
                <w:sz w:val="22"/>
                <w:szCs w:val="22"/>
              </w:rPr>
            </w:pPr>
            <w:r w:rsidRPr="0069592F">
              <w:rPr>
                <w:sz w:val="22"/>
                <w:szCs w:val="22"/>
              </w:rPr>
              <w:t>7. Социальное обслуживание населения</w:t>
            </w:r>
          </w:p>
        </w:tc>
      </w:tr>
    </w:tbl>
    <w:p w:rsidR="00651AE3" w:rsidRPr="00773DBC" w:rsidRDefault="00651AE3" w:rsidP="00651AE3">
      <w:pPr>
        <w:jc w:val="center"/>
      </w:pPr>
    </w:p>
    <w:p w:rsidR="00651AE3" w:rsidRPr="00773DBC" w:rsidRDefault="00651AE3" w:rsidP="00651AE3">
      <w:pPr>
        <w:jc w:val="center"/>
      </w:pPr>
      <w:r w:rsidRPr="00773DBC">
        <w:t>Содержание практических занятий</w:t>
      </w:r>
    </w:p>
    <w:p w:rsidR="009F3FA0" w:rsidRDefault="009F3FA0" w:rsidP="00651AE3">
      <w:pPr>
        <w:jc w:val="center"/>
      </w:pPr>
    </w:p>
    <w:tbl>
      <w:tblPr>
        <w:tblStyle w:val="a8"/>
        <w:tblW w:w="0" w:type="auto"/>
        <w:tblLook w:val="04A0" w:firstRow="1" w:lastRow="0" w:firstColumn="1" w:lastColumn="0" w:noHBand="0" w:noVBand="1"/>
      </w:tblPr>
      <w:tblGrid>
        <w:gridCol w:w="817"/>
        <w:gridCol w:w="2977"/>
        <w:gridCol w:w="5777"/>
      </w:tblGrid>
      <w:tr w:rsidR="000A083F" w:rsidRPr="00773DBC" w:rsidTr="00571E95">
        <w:tc>
          <w:tcPr>
            <w:tcW w:w="817" w:type="dxa"/>
          </w:tcPr>
          <w:p w:rsidR="000A083F" w:rsidRPr="00773DBC" w:rsidRDefault="000A083F" w:rsidP="00571E95">
            <w:pPr>
              <w:jc w:val="center"/>
              <w:rPr>
                <w:b/>
              </w:rPr>
            </w:pPr>
            <w:r w:rsidRPr="00773DBC">
              <w:rPr>
                <w:b/>
              </w:rPr>
              <w:t>№ п/п</w:t>
            </w:r>
          </w:p>
        </w:tc>
        <w:tc>
          <w:tcPr>
            <w:tcW w:w="2977" w:type="dxa"/>
          </w:tcPr>
          <w:p w:rsidR="000A083F" w:rsidRPr="00773DBC" w:rsidRDefault="000A083F" w:rsidP="00571E95">
            <w:pPr>
              <w:jc w:val="center"/>
              <w:rPr>
                <w:b/>
              </w:rPr>
            </w:pPr>
            <w:r w:rsidRPr="00773DBC">
              <w:rPr>
                <w:b/>
              </w:rPr>
              <w:t>Наименование темы (раздела) дисциплины</w:t>
            </w:r>
          </w:p>
        </w:tc>
        <w:tc>
          <w:tcPr>
            <w:tcW w:w="5777" w:type="dxa"/>
          </w:tcPr>
          <w:p w:rsidR="000A083F" w:rsidRPr="00773DBC" w:rsidRDefault="000A083F" w:rsidP="00571E95">
            <w:pPr>
              <w:jc w:val="center"/>
              <w:rPr>
                <w:b/>
              </w:rPr>
            </w:pPr>
            <w:r w:rsidRPr="00773DBC">
              <w:rPr>
                <w:b/>
              </w:rPr>
              <w:t xml:space="preserve">Содержание </w:t>
            </w:r>
            <w:r>
              <w:rPr>
                <w:b/>
              </w:rPr>
              <w:t>СЗ</w:t>
            </w:r>
          </w:p>
        </w:tc>
      </w:tr>
      <w:tr w:rsidR="000A083F" w:rsidRPr="00773DBC" w:rsidTr="00571E95">
        <w:tc>
          <w:tcPr>
            <w:tcW w:w="817" w:type="dxa"/>
          </w:tcPr>
          <w:p w:rsidR="000A083F" w:rsidRPr="00773DBC" w:rsidRDefault="000A083F" w:rsidP="000A083F">
            <w:pPr>
              <w:pStyle w:val="a9"/>
              <w:numPr>
                <w:ilvl w:val="0"/>
                <w:numId w:val="43"/>
              </w:numPr>
              <w:jc w:val="center"/>
            </w:pPr>
          </w:p>
        </w:tc>
        <w:tc>
          <w:tcPr>
            <w:tcW w:w="2977" w:type="dxa"/>
          </w:tcPr>
          <w:p w:rsidR="000A083F" w:rsidRPr="008164F3" w:rsidRDefault="000A083F" w:rsidP="00571E95">
            <w:pPr>
              <w:pStyle w:val="11"/>
              <w:spacing w:after="0" w:line="240" w:lineRule="auto"/>
              <w:ind w:left="0"/>
              <w:jc w:val="both"/>
              <w:rPr>
                <w:rFonts w:ascii="Times New Roman" w:hAnsi="Times New Roman"/>
                <w:sz w:val="24"/>
                <w:szCs w:val="24"/>
              </w:rPr>
            </w:pPr>
            <w:r w:rsidRPr="008164F3">
              <w:rPr>
                <w:rFonts w:ascii="Times New Roman" w:hAnsi="Times New Roman"/>
                <w:sz w:val="24"/>
                <w:szCs w:val="24"/>
              </w:rPr>
              <w:t>Понятие и сущность государства</w:t>
            </w:r>
          </w:p>
        </w:tc>
        <w:tc>
          <w:tcPr>
            <w:tcW w:w="5777" w:type="dxa"/>
          </w:tcPr>
          <w:p w:rsidR="009E48FB" w:rsidRPr="009D4BA5" w:rsidRDefault="009E48FB" w:rsidP="00A03416">
            <w:pPr>
              <w:pStyle w:val="af5"/>
              <w:spacing w:after="0"/>
              <w:jc w:val="both"/>
              <w:rPr>
                <w:rFonts w:ascii="Times New Roman" w:hAnsi="Times New Roman"/>
                <w:color w:val="auto"/>
                <w:sz w:val="24"/>
                <w:szCs w:val="24"/>
              </w:rPr>
            </w:pPr>
            <w:r w:rsidRPr="009D4BA5">
              <w:rPr>
                <w:rFonts w:ascii="Times New Roman" w:hAnsi="Times New Roman"/>
                <w:color w:val="auto"/>
                <w:sz w:val="24"/>
                <w:szCs w:val="24"/>
              </w:rPr>
              <w:t>1.Понятие государства</w:t>
            </w:r>
          </w:p>
          <w:p w:rsidR="009E48FB" w:rsidRPr="009D4BA5" w:rsidRDefault="009E48FB" w:rsidP="00A03416">
            <w:pPr>
              <w:pStyle w:val="af5"/>
              <w:spacing w:after="0"/>
              <w:jc w:val="both"/>
              <w:rPr>
                <w:rFonts w:ascii="Times New Roman" w:hAnsi="Times New Roman"/>
                <w:color w:val="auto"/>
                <w:sz w:val="24"/>
                <w:szCs w:val="24"/>
              </w:rPr>
            </w:pPr>
            <w:r w:rsidRPr="009D4BA5">
              <w:rPr>
                <w:rFonts w:ascii="Times New Roman" w:hAnsi="Times New Roman"/>
                <w:color w:val="auto"/>
                <w:sz w:val="24"/>
                <w:szCs w:val="24"/>
              </w:rPr>
              <w:t>2.Происхождение государства</w:t>
            </w:r>
          </w:p>
          <w:p w:rsidR="009E48FB" w:rsidRPr="009D4BA5" w:rsidRDefault="009E48FB" w:rsidP="00A03416">
            <w:pPr>
              <w:pStyle w:val="af5"/>
              <w:spacing w:after="0"/>
              <w:jc w:val="both"/>
              <w:rPr>
                <w:rFonts w:ascii="Times New Roman" w:hAnsi="Times New Roman"/>
                <w:color w:val="auto"/>
                <w:sz w:val="24"/>
                <w:szCs w:val="24"/>
              </w:rPr>
            </w:pPr>
            <w:r w:rsidRPr="009D4BA5">
              <w:rPr>
                <w:rFonts w:ascii="Times New Roman" w:hAnsi="Times New Roman"/>
                <w:color w:val="auto"/>
                <w:sz w:val="24"/>
                <w:szCs w:val="24"/>
              </w:rPr>
              <w:t>3.Признаки государства</w:t>
            </w:r>
          </w:p>
          <w:p w:rsidR="009E48FB" w:rsidRPr="009D4BA5" w:rsidRDefault="009E48FB" w:rsidP="00A03416">
            <w:pPr>
              <w:pStyle w:val="af5"/>
              <w:spacing w:after="0"/>
              <w:jc w:val="both"/>
              <w:rPr>
                <w:rFonts w:ascii="Times New Roman" w:hAnsi="Times New Roman"/>
                <w:color w:val="auto"/>
                <w:sz w:val="24"/>
                <w:szCs w:val="24"/>
              </w:rPr>
            </w:pPr>
            <w:r w:rsidRPr="009D4BA5">
              <w:rPr>
                <w:rFonts w:ascii="Times New Roman" w:hAnsi="Times New Roman"/>
                <w:color w:val="auto"/>
                <w:sz w:val="24"/>
                <w:szCs w:val="24"/>
              </w:rPr>
              <w:t>4.Классификация функций государства</w:t>
            </w:r>
          </w:p>
          <w:p w:rsidR="009E48FB" w:rsidRDefault="009E48FB" w:rsidP="00A03416">
            <w:pPr>
              <w:pStyle w:val="af5"/>
              <w:spacing w:after="0"/>
              <w:jc w:val="both"/>
              <w:rPr>
                <w:rFonts w:ascii="Times New Roman" w:hAnsi="Times New Roman"/>
                <w:color w:val="auto"/>
                <w:sz w:val="24"/>
                <w:szCs w:val="24"/>
              </w:rPr>
            </w:pPr>
            <w:r w:rsidRPr="009D4BA5">
              <w:rPr>
                <w:rFonts w:ascii="Times New Roman" w:hAnsi="Times New Roman"/>
                <w:color w:val="auto"/>
                <w:sz w:val="24"/>
                <w:szCs w:val="24"/>
              </w:rPr>
              <w:t>5.Основные подходы и взгляды на сущность государства</w:t>
            </w:r>
          </w:p>
          <w:p w:rsidR="009E48FB" w:rsidRPr="009D4BA5" w:rsidRDefault="009E48FB" w:rsidP="00A03416">
            <w:pPr>
              <w:pStyle w:val="af5"/>
              <w:spacing w:after="0"/>
              <w:jc w:val="both"/>
              <w:rPr>
                <w:rFonts w:ascii="Times New Roman" w:hAnsi="Times New Roman"/>
                <w:color w:val="auto"/>
                <w:sz w:val="24"/>
                <w:szCs w:val="24"/>
              </w:rPr>
            </w:pPr>
          </w:p>
          <w:p w:rsidR="009E48FB" w:rsidRPr="009D4BA5" w:rsidRDefault="009E48FB" w:rsidP="00A03416">
            <w:pPr>
              <w:pStyle w:val="aa"/>
              <w:rPr>
                <w:sz w:val="24"/>
              </w:rPr>
            </w:pPr>
            <w:r w:rsidRPr="009D4BA5">
              <w:rPr>
                <w:sz w:val="24"/>
              </w:rPr>
              <w:t>1.Понятие, признаки, функции государства</w:t>
            </w:r>
          </w:p>
          <w:p w:rsidR="009E48FB" w:rsidRPr="009D4BA5" w:rsidRDefault="009E48FB" w:rsidP="00A03416">
            <w:pPr>
              <w:pStyle w:val="aa"/>
              <w:rPr>
                <w:sz w:val="24"/>
              </w:rPr>
            </w:pPr>
            <w:r w:rsidRPr="009D4BA5">
              <w:rPr>
                <w:sz w:val="24"/>
              </w:rPr>
              <w:t>2.Сущность государства</w:t>
            </w:r>
          </w:p>
          <w:p w:rsidR="009E48FB" w:rsidRPr="009D4BA5" w:rsidRDefault="009E48FB" w:rsidP="00A03416">
            <w:pPr>
              <w:pStyle w:val="aa"/>
              <w:rPr>
                <w:sz w:val="24"/>
              </w:rPr>
            </w:pPr>
            <w:r w:rsidRPr="009D4BA5">
              <w:rPr>
                <w:sz w:val="24"/>
              </w:rPr>
              <w:t>3.Форма правление – понятие, виды, примеры</w:t>
            </w:r>
          </w:p>
          <w:p w:rsidR="009E48FB" w:rsidRPr="009D4BA5" w:rsidRDefault="009E48FB" w:rsidP="00A03416">
            <w:pPr>
              <w:pStyle w:val="aa"/>
              <w:rPr>
                <w:sz w:val="24"/>
              </w:rPr>
            </w:pPr>
            <w:r w:rsidRPr="009D4BA5">
              <w:rPr>
                <w:sz w:val="24"/>
              </w:rPr>
              <w:t>4.Форма политического режима – понятие, виды, примеры</w:t>
            </w:r>
          </w:p>
          <w:p w:rsidR="000A083F" w:rsidRPr="009E48FB" w:rsidRDefault="009E48FB" w:rsidP="00A03416">
            <w:pPr>
              <w:pStyle w:val="aa"/>
              <w:rPr>
                <w:sz w:val="24"/>
              </w:rPr>
            </w:pPr>
            <w:r w:rsidRPr="009D4BA5">
              <w:rPr>
                <w:sz w:val="24"/>
              </w:rPr>
              <w:t>5.Форма государственно-территориального устройства – понятие, виды, примеры</w:t>
            </w:r>
          </w:p>
        </w:tc>
      </w:tr>
      <w:tr w:rsidR="000A083F" w:rsidRPr="00773DBC" w:rsidTr="00571E95">
        <w:tc>
          <w:tcPr>
            <w:tcW w:w="817" w:type="dxa"/>
          </w:tcPr>
          <w:p w:rsidR="000A083F" w:rsidRPr="00773DBC" w:rsidRDefault="000A083F" w:rsidP="000A083F">
            <w:pPr>
              <w:pStyle w:val="a9"/>
              <w:numPr>
                <w:ilvl w:val="0"/>
                <w:numId w:val="43"/>
              </w:numPr>
              <w:jc w:val="both"/>
            </w:pPr>
          </w:p>
        </w:tc>
        <w:tc>
          <w:tcPr>
            <w:tcW w:w="2977" w:type="dxa"/>
          </w:tcPr>
          <w:p w:rsidR="000A083F" w:rsidRPr="00773DBC" w:rsidRDefault="000A083F" w:rsidP="00571E95">
            <w:pPr>
              <w:jc w:val="both"/>
            </w:pPr>
            <w:r w:rsidRPr="009D4BA5">
              <w:t>Право как инструмент регулирования общественных отношений</w:t>
            </w:r>
          </w:p>
        </w:tc>
        <w:tc>
          <w:tcPr>
            <w:tcW w:w="5777" w:type="dxa"/>
          </w:tcPr>
          <w:p w:rsidR="009E48FB" w:rsidRPr="009D4BA5" w:rsidRDefault="009E48FB" w:rsidP="00A03416">
            <w:pPr>
              <w:pStyle w:val="af5"/>
              <w:spacing w:after="0"/>
              <w:jc w:val="both"/>
              <w:rPr>
                <w:rFonts w:ascii="Times New Roman" w:hAnsi="Times New Roman"/>
                <w:color w:val="auto"/>
                <w:sz w:val="24"/>
                <w:szCs w:val="24"/>
              </w:rPr>
            </w:pPr>
            <w:r w:rsidRPr="009D4BA5">
              <w:rPr>
                <w:rFonts w:ascii="Times New Roman" w:hAnsi="Times New Roman"/>
                <w:color w:val="auto"/>
                <w:sz w:val="24"/>
                <w:szCs w:val="24"/>
              </w:rPr>
              <w:t>1.Понятие права</w:t>
            </w:r>
          </w:p>
          <w:p w:rsidR="009E48FB" w:rsidRPr="009D4BA5" w:rsidRDefault="009E48FB" w:rsidP="00A03416">
            <w:pPr>
              <w:pStyle w:val="af5"/>
              <w:spacing w:after="0"/>
              <w:jc w:val="both"/>
              <w:rPr>
                <w:rFonts w:ascii="Times New Roman" w:hAnsi="Times New Roman"/>
                <w:color w:val="auto"/>
                <w:sz w:val="24"/>
                <w:szCs w:val="24"/>
              </w:rPr>
            </w:pPr>
            <w:r w:rsidRPr="009D4BA5">
              <w:rPr>
                <w:rFonts w:ascii="Times New Roman" w:hAnsi="Times New Roman"/>
                <w:color w:val="auto"/>
                <w:sz w:val="24"/>
                <w:szCs w:val="24"/>
              </w:rPr>
              <w:t>2.Признаки права</w:t>
            </w:r>
          </w:p>
          <w:p w:rsidR="009E48FB" w:rsidRPr="009D4BA5" w:rsidRDefault="009E48FB" w:rsidP="00A03416">
            <w:pPr>
              <w:pStyle w:val="af5"/>
              <w:spacing w:after="0"/>
              <w:jc w:val="both"/>
              <w:rPr>
                <w:rFonts w:ascii="Times New Roman" w:hAnsi="Times New Roman"/>
                <w:color w:val="auto"/>
                <w:sz w:val="24"/>
                <w:szCs w:val="24"/>
              </w:rPr>
            </w:pPr>
            <w:r w:rsidRPr="009D4BA5">
              <w:rPr>
                <w:rFonts w:ascii="Times New Roman" w:hAnsi="Times New Roman"/>
                <w:color w:val="auto"/>
                <w:sz w:val="24"/>
                <w:szCs w:val="24"/>
              </w:rPr>
              <w:t>3.Подходы к пониманию сущности права</w:t>
            </w:r>
          </w:p>
          <w:p w:rsidR="009E48FB" w:rsidRPr="009D4BA5" w:rsidRDefault="009E48FB" w:rsidP="00A03416">
            <w:pPr>
              <w:pStyle w:val="af5"/>
              <w:spacing w:after="0"/>
              <w:jc w:val="both"/>
              <w:rPr>
                <w:rFonts w:ascii="Times New Roman" w:hAnsi="Times New Roman"/>
                <w:color w:val="auto"/>
                <w:sz w:val="24"/>
                <w:szCs w:val="24"/>
              </w:rPr>
            </w:pPr>
            <w:r w:rsidRPr="009D4BA5">
              <w:rPr>
                <w:rFonts w:ascii="Times New Roman" w:hAnsi="Times New Roman"/>
                <w:color w:val="auto"/>
                <w:sz w:val="24"/>
                <w:szCs w:val="24"/>
              </w:rPr>
              <w:t>4.Функции права</w:t>
            </w:r>
          </w:p>
          <w:p w:rsidR="009E48FB" w:rsidRPr="009D4BA5" w:rsidRDefault="009E48FB" w:rsidP="00A03416">
            <w:pPr>
              <w:pStyle w:val="af5"/>
              <w:spacing w:after="0"/>
              <w:jc w:val="both"/>
              <w:rPr>
                <w:rFonts w:ascii="Times New Roman" w:hAnsi="Times New Roman"/>
                <w:color w:val="auto"/>
                <w:sz w:val="24"/>
                <w:szCs w:val="24"/>
              </w:rPr>
            </w:pPr>
            <w:r w:rsidRPr="009D4BA5">
              <w:rPr>
                <w:rFonts w:ascii="Times New Roman" w:hAnsi="Times New Roman"/>
                <w:color w:val="auto"/>
                <w:sz w:val="24"/>
                <w:szCs w:val="24"/>
              </w:rPr>
              <w:t>5.Система права</w:t>
            </w:r>
          </w:p>
          <w:p w:rsidR="009E48FB" w:rsidRPr="009D4BA5" w:rsidRDefault="009E48FB" w:rsidP="00A03416">
            <w:pPr>
              <w:pStyle w:val="af5"/>
              <w:spacing w:after="0"/>
              <w:jc w:val="both"/>
              <w:rPr>
                <w:rFonts w:ascii="Times New Roman" w:hAnsi="Times New Roman"/>
                <w:color w:val="auto"/>
                <w:sz w:val="24"/>
                <w:szCs w:val="24"/>
              </w:rPr>
            </w:pPr>
            <w:r w:rsidRPr="009D4BA5">
              <w:rPr>
                <w:rFonts w:ascii="Times New Roman" w:hAnsi="Times New Roman"/>
                <w:color w:val="auto"/>
                <w:sz w:val="24"/>
                <w:szCs w:val="24"/>
              </w:rPr>
              <w:t>6.Соотношение права и морали (других социальных норм)</w:t>
            </w:r>
          </w:p>
          <w:p w:rsidR="000A083F" w:rsidRDefault="000A083F" w:rsidP="00A03416">
            <w:pPr>
              <w:jc w:val="both"/>
            </w:pPr>
          </w:p>
          <w:p w:rsidR="009E48FB" w:rsidRPr="009D4BA5" w:rsidRDefault="009E48FB" w:rsidP="00A03416">
            <w:pPr>
              <w:pStyle w:val="aa"/>
              <w:rPr>
                <w:sz w:val="24"/>
              </w:rPr>
            </w:pPr>
            <w:r w:rsidRPr="009D4BA5">
              <w:rPr>
                <w:sz w:val="24"/>
              </w:rPr>
              <w:t>1.Понятие, признаки, система права</w:t>
            </w:r>
          </w:p>
          <w:p w:rsidR="009E48FB" w:rsidRPr="009D4BA5" w:rsidRDefault="009E48FB" w:rsidP="00A03416">
            <w:pPr>
              <w:pStyle w:val="aa"/>
              <w:rPr>
                <w:sz w:val="24"/>
              </w:rPr>
            </w:pPr>
            <w:r w:rsidRPr="009D4BA5">
              <w:rPr>
                <w:sz w:val="24"/>
              </w:rPr>
              <w:t>2.Нормативые правовые акты в РФ</w:t>
            </w:r>
          </w:p>
          <w:p w:rsidR="009E48FB" w:rsidRPr="009D4BA5" w:rsidRDefault="009E48FB" w:rsidP="00A03416">
            <w:pPr>
              <w:pStyle w:val="aa"/>
              <w:rPr>
                <w:sz w:val="24"/>
              </w:rPr>
            </w:pPr>
            <w:r w:rsidRPr="009D4BA5">
              <w:rPr>
                <w:sz w:val="24"/>
              </w:rPr>
              <w:t>3.Понятие реализация права</w:t>
            </w:r>
          </w:p>
          <w:p w:rsidR="009E48FB" w:rsidRPr="009D4BA5" w:rsidRDefault="009E48FB" w:rsidP="00A03416">
            <w:pPr>
              <w:pStyle w:val="aa"/>
              <w:rPr>
                <w:sz w:val="24"/>
              </w:rPr>
            </w:pPr>
            <w:r w:rsidRPr="009D4BA5">
              <w:rPr>
                <w:sz w:val="24"/>
              </w:rPr>
              <w:t>4.Соблюдение правовых норм</w:t>
            </w:r>
          </w:p>
          <w:p w:rsidR="009E48FB" w:rsidRPr="009D4BA5" w:rsidRDefault="009E48FB" w:rsidP="00A03416">
            <w:pPr>
              <w:pStyle w:val="aa"/>
              <w:rPr>
                <w:sz w:val="24"/>
              </w:rPr>
            </w:pPr>
            <w:r w:rsidRPr="009D4BA5">
              <w:rPr>
                <w:sz w:val="24"/>
              </w:rPr>
              <w:t>5.Исполнение правовых норм</w:t>
            </w:r>
          </w:p>
          <w:p w:rsidR="009E48FB" w:rsidRPr="009D4BA5" w:rsidRDefault="009E48FB" w:rsidP="00A03416">
            <w:pPr>
              <w:pStyle w:val="aa"/>
              <w:rPr>
                <w:sz w:val="24"/>
              </w:rPr>
            </w:pPr>
            <w:r w:rsidRPr="009D4BA5">
              <w:rPr>
                <w:sz w:val="24"/>
              </w:rPr>
              <w:t>6.Использование правовых норм</w:t>
            </w:r>
          </w:p>
          <w:p w:rsidR="009E48FB" w:rsidRPr="009E48FB" w:rsidRDefault="009E48FB" w:rsidP="00A03416">
            <w:pPr>
              <w:pStyle w:val="aa"/>
              <w:rPr>
                <w:sz w:val="24"/>
              </w:rPr>
            </w:pPr>
            <w:r w:rsidRPr="009D4BA5">
              <w:rPr>
                <w:sz w:val="24"/>
              </w:rPr>
              <w:t>7.Применение права и акты применения</w:t>
            </w:r>
          </w:p>
        </w:tc>
      </w:tr>
      <w:tr w:rsidR="000A083F" w:rsidRPr="00773DBC" w:rsidTr="00571E95">
        <w:tc>
          <w:tcPr>
            <w:tcW w:w="817" w:type="dxa"/>
          </w:tcPr>
          <w:p w:rsidR="000A083F" w:rsidRPr="00773DBC" w:rsidRDefault="000A083F" w:rsidP="000A083F">
            <w:pPr>
              <w:pStyle w:val="a9"/>
              <w:numPr>
                <w:ilvl w:val="0"/>
                <w:numId w:val="43"/>
              </w:numPr>
              <w:jc w:val="both"/>
            </w:pPr>
          </w:p>
        </w:tc>
        <w:tc>
          <w:tcPr>
            <w:tcW w:w="2977" w:type="dxa"/>
          </w:tcPr>
          <w:p w:rsidR="000A083F" w:rsidRPr="00773DBC" w:rsidRDefault="000A083F" w:rsidP="00571E95">
            <w:pPr>
              <w:jc w:val="both"/>
            </w:pPr>
            <w:r w:rsidRPr="009D4BA5">
              <w:t>Концепции социального государства и его индикаторы</w:t>
            </w:r>
          </w:p>
        </w:tc>
        <w:tc>
          <w:tcPr>
            <w:tcW w:w="5777" w:type="dxa"/>
          </w:tcPr>
          <w:p w:rsidR="009E48FB" w:rsidRPr="009D4BA5" w:rsidRDefault="009E48FB" w:rsidP="00A03416">
            <w:pPr>
              <w:pStyle w:val="aa"/>
              <w:rPr>
                <w:sz w:val="24"/>
              </w:rPr>
            </w:pPr>
            <w:r w:rsidRPr="009D4BA5">
              <w:rPr>
                <w:sz w:val="24"/>
              </w:rPr>
              <w:t>1.Современное понятие социального государства</w:t>
            </w:r>
          </w:p>
          <w:p w:rsidR="009E48FB" w:rsidRPr="009D4BA5" w:rsidRDefault="009E48FB" w:rsidP="00A03416">
            <w:pPr>
              <w:pStyle w:val="aa"/>
              <w:rPr>
                <w:sz w:val="24"/>
              </w:rPr>
            </w:pPr>
            <w:r w:rsidRPr="009D4BA5">
              <w:rPr>
                <w:sz w:val="24"/>
              </w:rPr>
              <w:t>2.Отражение принципов социального государства в национальных конституциях</w:t>
            </w:r>
          </w:p>
          <w:p w:rsidR="009E48FB" w:rsidRPr="009D4BA5" w:rsidRDefault="009E48FB" w:rsidP="00A03416">
            <w:pPr>
              <w:pStyle w:val="aa"/>
              <w:rPr>
                <w:sz w:val="24"/>
              </w:rPr>
            </w:pPr>
            <w:r w:rsidRPr="009D4BA5">
              <w:rPr>
                <w:sz w:val="24"/>
              </w:rPr>
              <w:t>3.Индикаторы социального государства</w:t>
            </w:r>
          </w:p>
          <w:p w:rsidR="009E48FB" w:rsidRPr="009D4BA5" w:rsidRDefault="009E48FB" w:rsidP="00A03416">
            <w:pPr>
              <w:pStyle w:val="aa"/>
              <w:rPr>
                <w:sz w:val="24"/>
              </w:rPr>
            </w:pPr>
            <w:r w:rsidRPr="009D4BA5">
              <w:rPr>
                <w:sz w:val="24"/>
              </w:rPr>
              <w:t>4.Значение принципа «социальной справедливости»</w:t>
            </w:r>
          </w:p>
          <w:p w:rsidR="000A083F" w:rsidRDefault="000A083F" w:rsidP="00A03416">
            <w:pPr>
              <w:jc w:val="both"/>
            </w:pPr>
          </w:p>
          <w:p w:rsidR="009E48FB" w:rsidRPr="009D4BA5" w:rsidRDefault="009E48FB" w:rsidP="00A03416">
            <w:pPr>
              <w:pStyle w:val="aa"/>
              <w:numPr>
                <w:ilvl w:val="0"/>
                <w:numId w:val="44"/>
              </w:numPr>
              <w:ind w:left="34" w:firstLine="0"/>
              <w:rPr>
                <w:sz w:val="24"/>
              </w:rPr>
            </w:pPr>
            <w:r w:rsidRPr="009D4BA5">
              <w:rPr>
                <w:sz w:val="24"/>
              </w:rPr>
              <w:t>Теория социального государства Лоренца фон Штейна</w:t>
            </w:r>
          </w:p>
          <w:p w:rsidR="009E48FB" w:rsidRPr="009D4BA5" w:rsidRDefault="009E48FB" w:rsidP="00A03416">
            <w:pPr>
              <w:pStyle w:val="aa"/>
              <w:numPr>
                <w:ilvl w:val="0"/>
                <w:numId w:val="44"/>
              </w:numPr>
              <w:ind w:left="34" w:firstLine="0"/>
              <w:rPr>
                <w:sz w:val="24"/>
              </w:rPr>
            </w:pPr>
            <w:r w:rsidRPr="009D4BA5">
              <w:rPr>
                <w:sz w:val="24"/>
              </w:rPr>
              <w:t>Теория либерального социального государства</w:t>
            </w:r>
          </w:p>
          <w:p w:rsidR="009E48FB" w:rsidRPr="009D4BA5" w:rsidRDefault="009E48FB" w:rsidP="00A03416">
            <w:pPr>
              <w:pStyle w:val="aa"/>
              <w:numPr>
                <w:ilvl w:val="0"/>
                <w:numId w:val="44"/>
              </w:numPr>
              <w:ind w:left="34" w:firstLine="0"/>
              <w:rPr>
                <w:sz w:val="24"/>
              </w:rPr>
            </w:pPr>
            <w:r w:rsidRPr="009D4BA5">
              <w:rPr>
                <w:sz w:val="24"/>
              </w:rPr>
              <w:t>Теория консервативного социального государства</w:t>
            </w:r>
          </w:p>
          <w:p w:rsidR="009E48FB" w:rsidRPr="009D4BA5" w:rsidRDefault="009E48FB" w:rsidP="00A03416">
            <w:pPr>
              <w:pStyle w:val="aa"/>
              <w:numPr>
                <w:ilvl w:val="0"/>
                <w:numId w:val="44"/>
              </w:numPr>
              <w:ind w:left="34" w:firstLine="0"/>
              <w:rPr>
                <w:sz w:val="24"/>
              </w:rPr>
            </w:pPr>
            <w:r w:rsidRPr="009D4BA5">
              <w:rPr>
                <w:sz w:val="24"/>
              </w:rPr>
              <w:lastRenderedPageBreak/>
              <w:t>Теория социал-демократического социального государства</w:t>
            </w:r>
          </w:p>
          <w:p w:rsidR="009E48FB" w:rsidRPr="009D4BA5" w:rsidRDefault="009E48FB" w:rsidP="00A03416">
            <w:pPr>
              <w:pStyle w:val="aa"/>
              <w:numPr>
                <w:ilvl w:val="0"/>
                <w:numId w:val="44"/>
              </w:numPr>
              <w:ind w:left="34" w:firstLine="0"/>
              <w:rPr>
                <w:sz w:val="24"/>
              </w:rPr>
            </w:pPr>
            <w:r w:rsidRPr="009D4BA5">
              <w:rPr>
                <w:sz w:val="24"/>
              </w:rPr>
              <w:t>«Государство всеобщего благоденствия»</w:t>
            </w:r>
          </w:p>
          <w:p w:rsidR="009E48FB" w:rsidRPr="009D4BA5" w:rsidRDefault="009E48FB" w:rsidP="00A03416">
            <w:pPr>
              <w:pStyle w:val="aa"/>
              <w:numPr>
                <w:ilvl w:val="0"/>
                <w:numId w:val="44"/>
              </w:numPr>
              <w:ind w:left="34" w:firstLine="0"/>
              <w:rPr>
                <w:sz w:val="24"/>
              </w:rPr>
            </w:pPr>
            <w:r w:rsidRPr="009D4BA5">
              <w:rPr>
                <w:sz w:val="24"/>
              </w:rPr>
              <w:t>Теория социального рыночного хозяйства</w:t>
            </w:r>
          </w:p>
          <w:p w:rsidR="009E48FB" w:rsidRPr="00CB206F" w:rsidRDefault="009E48FB" w:rsidP="00A03416">
            <w:pPr>
              <w:pStyle w:val="aa"/>
              <w:numPr>
                <w:ilvl w:val="0"/>
                <w:numId w:val="44"/>
              </w:numPr>
              <w:ind w:left="34" w:firstLine="0"/>
              <w:rPr>
                <w:sz w:val="24"/>
              </w:rPr>
            </w:pPr>
            <w:r w:rsidRPr="009D4BA5">
              <w:rPr>
                <w:sz w:val="24"/>
              </w:rPr>
              <w:t>Кризис социального государства</w:t>
            </w:r>
          </w:p>
        </w:tc>
      </w:tr>
    </w:tbl>
    <w:p w:rsidR="003C3C0D" w:rsidRDefault="003C3C0D"/>
    <w:tbl>
      <w:tblPr>
        <w:tblStyle w:val="a8"/>
        <w:tblW w:w="0" w:type="auto"/>
        <w:tblLook w:val="04A0" w:firstRow="1" w:lastRow="0" w:firstColumn="1" w:lastColumn="0" w:noHBand="0" w:noVBand="1"/>
      </w:tblPr>
      <w:tblGrid>
        <w:gridCol w:w="817"/>
        <w:gridCol w:w="2977"/>
        <w:gridCol w:w="5777"/>
      </w:tblGrid>
      <w:tr w:rsidR="000A083F" w:rsidRPr="003C3C0D" w:rsidTr="00571E95">
        <w:tc>
          <w:tcPr>
            <w:tcW w:w="817" w:type="dxa"/>
          </w:tcPr>
          <w:p w:rsidR="000A083F" w:rsidRPr="003C3C0D" w:rsidRDefault="000A083F" w:rsidP="000A083F">
            <w:pPr>
              <w:pStyle w:val="a9"/>
              <w:numPr>
                <w:ilvl w:val="0"/>
                <w:numId w:val="43"/>
              </w:numPr>
              <w:jc w:val="both"/>
              <w:rPr>
                <w:sz w:val="23"/>
                <w:szCs w:val="23"/>
              </w:rPr>
            </w:pPr>
          </w:p>
        </w:tc>
        <w:tc>
          <w:tcPr>
            <w:tcW w:w="2977" w:type="dxa"/>
          </w:tcPr>
          <w:p w:rsidR="000A083F" w:rsidRPr="003C3C0D" w:rsidRDefault="000A083F" w:rsidP="00571E95">
            <w:pPr>
              <w:jc w:val="both"/>
              <w:rPr>
                <w:sz w:val="23"/>
                <w:szCs w:val="23"/>
              </w:rPr>
            </w:pPr>
            <w:r w:rsidRPr="003C3C0D">
              <w:rPr>
                <w:sz w:val="23"/>
                <w:szCs w:val="23"/>
              </w:rPr>
              <w:t>Признаки и модели социального государства</w:t>
            </w:r>
          </w:p>
        </w:tc>
        <w:tc>
          <w:tcPr>
            <w:tcW w:w="5777" w:type="dxa"/>
          </w:tcPr>
          <w:p w:rsidR="009E48FB" w:rsidRPr="003C3C0D" w:rsidRDefault="009E48FB" w:rsidP="00A03416">
            <w:pPr>
              <w:pStyle w:val="aa"/>
              <w:rPr>
                <w:sz w:val="23"/>
                <w:szCs w:val="23"/>
              </w:rPr>
            </w:pPr>
            <w:r w:rsidRPr="003C3C0D">
              <w:rPr>
                <w:sz w:val="23"/>
                <w:szCs w:val="23"/>
              </w:rPr>
              <w:t>1.Либеральная модель социального государства</w:t>
            </w:r>
          </w:p>
          <w:p w:rsidR="009E48FB" w:rsidRPr="003C3C0D" w:rsidRDefault="009E48FB" w:rsidP="00A03416">
            <w:pPr>
              <w:pStyle w:val="aa"/>
              <w:rPr>
                <w:sz w:val="23"/>
                <w:szCs w:val="23"/>
              </w:rPr>
            </w:pPr>
            <w:r w:rsidRPr="003C3C0D">
              <w:rPr>
                <w:sz w:val="23"/>
                <w:szCs w:val="23"/>
              </w:rPr>
              <w:t>2.Корпоративная модель социального государства</w:t>
            </w:r>
          </w:p>
          <w:p w:rsidR="009E48FB" w:rsidRPr="003C3C0D" w:rsidRDefault="009E48FB" w:rsidP="00A03416">
            <w:pPr>
              <w:pStyle w:val="aa"/>
              <w:rPr>
                <w:sz w:val="23"/>
                <w:szCs w:val="23"/>
              </w:rPr>
            </w:pPr>
            <w:r w:rsidRPr="003C3C0D">
              <w:rPr>
                <w:sz w:val="23"/>
                <w:szCs w:val="23"/>
              </w:rPr>
              <w:t>3.Иные модели социального государства</w:t>
            </w:r>
          </w:p>
          <w:p w:rsidR="009E48FB" w:rsidRPr="003C3C0D" w:rsidRDefault="009E48FB" w:rsidP="00A03416">
            <w:pPr>
              <w:pStyle w:val="aa"/>
              <w:rPr>
                <w:sz w:val="23"/>
                <w:szCs w:val="23"/>
              </w:rPr>
            </w:pPr>
            <w:r w:rsidRPr="003C3C0D">
              <w:rPr>
                <w:sz w:val="23"/>
                <w:szCs w:val="23"/>
              </w:rPr>
              <w:t>4.Признаки социального государства</w:t>
            </w:r>
          </w:p>
          <w:p w:rsidR="009E48FB" w:rsidRPr="003C3C0D" w:rsidRDefault="009E48FB" w:rsidP="00A03416">
            <w:pPr>
              <w:pStyle w:val="aa"/>
              <w:rPr>
                <w:sz w:val="23"/>
                <w:szCs w:val="23"/>
              </w:rPr>
            </w:pPr>
            <w:r w:rsidRPr="003C3C0D">
              <w:rPr>
                <w:sz w:val="23"/>
                <w:szCs w:val="23"/>
              </w:rPr>
              <w:t>5.Принципы социального государства</w:t>
            </w:r>
          </w:p>
          <w:p w:rsidR="000A083F" w:rsidRPr="003C3C0D" w:rsidRDefault="000A083F" w:rsidP="00A03416">
            <w:pPr>
              <w:jc w:val="both"/>
              <w:rPr>
                <w:sz w:val="23"/>
                <w:szCs w:val="23"/>
              </w:rPr>
            </w:pPr>
          </w:p>
          <w:p w:rsidR="009E48FB" w:rsidRPr="003C3C0D" w:rsidRDefault="009E48FB" w:rsidP="00A03416">
            <w:pPr>
              <w:pStyle w:val="aa"/>
              <w:rPr>
                <w:sz w:val="23"/>
                <w:szCs w:val="23"/>
              </w:rPr>
            </w:pPr>
            <w:r w:rsidRPr="003C3C0D">
              <w:rPr>
                <w:sz w:val="23"/>
                <w:szCs w:val="23"/>
              </w:rPr>
              <w:t>1.Понятие и значение международных правовых норм.</w:t>
            </w:r>
          </w:p>
          <w:p w:rsidR="009E48FB" w:rsidRPr="003C3C0D" w:rsidRDefault="009E48FB" w:rsidP="00A03416">
            <w:pPr>
              <w:pStyle w:val="aa"/>
              <w:rPr>
                <w:sz w:val="23"/>
                <w:szCs w:val="23"/>
              </w:rPr>
            </w:pPr>
            <w:r w:rsidRPr="003C3C0D">
              <w:rPr>
                <w:sz w:val="23"/>
                <w:szCs w:val="23"/>
              </w:rPr>
              <w:t>2. Роль ООН в установлении гарантий социального государства</w:t>
            </w:r>
          </w:p>
          <w:p w:rsidR="009E48FB" w:rsidRPr="003C3C0D" w:rsidRDefault="009E48FB" w:rsidP="00A03416">
            <w:pPr>
              <w:pStyle w:val="aa"/>
              <w:rPr>
                <w:sz w:val="23"/>
                <w:szCs w:val="23"/>
              </w:rPr>
            </w:pPr>
            <w:r w:rsidRPr="003C3C0D">
              <w:rPr>
                <w:sz w:val="23"/>
                <w:szCs w:val="23"/>
              </w:rPr>
              <w:t>3.Всеобщая Декларация прав человека</w:t>
            </w:r>
          </w:p>
          <w:p w:rsidR="009E48FB" w:rsidRPr="003C3C0D" w:rsidRDefault="009E48FB" w:rsidP="00A03416">
            <w:pPr>
              <w:pStyle w:val="aa"/>
              <w:rPr>
                <w:sz w:val="23"/>
                <w:szCs w:val="23"/>
              </w:rPr>
            </w:pPr>
            <w:r w:rsidRPr="003C3C0D">
              <w:rPr>
                <w:sz w:val="23"/>
                <w:szCs w:val="23"/>
              </w:rPr>
              <w:t>4.Международный пакт об экономических, социальных и культурных правах</w:t>
            </w:r>
          </w:p>
          <w:p w:rsidR="009E48FB" w:rsidRPr="003C3C0D" w:rsidRDefault="009E48FB" w:rsidP="00A03416">
            <w:pPr>
              <w:pStyle w:val="aa"/>
              <w:rPr>
                <w:sz w:val="23"/>
                <w:szCs w:val="23"/>
              </w:rPr>
            </w:pPr>
            <w:r w:rsidRPr="003C3C0D">
              <w:rPr>
                <w:sz w:val="23"/>
                <w:szCs w:val="23"/>
              </w:rPr>
              <w:t>5.Конвенции и рекомендации МОТ</w:t>
            </w:r>
          </w:p>
          <w:p w:rsidR="009E48FB" w:rsidRPr="003C3C0D" w:rsidRDefault="009E48FB" w:rsidP="00A03416">
            <w:pPr>
              <w:pStyle w:val="aa"/>
              <w:rPr>
                <w:sz w:val="23"/>
                <w:szCs w:val="23"/>
              </w:rPr>
            </w:pPr>
            <w:r w:rsidRPr="003C3C0D">
              <w:rPr>
                <w:sz w:val="23"/>
                <w:szCs w:val="23"/>
              </w:rPr>
              <w:t>6.Специализированные органы ОНН по социальной политике</w:t>
            </w:r>
          </w:p>
        </w:tc>
      </w:tr>
      <w:tr w:rsidR="000A083F" w:rsidRPr="003C3C0D" w:rsidTr="00571E95">
        <w:tc>
          <w:tcPr>
            <w:tcW w:w="817" w:type="dxa"/>
          </w:tcPr>
          <w:p w:rsidR="000A083F" w:rsidRPr="003C3C0D" w:rsidRDefault="000A083F" w:rsidP="000A083F">
            <w:pPr>
              <w:pStyle w:val="a9"/>
              <w:numPr>
                <w:ilvl w:val="0"/>
                <w:numId w:val="43"/>
              </w:numPr>
              <w:jc w:val="both"/>
              <w:rPr>
                <w:sz w:val="23"/>
                <w:szCs w:val="23"/>
              </w:rPr>
            </w:pPr>
          </w:p>
        </w:tc>
        <w:tc>
          <w:tcPr>
            <w:tcW w:w="2977" w:type="dxa"/>
          </w:tcPr>
          <w:p w:rsidR="000A083F" w:rsidRPr="003C3C0D" w:rsidRDefault="000A083F" w:rsidP="00571E95">
            <w:pPr>
              <w:jc w:val="both"/>
              <w:rPr>
                <w:sz w:val="23"/>
                <w:szCs w:val="23"/>
              </w:rPr>
            </w:pPr>
            <w:r w:rsidRPr="003C3C0D">
              <w:rPr>
                <w:sz w:val="23"/>
                <w:szCs w:val="23"/>
              </w:rPr>
              <w:t>Социальное государство в СССР</w:t>
            </w:r>
          </w:p>
        </w:tc>
        <w:tc>
          <w:tcPr>
            <w:tcW w:w="5777" w:type="dxa"/>
          </w:tcPr>
          <w:p w:rsidR="009E48FB" w:rsidRPr="003C3C0D" w:rsidRDefault="009E48FB" w:rsidP="00A03416">
            <w:pPr>
              <w:pStyle w:val="aa"/>
              <w:rPr>
                <w:sz w:val="23"/>
                <w:szCs w:val="23"/>
              </w:rPr>
            </w:pPr>
            <w:r w:rsidRPr="003C3C0D">
              <w:rPr>
                <w:sz w:val="23"/>
                <w:szCs w:val="23"/>
              </w:rPr>
              <w:t>1.Социальная политика в царской России</w:t>
            </w:r>
          </w:p>
          <w:p w:rsidR="009E48FB" w:rsidRPr="003C3C0D" w:rsidRDefault="009E48FB" w:rsidP="00A03416">
            <w:pPr>
              <w:pStyle w:val="aa"/>
              <w:rPr>
                <w:sz w:val="23"/>
                <w:szCs w:val="23"/>
              </w:rPr>
            </w:pPr>
            <w:r w:rsidRPr="003C3C0D">
              <w:rPr>
                <w:sz w:val="23"/>
                <w:szCs w:val="23"/>
              </w:rPr>
              <w:t>2.Этапы становления социального государства в СССР</w:t>
            </w:r>
          </w:p>
          <w:p w:rsidR="009E48FB" w:rsidRPr="003C3C0D" w:rsidRDefault="009E48FB" w:rsidP="00A03416">
            <w:pPr>
              <w:pStyle w:val="aa"/>
              <w:rPr>
                <w:sz w:val="23"/>
                <w:szCs w:val="23"/>
              </w:rPr>
            </w:pPr>
            <w:r w:rsidRPr="003C3C0D">
              <w:rPr>
                <w:sz w:val="23"/>
                <w:szCs w:val="23"/>
              </w:rPr>
              <w:t>3.Особенности принципа распределения и перераспределения в СССР</w:t>
            </w:r>
          </w:p>
          <w:p w:rsidR="009E48FB" w:rsidRPr="003C3C0D" w:rsidRDefault="009E48FB" w:rsidP="00A03416">
            <w:pPr>
              <w:pStyle w:val="aa"/>
              <w:rPr>
                <w:sz w:val="23"/>
                <w:szCs w:val="23"/>
              </w:rPr>
            </w:pPr>
            <w:r w:rsidRPr="003C3C0D">
              <w:rPr>
                <w:sz w:val="23"/>
                <w:szCs w:val="23"/>
              </w:rPr>
              <w:t>4.Проблемы и значение советского социального государства</w:t>
            </w:r>
          </w:p>
          <w:p w:rsidR="000A083F" w:rsidRPr="003C3C0D" w:rsidRDefault="000A083F" w:rsidP="00A03416">
            <w:pPr>
              <w:jc w:val="both"/>
              <w:rPr>
                <w:sz w:val="23"/>
                <w:szCs w:val="23"/>
              </w:rPr>
            </w:pPr>
          </w:p>
          <w:p w:rsidR="009E48FB" w:rsidRPr="003C3C0D" w:rsidRDefault="009E48FB" w:rsidP="00A03416">
            <w:pPr>
              <w:pStyle w:val="aa"/>
              <w:rPr>
                <w:sz w:val="23"/>
                <w:szCs w:val="23"/>
              </w:rPr>
            </w:pPr>
            <w:r w:rsidRPr="003C3C0D">
              <w:rPr>
                <w:sz w:val="23"/>
                <w:szCs w:val="23"/>
              </w:rPr>
              <w:t>1.Формирование социального государства в США</w:t>
            </w:r>
          </w:p>
          <w:p w:rsidR="009E48FB" w:rsidRPr="003C3C0D" w:rsidRDefault="009E48FB" w:rsidP="00A03416">
            <w:pPr>
              <w:pStyle w:val="aa"/>
              <w:rPr>
                <w:sz w:val="23"/>
                <w:szCs w:val="23"/>
              </w:rPr>
            </w:pPr>
            <w:r w:rsidRPr="003C3C0D">
              <w:rPr>
                <w:sz w:val="23"/>
                <w:szCs w:val="23"/>
              </w:rPr>
              <w:t>2.Формирование социального государства в Германии</w:t>
            </w:r>
          </w:p>
          <w:p w:rsidR="009E48FB" w:rsidRPr="003C3C0D" w:rsidRDefault="009E48FB" w:rsidP="00A03416">
            <w:pPr>
              <w:pStyle w:val="aa"/>
              <w:rPr>
                <w:sz w:val="23"/>
                <w:szCs w:val="23"/>
              </w:rPr>
            </w:pPr>
            <w:r w:rsidRPr="003C3C0D">
              <w:rPr>
                <w:sz w:val="23"/>
                <w:szCs w:val="23"/>
              </w:rPr>
              <w:t>3.Формирование социального государства в Великобритании</w:t>
            </w:r>
          </w:p>
          <w:p w:rsidR="009E48FB" w:rsidRPr="003C3C0D" w:rsidRDefault="009E48FB" w:rsidP="00A03416">
            <w:pPr>
              <w:pStyle w:val="aa"/>
              <w:rPr>
                <w:sz w:val="23"/>
                <w:szCs w:val="23"/>
              </w:rPr>
            </w:pPr>
            <w:r w:rsidRPr="003C3C0D">
              <w:rPr>
                <w:sz w:val="23"/>
                <w:szCs w:val="23"/>
              </w:rPr>
              <w:t>4. Формирование социального государства во Франции</w:t>
            </w:r>
          </w:p>
          <w:p w:rsidR="009E48FB" w:rsidRPr="003C3C0D" w:rsidRDefault="009E48FB" w:rsidP="00A03416">
            <w:pPr>
              <w:pStyle w:val="aa"/>
              <w:rPr>
                <w:sz w:val="23"/>
                <w:szCs w:val="23"/>
              </w:rPr>
            </w:pPr>
            <w:r w:rsidRPr="003C3C0D">
              <w:rPr>
                <w:sz w:val="23"/>
                <w:szCs w:val="23"/>
              </w:rPr>
              <w:t>5. Формирование социального государства в странах Восточной Европы</w:t>
            </w:r>
          </w:p>
          <w:p w:rsidR="009E48FB" w:rsidRPr="003C3C0D" w:rsidRDefault="009E48FB" w:rsidP="00A03416">
            <w:pPr>
              <w:pStyle w:val="aa"/>
              <w:rPr>
                <w:sz w:val="23"/>
                <w:szCs w:val="23"/>
              </w:rPr>
            </w:pPr>
            <w:r w:rsidRPr="003C3C0D">
              <w:rPr>
                <w:sz w:val="23"/>
                <w:szCs w:val="23"/>
              </w:rPr>
              <w:t xml:space="preserve">6. Формирование социального государства в иных государствах Европы </w:t>
            </w:r>
          </w:p>
          <w:p w:rsidR="009E48FB" w:rsidRPr="003C3C0D" w:rsidRDefault="009E48FB" w:rsidP="00A03416">
            <w:pPr>
              <w:pStyle w:val="aa"/>
              <w:rPr>
                <w:sz w:val="23"/>
                <w:szCs w:val="23"/>
              </w:rPr>
            </w:pPr>
            <w:r w:rsidRPr="003C3C0D">
              <w:rPr>
                <w:sz w:val="23"/>
                <w:szCs w:val="23"/>
              </w:rPr>
              <w:t>7.Кризис социального государства в Европе</w:t>
            </w:r>
          </w:p>
        </w:tc>
      </w:tr>
      <w:tr w:rsidR="000A083F" w:rsidRPr="003C3C0D" w:rsidTr="00571E95">
        <w:tc>
          <w:tcPr>
            <w:tcW w:w="817" w:type="dxa"/>
          </w:tcPr>
          <w:p w:rsidR="000A083F" w:rsidRPr="003C3C0D" w:rsidRDefault="000A083F" w:rsidP="000A083F">
            <w:pPr>
              <w:pStyle w:val="a9"/>
              <w:numPr>
                <w:ilvl w:val="0"/>
                <w:numId w:val="43"/>
              </w:numPr>
              <w:jc w:val="both"/>
              <w:rPr>
                <w:sz w:val="23"/>
                <w:szCs w:val="23"/>
              </w:rPr>
            </w:pPr>
          </w:p>
        </w:tc>
        <w:tc>
          <w:tcPr>
            <w:tcW w:w="2977" w:type="dxa"/>
          </w:tcPr>
          <w:p w:rsidR="000A083F" w:rsidRPr="003C3C0D" w:rsidRDefault="000A083F" w:rsidP="00571E95">
            <w:pPr>
              <w:jc w:val="both"/>
              <w:rPr>
                <w:sz w:val="23"/>
                <w:szCs w:val="23"/>
              </w:rPr>
            </w:pPr>
            <w:r w:rsidRPr="003C3C0D">
              <w:rPr>
                <w:sz w:val="23"/>
                <w:szCs w:val="23"/>
              </w:rPr>
              <w:t>Основные направления и этапы развития социального государства в современной России</w:t>
            </w:r>
          </w:p>
        </w:tc>
        <w:tc>
          <w:tcPr>
            <w:tcW w:w="5777" w:type="dxa"/>
          </w:tcPr>
          <w:p w:rsidR="009E48FB" w:rsidRPr="003C3C0D" w:rsidRDefault="009E48FB" w:rsidP="00A03416">
            <w:pPr>
              <w:pStyle w:val="aa"/>
              <w:rPr>
                <w:sz w:val="23"/>
                <w:szCs w:val="23"/>
              </w:rPr>
            </w:pPr>
            <w:r w:rsidRPr="003C3C0D">
              <w:rPr>
                <w:sz w:val="23"/>
                <w:szCs w:val="23"/>
              </w:rPr>
              <w:t>1.Анализ содержания первой главы Конституции – основы конституционного строя</w:t>
            </w:r>
          </w:p>
          <w:p w:rsidR="009E48FB" w:rsidRPr="003C3C0D" w:rsidRDefault="009E48FB" w:rsidP="00A03416">
            <w:pPr>
              <w:pStyle w:val="aa"/>
              <w:rPr>
                <w:sz w:val="23"/>
                <w:szCs w:val="23"/>
              </w:rPr>
            </w:pPr>
            <w:r w:rsidRPr="003C3C0D">
              <w:rPr>
                <w:sz w:val="23"/>
                <w:szCs w:val="23"/>
              </w:rPr>
              <w:t>2.Социальное государство – как основа социальной политики</w:t>
            </w:r>
          </w:p>
          <w:p w:rsidR="009E48FB" w:rsidRPr="003C3C0D" w:rsidRDefault="009E48FB" w:rsidP="00A03416">
            <w:pPr>
              <w:pStyle w:val="aa"/>
              <w:rPr>
                <w:sz w:val="23"/>
                <w:szCs w:val="23"/>
              </w:rPr>
            </w:pPr>
            <w:r w:rsidRPr="003C3C0D">
              <w:rPr>
                <w:sz w:val="23"/>
                <w:szCs w:val="23"/>
              </w:rPr>
              <w:t>3.Классификация прав и свобод человека и гражданина</w:t>
            </w:r>
          </w:p>
          <w:p w:rsidR="009E48FB" w:rsidRPr="003C3C0D" w:rsidRDefault="009E48FB" w:rsidP="00A03416">
            <w:pPr>
              <w:pStyle w:val="aa"/>
              <w:rPr>
                <w:sz w:val="23"/>
                <w:szCs w:val="23"/>
              </w:rPr>
            </w:pPr>
            <w:r w:rsidRPr="003C3C0D">
              <w:rPr>
                <w:sz w:val="23"/>
                <w:szCs w:val="23"/>
              </w:rPr>
              <w:t>4.Трудовые, социальные права, права в сфере культуры и образования.</w:t>
            </w:r>
          </w:p>
          <w:p w:rsidR="009E48FB" w:rsidRPr="003C3C0D" w:rsidRDefault="009E48FB" w:rsidP="00A03416">
            <w:pPr>
              <w:pStyle w:val="aa"/>
              <w:rPr>
                <w:sz w:val="23"/>
                <w:szCs w:val="23"/>
              </w:rPr>
            </w:pPr>
            <w:r w:rsidRPr="003C3C0D">
              <w:rPr>
                <w:sz w:val="23"/>
                <w:szCs w:val="23"/>
              </w:rPr>
              <w:t>5.Иные нормативные правовые акты, конкретизирующие положения Конституции по вопросам социального государства</w:t>
            </w:r>
          </w:p>
          <w:p w:rsidR="000A083F" w:rsidRPr="003C3C0D" w:rsidRDefault="000A083F" w:rsidP="00A03416">
            <w:pPr>
              <w:jc w:val="both"/>
              <w:rPr>
                <w:sz w:val="23"/>
                <w:szCs w:val="23"/>
              </w:rPr>
            </w:pPr>
          </w:p>
          <w:p w:rsidR="009E48FB" w:rsidRPr="003C3C0D" w:rsidRDefault="009E48FB" w:rsidP="00A03416">
            <w:pPr>
              <w:pStyle w:val="aa"/>
              <w:rPr>
                <w:sz w:val="23"/>
                <w:szCs w:val="23"/>
              </w:rPr>
            </w:pPr>
            <w:r w:rsidRPr="003C3C0D">
              <w:rPr>
                <w:sz w:val="23"/>
                <w:szCs w:val="23"/>
              </w:rPr>
              <w:t>1.Кризис начала 90-х годов в России</w:t>
            </w:r>
          </w:p>
          <w:p w:rsidR="009E48FB" w:rsidRPr="003C3C0D" w:rsidRDefault="009E48FB" w:rsidP="00A03416">
            <w:pPr>
              <w:pStyle w:val="aa"/>
              <w:rPr>
                <w:sz w:val="23"/>
                <w:szCs w:val="23"/>
              </w:rPr>
            </w:pPr>
            <w:r w:rsidRPr="003C3C0D">
              <w:rPr>
                <w:sz w:val="23"/>
                <w:szCs w:val="23"/>
              </w:rPr>
              <w:t>2.Социальная политика в начале 90-х годов</w:t>
            </w:r>
          </w:p>
          <w:p w:rsidR="009E48FB" w:rsidRPr="003C3C0D" w:rsidRDefault="009E48FB" w:rsidP="00A03416">
            <w:pPr>
              <w:pStyle w:val="aa"/>
              <w:rPr>
                <w:sz w:val="23"/>
                <w:szCs w:val="23"/>
              </w:rPr>
            </w:pPr>
            <w:r w:rsidRPr="003C3C0D">
              <w:rPr>
                <w:sz w:val="23"/>
                <w:szCs w:val="23"/>
              </w:rPr>
              <w:t>3.Социальная политика в 2000-2014 гг. и проблемы социальной защиты населения</w:t>
            </w:r>
          </w:p>
          <w:p w:rsidR="009E48FB" w:rsidRPr="003C3C0D" w:rsidRDefault="009E48FB" w:rsidP="00A03416">
            <w:pPr>
              <w:pStyle w:val="aa"/>
              <w:rPr>
                <w:sz w:val="23"/>
                <w:szCs w:val="23"/>
              </w:rPr>
            </w:pPr>
            <w:r w:rsidRPr="003C3C0D">
              <w:rPr>
                <w:sz w:val="23"/>
                <w:szCs w:val="23"/>
              </w:rPr>
              <w:t>4.Социальная политика в настоящее время</w:t>
            </w:r>
          </w:p>
          <w:p w:rsidR="009E48FB" w:rsidRPr="003C3C0D" w:rsidRDefault="009E48FB" w:rsidP="00A03416">
            <w:pPr>
              <w:pStyle w:val="aa"/>
              <w:rPr>
                <w:sz w:val="23"/>
                <w:szCs w:val="23"/>
              </w:rPr>
            </w:pPr>
            <w:r w:rsidRPr="003C3C0D">
              <w:rPr>
                <w:sz w:val="23"/>
                <w:szCs w:val="23"/>
              </w:rPr>
              <w:lastRenderedPageBreak/>
              <w:t>5.Социальные программы, социальные фонды</w:t>
            </w:r>
          </w:p>
          <w:p w:rsidR="009E48FB" w:rsidRPr="003C3C0D" w:rsidRDefault="009E48FB" w:rsidP="00A03416">
            <w:pPr>
              <w:pStyle w:val="aa"/>
              <w:rPr>
                <w:sz w:val="23"/>
                <w:szCs w:val="23"/>
              </w:rPr>
            </w:pPr>
            <w:r w:rsidRPr="003C3C0D">
              <w:rPr>
                <w:sz w:val="23"/>
                <w:szCs w:val="23"/>
              </w:rPr>
              <w:t>6.Трудности социального государств в РФ</w:t>
            </w:r>
          </w:p>
        </w:tc>
      </w:tr>
    </w:tbl>
    <w:p w:rsidR="003C3C0D" w:rsidRDefault="003C3C0D"/>
    <w:tbl>
      <w:tblPr>
        <w:tblStyle w:val="a8"/>
        <w:tblW w:w="0" w:type="auto"/>
        <w:tblLook w:val="04A0" w:firstRow="1" w:lastRow="0" w:firstColumn="1" w:lastColumn="0" w:noHBand="0" w:noVBand="1"/>
      </w:tblPr>
      <w:tblGrid>
        <w:gridCol w:w="817"/>
        <w:gridCol w:w="2977"/>
        <w:gridCol w:w="5777"/>
      </w:tblGrid>
      <w:tr w:rsidR="000A083F" w:rsidRPr="003C3C0D" w:rsidTr="00571E95">
        <w:tc>
          <w:tcPr>
            <w:tcW w:w="817" w:type="dxa"/>
          </w:tcPr>
          <w:p w:rsidR="000A083F" w:rsidRPr="003C3C0D" w:rsidRDefault="000A083F" w:rsidP="000A083F">
            <w:pPr>
              <w:pStyle w:val="a9"/>
              <w:numPr>
                <w:ilvl w:val="0"/>
                <w:numId w:val="43"/>
              </w:numPr>
              <w:jc w:val="both"/>
              <w:rPr>
                <w:sz w:val="23"/>
                <w:szCs w:val="23"/>
              </w:rPr>
            </w:pPr>
          </w:p>
        </w:tc>
        <w:tc>
          <w:tcPr>
            <w:tcW w:w="2977" w:type="dxa"/>
          </w:tcPr>
          <w:p w:rsidR="000A083F" w:rsidRPr="003C3C0D" w:rsidRDefault="000A083F" w:rsidP="00571E95">
            <w:pPr>
              <w:jc w:val="both"/>
              <w:rPr>
                <w:sz w:val="23"/>
                <w:szCs w:val="23"/>
              </w:rPr>
            </w:pPr>
            <w:r w:rsidRPr="003C3C0D">
              <w:rPr>
                <w:sz w:val="23"/>
                <w:szCs w:val="23"/>
              </w:rPr>
              <w:t>Понятие и сущность социальной политики</w:t>
            </w:r>
          </w:p>
        </w:tc>
        <w:tc>
          <w:tcPr>
            <w:tcW w:w="5777" w:type="dxa"/>
          </w:tcPr>
          <w:p w:rsidR="009E48FB" w:rsidRPr="003C3C0D" w:rsidRDefault="009E48FB" w:rsidP="00A03416">
            <w:pPr>
              <w:pStyle w:val="aa"/>
              <w:rPr>
                <w:sz w:val="23"/>
                <w:szCs w:val="23"/>
              </w:rPr>
            </w:pPr>
            <w:r w:rsidRPr="003C3C0D">
              <w:rPr>
                <w:sz w:val="23"/>
                <w:szCs w:val="23"/>
              </w:rPr>
              <w:t>1.Принцип социального гуманизма</w:t>
            </w:r>
          </w:p>
          <w:p w:rsidR="009E48FB" w:rsidRPr="003C3C0D" w:rsidRDefault="009E48FB" w:rsidP="00A03416">
            <w:pPr>
              <w:pStyle w:val="aa"/>
              <w:rPr>
                <w:sz w:val="23"/>
                <w:szCs w:val="23"/>
              </w:rPr>
            </w:pPr>
            <w:r w:rsidRPr="003C3C0D">
              <w:rPr>
                <w:sz w:val="23"/>
                <w:szCs w:val="23"/>
              </w:rPr>
              <w:t>2.Социальное государство и гражданское общество</w:t>
            </w:r>
          </w:p>
          <w:p w:rsidR="009E48FB" w:rsidRPr="003C3C0D" w:rsidRDefault="009E48FB" w:rsidP="00A03416">
            <w:pPr>
              <w:pStyle w:val="aa"/>
              <w:rPr>
                <w:sz w:val="23"/>
                <w:szCs w:val="23"/>
              </w:rPr>
            </w:pPr>
            <w:r w:rsidRPr="003C3C0D">
              <w:rPr>
                <w:sz w:val="23"/>
                <w:szCs w:val="23"/>
              </w:rPr>
              <w:t>3.Социально ориентированная экономика</w:t>
            </w:r>
          </w:p>
          <w:p w:rsidR="009E48FB" w:rsidRPr="003C3C0D" w:rsidRDefault="009E48FB" w:rsidP="00A03416">
            <w:pPr>
              <w:pStyle w:val="aa"/>
              <w:rPr>
                <w:sz w:val="23"/>
                <w:szCs w:val="23"/>
              </w:rPr>
            </w:pPr>
            <w:r w:rsidRPr="003C3C0D">
              <w:rPr>
                <w:sz w:val="23"/>
                <w:szCs w:val="23"/>
              </w:rPr>
              <w:t>4.Правовое государство как основа социальной политики</w:t>
            </w:r>
          </w:p>
          <w:p w:rsidR="009E48FB" w:rsidRPr="003C3C0D" w:rsidRDefault="009E48FB" w:rsidP="00A03416">
            <w:pPr>
              <w:pStyle w:val="aa"/>
              <w:rPr>
                <w:sz w:val="23"/>
                <w:szCs w:val="23"/>
              </w:rPr>
            </w:pPr>
            <w:r w:rsidRPr="003C3C0D">
              <w:rPr>
                <w:sz w:val="23"/>
                <w:szCs w:val="23"/>
              </w:rPr>
              <w:t>5.Влияние на социальную политику федеративного государственного устройства</w:t>
            </w:r>
          </w:p>
          <w:p w:rsidR="000A083F" w:rsidRPr="003C3C0D" w:rsidRDefault="000A083F" w:rsidP="00A03416">
            <w:pPr>
              <w:jc w:val="both"/>
              <w:rPr>
                <w:sz w:val="23"/>
                <w:szCs w:val="23"/>
              </w:rPr>
            </w:pPr>
          </w:p>
          <w:p w:rsidR="009E48FB" w:rsidRPr="003C3C0D" w:rsidRDefault="009E48FB" w:rsidP="00A03416">
            <w:pPr>
              <w:pStyle w:val="aa"/>
              <w:rPr>
                <w:sz w:val="23"/>
                <w:szCs w:val="23"/>
              </w:rPr>
            </w:pPr>
            <w:r w:rsidRPr="003C3C0D">
              <w:rPr>
                <w:sz w:val="23"/>
                <w:szCs w:val="23"/>
              </w:rPr>
              <w:t>1.Предмет социальной политики</w:t>
            </w:r>
          </w:p>
          <w:p w:rsidR="009E48FB" w:rsidRPr="003C3C0D" w:rsidRDefault="009E48FB" w:rsidP="00A03416">
            <w:pPr>
              <w:pStyle w:val="aa"/>
              <w:rPr>
                <w:sz w:val="23"/>
                <w:szCs w:val="23"/>
              </w:rPr>
            </w:pPr>
            <w:r w:rsidRPr="003C3C0D">
              <w:rPr>
                <w:sz w:val="23"/>
                <w:szCs w:val="23"/>
              </w:rPr>
              <w:t>2.Объекты социальной политики</w:t>
            </w:r>
          </w:p>
          <w:p w:rsidR="009E48FB" w:rsidRPr="003C3C0D" w:rsidRDefault="009E48FB" w:rsidP="00A03416">
            <w:pPr>
              <w:pStyle w:val="aa"/>
              <w:rPr>
                <w:sz w:val="23"/>
                <w:szCs w:val="23"/>
              </w:rPr>
            </w:pPr>
            <w:r w:rsidRPr="003C3C0D">
              <w:rPr>
                <w:sz w:val="23"/>
                <w:szCs w:val="23"/>
              </w:rPr>
              <w:t>3.Субъекты социальной политики</w:t>
            </w:r>
          </w:p>
          <w:p w:rsidR="009E48FB" w:rsidRPr="003C3C0D" w:rsidRDefault="009E48FB" w:rsidP="00A03416">
            <w:pPr>
              <w:pStyle w:val="aa"/>
              <w:rPr>
                <w:sz w:val="23"/>
                <w:szCs w:val="23"/>
              </w:rPr>
            </w:pPr>
            <w:r w:rsidRPr="003C3C0D">
              <w:rPr>
                <w:sz w:val="23"/>
                <w:szCs w:val="23"/>
              </w:rPr>
              <w:t>4.Уровни социальной политики</w:t>
            </w:r>
          </w:p>
          <w:p w:rsidR="009E48FB" w:rsidRPr="003C3C0D" w:rsidRDefault="009E48FB" w:rsidP="00A03416">
            <w:pPr>
              <w:pStyle w:val="aa"/>
              <w:rPr>
                <w:sz w:val="23"/>
                <w:szCs w:val="23"/>
              </w:rPr>
            </w:pPr>
            <w:r w:rsidRPr="003C3C0D">
              <w:rPr>
                <w:sz w:val="23"/>
                <w:szCs w:val="23"/>
              </w:rPr>
              <w:t>5.Экономическа основа социальной политики</w:t>
            </w:r>
          </w:p>
          <w:p w:rsidR="009E48FB" w:rsidRPr="003C3C0D" w:rsidRDefault="009E48FB" w:rsidP="00A03416">
            <w:pPr>
              <w:pStyle w:val="aa"/>
              <w:rPr>
                <w:sz w:val="23"/>
                <w:szCs w:val="23"/>
              </w:rPr>
            </w:pPr>
            <w:r w:rsidRPr="003C3C0D">
              <w:rPr>
                <w:sz w:val="23"/>
                <w:szCs w:val="23"/>
              </w:rPr>
              <w:t>6.Социальная экспертиза и социальный аудит</w:t>
            </w:r>
          </w:p>
          <w:p w:rsidR="009E48FB" w:rsidRPr="003C3C0D" w:rsidRDefault="009E48FB" w:rsidP="00A03416">
            <w:pPr>
              <w:jc w:val="both"/>
              <w:rPr>
                <w:sz w:val="23"/>
                <w:szCs w:val="23"/>
              </w:rPr>
            </w:pPr>
          </w:p>
        </w:tc>
      </w:tr>
      <w:tr w:rsidR="000A083F" w:rsidRPr="003C3C0D" w:rsidTr="00571E95">
        <w:tc>
          <w:tcPr>
            <w:tcW w:w="817" w:type="dxa"/>
          </w:tcPr>
          <w:p w:rsidR="000A083F" w:rsidRPr="003C3C0D" w:rsidRDefault="000A083F" w:rsidP="000A083F">
            <w:pPr>
              <w:pStyle w:val="a9"/>
              <w:numPr>
                <w:ilvl w:val="0"/>
                <w:numId w:val="43"/>
              </w:numPr>
              <w:jc w:val="both"/>
              <w:rPr>
                <w:sz w:val="23"/>
                <w:szCs w:val="23"/>
              </w:rPr>
            </w:pPr>
          </w:p>
        </w:tc>
        <w:tc>
          <w:tcPr>
            <w:tcW w:w="2977" w:type="dxa"/>
          </w:tcPr>
          <w:p w:rsidR="000A083F" w:rsidRPr="003C3C0D" w:rsidRDefault="000A083F" w:rsidP="00571E95">
            <w:pPr>
              <w:jc w:val="both"/>
              <w:rPr>
                <w:sz w:val="23"/>
                <w:szCs w:val="23"/>
              </w:rPr>
            </w:pPr>
            <w:r w:rsidRPr="003C3C0D">
              <w:rPr>
                <w:sz w:val="23"/>
                <w:szCs w:val="23"/>
              </w:rPr>
              <w:t>Корпоративная социальная политика в социальном государстве</w:t>
            </w:r>
          </w:p>
        </w:tc>
        <w:tc>
          <w:tcPr>
            <w:tcW w:w="5777" w:type="dxa"/>
          </w:tcPr>
          <w:p w:rsidR="009E48FB" w:rsidRPr="003C3C0D" w:rsidRDefault="009E48FB" w:rsidP="00A03416">
            <w:pPr>
              <w:pStyle w:val="af5"/>
              <w:spacing w:after="0"/>
              <w:jc w:val="both"/>
              <w:rPr>
                <w:rFonts w:ascii="Times New Roman" w:hAnsi="Times New Roman"/>
                <w:bCs/>
                <w:color w:val="auto"/>
                <w:sz w:val="23"/>
                <w:szCs w:val="23"/>
              </w:rPr>
            </w:pPr>
            <w:r w:rsidRPr="003C3C0D">
              <w:rPr>
                <w:rFonts w:ascii="Times New Roman" w:hAnsi="Times New Roman"/>
                <w:bCs/>
                <w:color w:val="auto"/>
                <w:sz w:val="23"/>
                <w:szCs w:val="23"/>
              </w:rPr>
              <w:t>1.Корпоративная модель социального государства</w:t>
            </w:r>
          </w:p>
          <w:p w:rsidR="009E48FB" w:rsidRPr="003C3C0D" w:rsidRDefault="009E48FB" w:rsidP="00A03416">
            <w:pPr>
              <w:pStyle w:val="af5"/>
              <w:spacing w:after="0"/>
              <w:jc w:val="both"/>
              <w:rPr>
                <w:rFonts w:ascii="Times New Roman" w:hAnsi="Times New Roman"/>
                <w:bCs/>
                <w:color w:val="auto"/>
                <w:sz w:val="23"/>
                <w:szCs w:val="23"/>
              </w:rPr>
            </w:pPr>
            <w:r w:rsidRPr="003C3C0D">
              <w:rPr>
                <w:rFonts w:ascii="Times New Roman" w:hAnsi="Times New Roman"/>
                <w:bCs/>
                <w:color w:val="auto"/>
                <w:sz w:val="23"/>
                <w:szCs w:val="23"/>
              </w:rPr>
              <w:t>2. Корпоративная модель социального государства в РФ</w:t>
            </w:r>
          </w:p>
          <w:p w:rsidR="009E48FB" w:rsidRPr="003C3C0D" w:rsidRDefault="009E48FB" w:rsidP="00A03416">
            <w:pPr>
              <w:pStyle w:val="af5"/>
              <w:spacing w:after="0"/>
              <w:jc w:val="both"/>
              <w:rPr>
                <w:rFonts w:ascii="Times New Roman" w:hAnsi="Times New Roman"/>
                <w:bCs/>
                <w:color w:val="auto"/>
                <w:sz w:val="23"/>
                <w:szCs w:val="23"/>
              </w:rPr>
            </w:pPr>
            <w:r w:rsidRPr="003C3C0D">
              <w:rPr>
                <w:rFonts w:ascii="Times New Roman" w:hAnsi="Times New Roman"/>
                <w:bCs/>
                <w:color w:val="auto"/>
                <w:sz w:val="23"/>
                <w:szCs w:val="23"/>
              </w:rPr>
              <w:t>3. Этапы ее становления</w:t>
            </w:r>
          </w:p>
          <w:p w:rsidR="009E48FB" w:rsidRPr="003C3C0D" w:rsidRDefault="009E48FB" w:rsidP="00A03416">
            <w:pPr>
              <w:pStyle w:val="af5"/>
              <w:spacing w:after="0"/>
              <w:jc w:val="both"/>
              <w:rPr>
                <w:rFonts w:ascii="Times New Roman" w:hAnsi="Times New Roman"/>
                <w:bCs/>
                <w:color w:val="auto"/>
                <w:sz w:val="23"/>
                <w:szCs w:val="23"/>
              </w:rPr>
            </w:pPr>
            <w:r w:rsidRPr="003C3C0D">
              <w:rPr>
                <w:rFonts w:ascii="Times New Roman" w:hAnsi="Times New Roman"/>
                <w:bCs/>
                <w:color w:val="auto"/>
                <w:sz w:val="23"/>
                <w:szCs w:val="23"/>
              </w:rPr>
              <w:t>4. Проблемы развития корпоративных образований</w:t>
            </w:r>
          </w:p>
          <w:p w:rsidR="000A083F" w:rsidRPr="003C3C0D" w:rsidRDefault="009E48FB" w:rsidP="00A03416">
            <w:pPr>
              <w:jc w:val="both"/>
              <w:rPr>
                <w:bCs/>
                <w:sz w:val="23"/>
                <w:szCs w:val="23"/>
              </w:rPr>
            </w:pPr>
            <w:r w:rsidRPr="003C3C0D">
              <w:rPr>
                <w:bCs/>
                <w:sz w:val="23"/>
                <w:szCs w:val="23"/>
              </w:rPr>
              <w:t>5. Понятие, виды, уровни корпоративной социальной ответственности.</w:t>
            </w:r>
          </w:p>
          <w:p w:rsidR="009E48FB" w:rsidRPr="003C3C0D" w:rsidRDefault="009E48FB" w:rsidP="00A03416">
            <w:pPr>
              <w:jc w:val="both"/>
              <w:rPr>
                <w:sz w:val="23"/>
                <w:szCs w:val="23"/>
              </w:rPr>
            </w:pPr>
            <w:r w:rsidRPr="003C3C0D">
              <w:rPr>
                <w:bCs/>
                <w:sz w:val="23"/>
                <w:szCs w:val="23"/>
              </w:rPr>
              <w:t>6. Роль трудового права в становлении социального государства</w:t>
            </w:r>
          </w:p>
        </w:tc>
      </w:tr>
      <w:tr w:rsidR="000A083F" w:rsidRPr="003C3C0D" w:rsidTr="00571E95">
        <w:tc>
          <w:tcPr>
            <w:tcW w:w="817" w:type="dxa"/>
          </w:tcPr>
          <w:p w:rsidR="000A083F" w:rsidRPr="003C3C0D" w:rsidRDefault="000A083F" w:rsidP="000A083F">
            <w:pPr>
              <w:pStyle w:val="a9"/>
              <w:numPr>
                <w:ilvl w:val="0"/>
                <w:numId w:val="43"/>
              </w:numPr>
              <w:jc w:val="both"/>
              <w:rPr>
                <w:sz w:val="23"/>
                <w:szCs w:val="23"/>
              </w:rPr>
            </w:pPr>
          </w:p>
        </w:tc>
        <w:tc>
          <w:tcPr>
            <w:tcW w:w="2977" w:type="dxa"/>
          </w:tcPr>
          <w:p w:rsidR="000A083F" w:rsidRPr="003C3C0D" w:rsidRDefault="000A083F" w:rsidP="00571E95">
            <w:pPr>
              <w:jc w:val="both"/>
              <w:rPr>
                <w:sz w:val="23"/>
                <w:szCs w:val="23"/>
              </w:rPr>
            </w:pPr>
            <w:r w:rsidRPr="003C3C0D">
              <w:rPr>
                <w:sz w:val="23"/>
                <w:szCs w:val="23"/>
              </w:rPr>
              <w:t>Социальная политика в различных сферах жизнедеятельности</w:t>
            </w:r>
          </w:p>
        </w:tc>
        <w:tc>
          <w:tcPr>
            <w:tcW w:w="5777" w:type="dxa"/>
          </w:tcPr>
          <w:p w:rsidR="009E48FB" w:rsidRPr="003C3C0D" w:rsidRDefault="009E48FB" w:rsidP="00A03416">
            <w:pPr>
              <w:pStyle w:val="aa"/>
              <w:rPr>
                <w:sz w:val="23"/>
                <w:szCs w:val="23"/>
              </w:rPr>
            </w:pPr>
            <w:r w:rsidRPr="003C3C0D">
              <w:rPr>
                <w:sz w:val="23"/>
                <w:szCs w:val="23"/>
              </w:rPr>
              <w:t>1.Понятие и система здравоохранении в РФ</w:t>
            </w:r>
          </w:p>
          <w:p w:rsidR="009E48FB" w:rsidRPr="003C3C0D" w:rsidRDefault="009E48FB" w:rsidP="00A03416">
            <w:pPr>
              <w:pStyle w:val="aa"/>
              <w:rPr>
                <w:sz w:val="23"/>
                <w:szCs w:val="23"/>
              </w:rPr>
            </w:pPr>
            <w:r w:rsidRPr="003C3C0D">
              <w:rPr>
                <w:sz w:val="23"/>
                <w:szCs w:val="23"/>
              </w:rPr>
              <w:t>2.Цель государственной политики в сфере здравоохранении на период до 2020 года</w:t>
            </w:r>
          </w:p>
          <w:p w:rsidR="009E48FB" w:rsidRPr="003C3C0D" w:rsidRDefault="009E48FB" w:rsidP="00A03416">
            <w:pPr>
              <w:pStyle w:val="aa"/>
              <w:rPr>
                <w:sz w:val="23"/>
                <w:szCs w:val="23"/>
              </w:rPr>
            </w:pPr>
            <w:r w:rsidRPr="003C3C0D">
              <w:rPr>
                <w:sz w:val="23"/>
                <w:szCs w:val="23"/>
              </w:rPr>
              <w:t>3.Обязательное медицинское страхование</w:t>
            </w:r>
          </w:p>
          <w:p w:rsidR="009E48FB" w:rsidRPr="003C3C0D" w:rsidRDefault="009E48FB" w:rsidP="00A03416">
            <w:pPr>
              <w:pStyle w:val="aa"/>
              <w:rPr>
                <w:sz w:val="23"/>
                <w:szCs w:val="23"/>
              </w:rPr>
            </w:pPr>
            <w:r w:rsidRPr="003C3C0D">
              <w:rPr>
                <w:sz w:val="23"/>
                <w:szCs w:val="23"/>
              </w:rPr>
              <w:t>4.Понятие и система образовании в РФ</w:t>
            </w:r>
          </w:p>
          <w:p w:rsidR="000A083F" w:rsidRPr="003C3C0D" w:rsidRDefault="009E48FB" w:rsidP="00A03416">
            <w:pPr>
              <w:pStyle w:val="aa"/>
              <w:rPr>
                <w:sz w:val="23"/>
                <w:szCs w:val="23"/>
              </w:rPr>
            </w:pPr>
            <w:r w:rsidRPr="003C3C0D">
              <w:rPr>
                <w:sz w:val="23"/>
                <w:szCs w:val="23"/>
              </w:rPr>
              <w:t>5.Приоритетные задачи в сфере развития образования</w:t>
            </w:r>
          </w:p>
          <w:p w:rsidR="009E48FB" w:rsidRPr="003C3C0D" w:rsidRDefault="009E48FB" w:rsidP="00A03416">
            <w:pPr>
              <w:pStyle w:val="aa"/>
              <w:rPr>
                <w:sz w:val="23"/>
                <w:szCs w:val="23"/>
              </w:rPr>
            </w:pPr>
            <w:r w:rsidRPr="003C3C0D">
              <w:rPr>
                <w:sz w:val="23"/>
                <w:szCs w:val="23"/>
              </w:rPr>
              <w:t>1.Понятие рынка труда</w:t>
            </w:r>
          </w:p>
          <w:p w:rsidR="009E48FB" w:rsidRPr="003C3C0D" w:rsidRDefault="009E48FB" w:rsidP="00A03416">
            <w:pPr>
              <w:pStyle w:val="aa"/>
              <w:rPr>
                <w:sz w:val="23"/>
                <w:szCs w:val="23"/>
              </w:rPr>
            </w:pPr>
            <w:r w:rsidRPr="003C3C0D">
              <w:rPr>
                <w:sz w:val="23"/>
                <w:szCs w:val="23"/>
              </w:rPr>
              <w:t>2.Органы занятости населения</w:t>
            </w:r>
          </w:p>
          <w:p w:rsidR="009E48FB" w:rsidRPr="003C3C0D" w:rsidRDefault="009E48FB" w:rsidP="00A03416">
            <w:pPr>
              <w:pStyle w:val="aa"/>
              <w:rPr>
                <w:sz w:val="23"/>
                <w:szCs w:val="23"/>
              </w:rPr>
            </w:pPr>
            <w:r w:rsidRPr="003C3C0D">
              <w:rPr>
                <w:sz w:val="23"/>
                <w:szCs w:val="23"/>
              </w:rPr>
              <w:t>3.Правовой статус безработного</w:t>
            </w:r>
          </w:p>
          <w:p w:rsidR="009E48FB" w:rsidRPr="003C3C0D" w:rsidRDefault="009E48FB" w:rsidP="00A03416">
            <w:pPr>
              <w:pStyle w:val="aa"/>
              <w:rPr>
                <w:sz w:val="23"/>
                <w:szCs w:val="23"/>
              </w:rPr>
            </w:pPr>
            <w:r w:rsidRPr="003C3C0D">
              <w:rPr>
                <w:sz w:val="23"/>
                <w:szCs w:val="23"/>
              </w:rPr>
              <w:t>4.Направлени развитии рынка труда</w:t>
            </w:r>
          </w:p>
          <w:p w:rsidR="009E48FB" w:rsidRPr="003C3C0D" w:rsidRDefault="009E48FB" w:rsidP="00A03416">
            <w:pPr>
              <w:pStyle w:val="aa"/>
              <w:rPr>
                <w:sz w:val="23"/>
                <w:szCs w:val="23"/>
              </w:rPr>
            </w:pPr>
            <w:r w:rsidRPr="003C3C0D">
              <w:rPr>
                <w:sz w:val="23"/>
                <w:szCs w:val="23"/>
              </w:rPr>
              <w:t>5.Основные положении государственной жилищной политики</w:t>
            </w:r>
          </w:p>
          <w:p w:rsidR="009E48FB" w:rsidRPr="003C3C0D" w:rsidRDefault="009E48FB" w:rsidP="00A03416">
            <w:pPr>
              <w:pStyle w:val="aa"/>
              <w:rPr>
                <w:sz w:val="23"/>
                <w:szCs w:val="23"/>
              </w:rPr>
            </w:pPr>
            <w:r w:rsidRPr="003C3C0D">
              <w:rPr>
                <w:sz w:val="23"/>
                <w:szCs w:val="23"/>
              </w:rPr>
              <w:t>6.Понятие и виды пенсий</w:t>
            </w:r>
          </w:p>
          <w:p w:rsidR="009E48FB" w:rsidRPr="003C3C0D" w:rsidRDefault="009E48FB" w:rsidP="00A03416">
            <w:pPr>
              <w:pStyle w:val="aa"/>
              <w:rPr>
                <w:sz w:val="23"/>
                <w:szCs w:val="23"/>
              </w:rPr>
            </w:pPr>
            <w:r w:rsidRPr="003C3C0D">
              <w:rPr>
                <w:sz w:val="23"/>
                <w:szCs w:val="23"/>
              </w:rPr>
              <w:t>7.Принципы назначения пенсий в СССР</w:t>
            </w:r>
          </w:p>
          <w:p w:rsidR="009E48FB" w:rsidRPr="003C3C0D" w:rsidRDefault="009E48FB" w:rsidP="00A03416">
            <w:pPr>
              <w:pStyle w:val="aa"/>
              <w:rPr>
                <w:sz w:val="23"/>
                <w:szCs w:val="23"/>
              </w:rPr>
            </w:pPr>
            <w:r w:rsidRPr="003C3C0D">
              <w:rPr>
                <w:sz w:val="23"/>
                <w:szCs w:val="23"/>
              </w:rPr>
              <w:t>8.Новые подходы к пенсионной системе в настоящее время.</w:t>
            </w:r>
          </w:p>
          <w:p w:rsidR="009E48FB" w:rsidRPr="003C3C0D" w:rsidRDefault="009E48FB" w:rsidP="00A03416">
            <w:pPr>
              <w:pStyle w:val="aa"/>
              <w:rPr>
                <w:sz w:val="23"/>
                <w:szCs w:val="23"/>
              </w:rPr>
            </w:pPr>
            <w:r w:rsidRPr="003C3C0D">
              <w:rPr>
                <w:sz w:val="23"/>
                <w:szCs w:val="23"/>
              </w:rPr>
              <w:t>9.Пенсионный фонд</w:t>
            </w:r>
          </w:p>
        </w:tc>
      </w:tr>
    </w:tbl>
    <w:p w:rsidR="000A083F" w:rsidRPr="00773DBC" w:rsidRDefault="000A083F" w:rsidP="00651AE3">
      <w:pPr>
        <w:jc w:val="center"/>
      </w:pPr>
    </w:p>
    <w:p w:rsidR="008D1601" w:rsidRPr="00895865" w:rsidRDefault="008D1601" w:rsidP="00895865">
      <w:pPr>
        <w:jc w:val="both"/>
        <w:rPr>
          <w:b/>
          <w:i/>
        </w:rPr>
      </w:pPr>
    </w:p>
    <w:p w:rsidR="00446E62" w:rsidRPr="00773DBC" w:rsidRDefault="000F76BF" w:rsidP="00A03416">
      <w:pPr>
        <w:pStyle w:val="a9"/>
        <w:numPr>
          <w:ilvl w:val="0"/>
          <w:numId w:val="1"/>
        </w:numPr>
        <w:ind w:left="0" w:firstLine="709"/>
        <w:jc w:val="both"/>
        <w:rPr>
          <w:b/>
          <w:i/>
        </w:rPr>
      </w:pPr>
      <w:r w:rsidRPr="00773DBC">
        <w:rPr>
          <w:b/>
          <w:i/>
        </w:rPr>
        <w:t>Перечень учебно-методического обеспечения для самостоятельной работы об</w:t>
      </w:r>
      <w:r w:rsidR="00A32F52" w:rsidRPr="00773DBC">
        <w:rPr>
          <w:b/>
          <w:i/>
        </w:rPr>
        <w:t xml:space="preserve">учающихся по дисциплине </w:t>
      </w:r>
    </w:p>
    <w:p w:rsidR="00DB77A2" w:rsidRPr="003E213F" w:rsidRDefault="00DB77A2" w:rsidP="002C7721">
      <w:pPr>
        <w:pStyle w:val="a9"/>
        <w:tabs>
          <w:tab w:val="left" w:pos="1701"/>
        </w:tabs>
        <w:ind w:left="567"/>
        <w:rPr>
          <w:b/>
          <w:i/>
        </w:rPr>
      </w:pPr>
    </w:p>
    <w:p w:rsidR="00381AB5" w:rsidRPr="00381AB5" w:rsidRDefault="00633702" w:rsidP="00381AB5">
      <w:pPr>
        <w:ind w:firstLine="708"/>
        <w:jc w:val="both"/>
      </w:pPr>
      <w:r>
        <w:t>1</w:t>
      </w:r>
      <w:r w:rsidR="00381AB5" w:rsidRPr="00381AB5">
        <w:t>.Основы социального государства: учебник для вузов. Гриценко Н.Н., Волгин Н.А. и др. – М.: Издательский дом «АТИСО», 2012. – 464 с. (в библиотеке ГГУ)</w:t>
      </w:r>
    </w:p>
    <w:p w:rsidR="00381AB5" w:rsidRPr="00381AB5" w:rsidRDefault="00633702" w:rsidP="00381AB5">
      <w:pPr>
        <w:ind w:firstLine="708"/>
        <w:jc w:val="both"/>
      </w:pPr>
      <w:r>
        <w:rPr>
          <w:sz w:val="28"/>
          <w:szCs w:val="28"/>
        </w:rPr>
        <w:t>2</w:t>
      </w:r>
      <w:r w:rsidR="00381AB5" w:rsidRPr="00381AB5">
        <w:rPr>
          <w:sz w:val="28"/>
          <w:szCs w:val="28"/>
        </w:rPr>
        <w:t>.</w:t>
      </w:r>
      <w:r w:rsidR="00381AB5" w:rsidRPr="00381AB5">
        <w:t>Конституционное право России: учебник для бакалавров. В.Г. Стрекозов. – М.: Издательство Юрайт, 2014. 316 с.(в библиотеке ГГУ)</w:t>
      </w:r>
    </w:p>
    <w:p w:rsidR="00381AB5" w:rsidRPr="00381AB5" w:rsidRDefault="00633702" w:rsidP="00381AB5">
      <w:pPr>
        <w:ind w:firstLine="708"/>
        <w:jc w:val="both"/>
      </w:pPr>
      <w:r>
        <w:t>3</w:t>
      </w:r>
      <w:r w:rsidR="00381AB5" w:rsidRPr="00381AB5">
        <w:t xml:space="preserve">.Шарков Ф.И. Основы социального государства [Электронный ресурс]: учебник </w:t>
      </w:r>
      <w:r w:rsidR="00381AB5" w:rsidRPr="00381AB5">
        <w:lastRenderedPageBreak/>
        <w:t>для бакалавров/ Шарков Ф.И.— Электрон. текстовые данные.— М.: Дашков и К, 2016.— 304 c.— Режим доступа: http://www.iprbookshop.ru/10949.— ЭБС «IPRbooks», по паролю</w:t>
      </w:r>
    </w:p>
    <w:p w:rsidR="00381AB5" w:rsidRDefault="00633702" w:rsidP="00381AB5">
      <w:pPr>
        <w:ind w:firstLine="360"/>
        <w:jc w:val="both"/>
      </w:pPr>
      <w:r>
        <w:t xml:space="preserve">     4</w:t>
      </w:r>
      <w:r w:rsidR="00381AB5" w:rsidRPr="00381AB5">
        <w:t>.Экономические основы социальной работы [Электронный ресурс]: учебник для бакалавров/ И.Н. Маяцкая [и др.].— Электрон. текстовые данные.— М.: Дашков и К, 2014.— 264 c.— Режим доступа: http://www.iprbookshop.ru/24849.— ЭБС «IPRbooks», по паролю</w:t>
      </w:r>
      <w:r w:rsidR="00980E96">
        <w:t>.</w:t>
      </w:r>
    </w:p>
    <w:p w:rsidR="00980E96" w:rsidRPr="00381AB5" w:rsidRDefault="00980E96" w:rsidP="00381AB5">
      <w:pPr>
        <w:ind w:firstLine="360"/>
        <w:jc w:val="both"/>
      </w:pPr>
    </w:p>
    <w:p w:rsidR="008B023C" w:rsidRDefault="008B023C" w:rsidP="008B023C">
      <w:pPr>
        <w:ind w:firstLine="709"/>
        <w:jc w:val="both"/>
        <w:rPr>
          <w:b/>
          <w:shd w:val="clear" w:color="auto" w:fill="FFFFFF"/>
        </w:rPr>
      </w:pPr>
      <w:r w:rsidRPr="008B023C">
        <w:rPr>
          <w:rFonts w:hint="eastAsia"/>
          <w:b/>
          <w:shd w:val="clear" w:color="auto" w:fill="FFFFFF"/>
        </w:rPr>
        <w:t>В</w:t>
      </w:r>
      <w:r w:rsidRPr="008B023C">
        <w:rPr>
          <w:b/>
          <w:shd w:val="clear" w:color="auto" w:fill="FFFFFF"/>
        </w:rPr>
        <w:t xml:space="preserve">иды самостоятельной работы </w:t>
      </w:r>
    </w:p>
    <w:p w:rsidR="00980E96" w:rsidRPr="008B023C" w:rsidRDefault="00980E96" w:rsidP="008B023C">
      <w:pPr>
        <w:ind w:firstLine="709"/>
        <w:jc w:val="both"/>
        <w:rPr>
          <w:b/>
          <w:shd w:val="clear" w:color="auto" w:fill="FFFFFF"/>
        </w:rPr>
      </w:pPr>
    </w:p>
    <w:p w:rsidR="00917769" w:rsidRPr="00917769" w:rsidRDefault="00917769" w:rsidP="00917769">
      <w:pPr>
        <w:widowControl/>
        <w:shd w:val="clear" w:color="auto" w:fill="FFFFFF"/>
        <w:autoSpaceDE/>
        <w:autoSpaceDN/>
        <w:adjustRightInd/>
        <w:ind w:left="284"/>
        <w:rPr>
          <w:rFonts w:ascii="yandex-sans" w:hAnsi="yandex-sans"/>
          <w:color w:val="000000"/>
          <w:sz w:val="23"/>
          <w:szCs w:val="23"/>
        </w:rPr>
      </w:pPr>
      <w:r w:rsidRPr="00917769">
        <w:rPr>
          <w:rFonts w:ascii="yandex-sans" w:hAnsi="yandex-sans"/>
          <w:color w:val="000000"/>
          <w:sz w:val="23"/>
          <w:szCs w:val="23"/>
        </w:rPr>
        <w:t>Изучение литературы, конспектирование</w:t>
      </w:r>
    </w:p>
    <w:p w:rsidR="00917769" w:rsidRPr="00917769" w:rsidRDefault="00917769" w:rsidP="00917769">
      <w:pPr>
        <w:widowControl/>
        <w:shd w:val="clear" w:color="auto" w:fill="FFFFFF"/>
        <w:autoSpaceDE/>
        <w:autoSpaceDN/>
        <w:adjustRightInd/>
        <w:ind w:left="284"/>
        <w:rPr>
          <w:rFonts w:ascii="yandex-sans" w:hAnsi="yandex-sans"/>
          <w:color w:val="000000"/>
          <w:sz w:val="23"/>
          <w:szCs w:val="23"/>
        </w:rPr>
      </w:pPr>
      <w:r w:rsidRPr="00917769">
        <w:rPr>
          <w:rFonts w:ascii="yandex-sans" w:hAnsi="yandex-sans"/>
          <w:color w:val="000000"/>
          <w:sz w:val="23"/>
          <w:szCs w:val="23"/>
        </w:rPr>
        <w:t>Аннотирование</w:t>
      </w:r>
    </w:p>
    <w:p w:rsidR="00917769" w:rsidRPr="00917769" w:rsidRDefault="00917769" w:rsidP="00917769">
      <w:pPr>
        <w:widowControl/>
        <w:shd w:val="clear" w:color="auto" w:fill="FFFFFF"/>
        <w:autoSpaceDE/>
        <w:autoSpaceDN/>
        <w:adjustRightInd/>
        <w:ind w:left="284"/>
        <w:rPr>
          <w:rFonts w:ascii="yandex-sans" w:hAnsi="yandex-sans"/>
          <w:color w:val="000000"/>
          <w:sz w:val="23"/>
          <w:szCs w:val="23"/>
        </w:rPr>
      </w:pPr>
      <w:r w:rsidRPr="00917769">
        <w:rPr>
          <w:rFonts w:ascii="yandex-sans" w:hAnsi="yandex-sans"/>
          <w:color w:val="000000"/>
          <w:sz w:val="23"/>
          <w:szCs w:val="23"/>
        </w:rPr>
        <w:t>Реферирование литературы</w:t>
      </w:r>
    </w:p>
    <w:p w:rsidR="00917769" w:rsidRPr="00917769" w:rsidRDefault="00917769" w:rsidP="00917769">
      <w:pPr>
        <w:widowControl/>
        <w:shd w:val="clear" w:color="auto" w:fill="FFFFFF"/>
        <w:autoSpaceDE/>
        <w:autoSpaceDN/>
        <w:adjustRightInd/>
        <w:ind w:left="284"/>
        <w:rPr>
          <w:rFonts w:ascii="yandex-sans" w:hAnsi="yandex-sans"/>
          <w:color w:val="000000"/>
          <w:sz w:val="23"/>
          <w:szCs w:val="23"/>
        </w:rPr>
      </w:pPr>
      <w:r w:rsidRPr="00917769">
        <w:rPr>
          <w:rFonts w:ascii="yandex-sans" w:hAnsi="yandex-sans"/>
          <w:color w:val="000000"/>
          <w:sz w:val="23"/>
          <w:szCs w:val="23"/>
        </w:rPr>
        <w:t>Работа со справочными материалами</w:t>
      </w:r>
    </w:p>
    <w:p w:rsidR="00917769" w:rsidRPr="00917769" w:rsidRDefault="00917769" w:rsidP="00917769">
      <w:pPr>
        <w:widowControl/>
        <w:shd w:val="clear" w:color="auto" w:fill="FFFFFF"/>
        <w:autoSpaceDE/>
        <w:autoSpaceDN/>
        <w:adjustRightInd/>
        <w:ind w:left="284"/>
        <w:rPr>
          <w:rFonts w:ascii="yandex-sans" w:hAnsi="yandex-sans"/>
          <w:color w:val="000000"/>
          <w:sz w:val="23"/>
          <w:szCs w:val="23"/>
        </w:rPr>
      </w:pPr>
      <w:r w:rsidRPr="00917769">
        <w:rPr>
          <w:rFonts w:ascii="yandex-sans" w:hAnsi="yandex-sans"/>
          <w:color w:val="000000"/>
          <w:sz w:val="23"/>
          <w:szCs w:val="23"/>
        </w:rPr>
        <w:t>Работа с Интернет-ресурсами</w:t>
      </w:r>
    </w:p>
    <w:p w:rsidR="00917769" w:rsidRPr="00917769" w:rsidRDefault="00917769" w:rsidP="00917769">
      <w:pPr>
        <w:widowControl/>
        <w:shd w:val="clear" w:color="auto" w:fill="FFFFFF"/>
        <w:autoSpaceDE/>
        <w:autoSpaceDN/>
        <w:adjustRightInd/>
        <w:ind w:left="284"/>
        <w:rPr>
          <w:rFonts w:ascii="yandex-sans" w:hAnsi="yandex-sans"/>
          <w:color w:val="000000"/>
          <w:sz w:val="23"/>
          <w:szCs w:val="23"/>
        </w:rPr>
      </w:pPr>
      <w:r w:rsidRPr="00917769">
        <w:rPr>
          <w:rFonts w:ascii="yandex-sans" w:hAnsi="yandex-sans"/>
          <w:color w:val="000000"/>
          <w:sz w:val="23"/>
          <w:szCs w:val="23"/>
        </w:rPr>
        <w:t>Использование ИКТ-технологий</w:t>
      </w:r>
    </w:p>
    <w:p w:rsidR="00917769" w:rsidRPr="00917769" w:rsidRDefault="00917769" w:rsidP="00917769">
      <w:pPr>
        <w:widowControl/>
        <w:shd w:val="clear" w:color="auto" w:fill="FFFFFF"/>
        <w:autoSpaceDE/>
        <w:autoSpaceDN/>
        <w:adjustRightInd/>
        <w:ind w:left="284"/>
        <w:rPr>
          <w:rFonts w:ascii="yandex-sans" w:hAnsi="yandex-sans"/>
          <w:color w:val="000000"/>
          <w:sz w:val="23"/>
          <w:szCs w:val="23"/>
        </w:rPr>
      </w:pPr>
      <w:r w:rsidRPr="00917769">
        <w:rPr>
          <w:rFonts w:ascii="yandex-sans" w:hAnsi="yandex-sans"/>
          <w:color w:val="000000"/>
          <w:sz w:val="23"/>
          <w:szCs w:val="23"/>
        </w:rPr>
        <w:t>Подготовка эссе, презентаций</w:t>
      </w:r>
    </w:p>
    <w:p w:rsidR="00917769" w:rsidRPr="00917769" w:rsidRDefault="00917769" w:rsidP="00917769">
      <w:pPr>
        <w:widowControl/>
        <w:shd w:val="clear" w:color="auto" w:fill="FFFFFF"/>
        <w:autoSpaceDE/>
        <w:autoSpaceDN/>
        <w:adjustRightInd/>
        <w:ind w:left="284"/>
        <w:rPr>
          <w:rFonts w:ascii="yandex-sans" w:hAnsi="yandex-sans"/>
          <w:color w:val="000000"/>
          <w:sz w:val="23"/>
          <w:szCs w:val="23"/>
        </w:rPr>
      </w:pPr>
      <w:r w:rsidRPr="00917769">
        <w:rPr>
          <w:rFonts w:ascii="yandex-sans" w:hAnsi="yandex-sans"/>
          <w:color w:val="000000"/>
          <w:sz w:val="23"/>
          <w:szCs w:val="23"/>
        </w:rPr>
        <w:t>Индивидуальные творческие задания</w:t>
      </w:r>
    </w:p>
    <w:p w:rsidR="00381AB5" w:rsidRDefault="00917769" w:rsidP="00917769">
      <w:pPr>
        <w:widowControl/>
        <w:shd w:val="clear" w:color="auto" w:fill="FFFFFF"/>
        <w:autoSpaceDE/>
        <w:autoSpaceDN/>
        <w:adjustRightInd/>
        <w:ind w:left="284"/>
        <w:rPr>
          <w:rFonts w:ascii="yandex-sans" w:hAnsi="yandex-sans"/>
          <w:color w:val="000000"/>
          <w:sz w:val="23"/>
          <w:szCs w:val="23"/>
        </w:rPr>
      </w:pPr>
      <w:r w:rsidRPr="00917769">
        <w:rPr>
          <w:rFonts w:ascii="yandex-sans" w:hAnsi="yandex-sans"/>
          <w:color w:val="000000"/>
          <w:sz w:val="23"/>
          <w:szCs w:val="23"/>
        </w:rPr>
        <w:t>Подготовка к экзамену (зачету)</w:t>
      </w:r>
    </w:p>
    <w:p w:rsidR="00980E96" w:rsidRPr="00917769" w:rsidRDefault="00980E96" w:rsidP="00917769">
      <w:pPr>
        <w:widowControl/>
        <w:shd w:val="clear" w:color="auto" w:fill="FFFFFF"/>
        <w:autoSpaceDE/>
        <w:autoSpaceDN/>
        <w:adjustRightInd/>
        <w:ind w:left="284"/>
        <w:rPr>
          <w:rFonts w:ascii="yandex-sans" w:hAnsi="yandex-sans"/>
          <w:color w:val="000000"/>
          <w:sz w:val="23"/>
          <w:szCs w:val="23"/>
        </w:rPr>
      </w:pPr>
    </w:p>
    <w:p w:rsidR="00446E62" w:rsidRDefault="00414FBA" w:rsidP="00A03416">
      <w:pPr>
        <w:pStyle w:val="a9"/>
        <w:numPr>
          <w:ilvl w:val="0"/>
          <w:numId w:val="1"/>
        </w:numPr>
        <w:ind w:left="0" w:firstLine="709"/>
        <w:jc w:val="both"/>
        <w:rPr>
          <w:b/>
          <w:i/>
        </w:rPr>
      </w:pPr>
      <w:r w:rsidRPr="00773DBC">
        <w:rPr>
          <w:b/>
          <w:i/>
        </w:rPr>
        <w:t>Фонд оценочных средств для проведения промежуточной аттестации обучающихся по дисциплине (модулю)</w:t>
      </w:r>
    </w:p>
    <w:p w:rsidR="00E05591" w:rsidRDefault="00E05591" w:rsidP="00E05591">
      <w:pPr>
        <w:pStyle w:val="a9"/>
        <w:jc w:val="both"/>
        <w:rPr>
          <w:b/>
          <w:i/>
        </w:rPr>
      </w:pPr>
    </w:p>
    <w:p w:rsidR="00E05591" w:rsidRDefault="00711D46" w:rsidP="00DB77A2">
      <w:pPr>
        <w:pStyle w:val="a9"/>
        <w:ind w:firstLine="696"/>
        <w:jc w:val="both"/>
      </w:pPr>
      <w:r>
        <w:t>П</w:t>
      </w:r>
      <w:r w:rsidR="008E4ED9">
        <w:t>р</w:t>
      </w:r>
      <w:r>
        <w:t xml:space="preserve">едусмотрены </w:t>
      </w:r>
      <w:r w:rsidR="008E4ED9">
        <w:t xml:space="preserve"> следующие виды контроля качества освоения </w:t>
      </w:r>
      <w:r w:rsidR="00162CA2">
        <w:t xml:space="preserve">конкретной </w:t>
      </w:r>
      <w:r>
        <w:t>дисциплины</w:t>
      </w:r>
      <w:r w:rsidR="008E4ED9">
        <w:t>:</w:t>
      </w:r>
    </w:p>
    <w:p w:rsidR="008E4ED9" w:rsidRDefault="008E4ED9" w:rsidP="00E05591">
      <w:pPr>
        <w:pStyle w:val="a9"/>
        <w:jc w:val="both"/>
      </w:pPr>
      <w:r>
        <w:t>- текущий контроль успеваемости</w:t>
      </w:r>
    </w:p>
    <w:p w:rsidR="008E4ED9" w:rsidRDefault="00BF407F" w:rsidP="00E05591">
      <w:pPr>
        <w:pStyle w:val="a9"/>
        <w:jc w:val="both"/>
      </w:pPr>
      <w:r>
        <w:t>- промежуточная аттестация</w:t>
      </w:r>
      <w:r w:rsidR="008E4ED9">
        <w:t xml:space="preserve"> обучающихся</w:t>
      </w:r>
      <w:r w:rsidR="00162CA2">
        <w:t xml:space="preserve"> по дисциплине</w:t>
      </w:r>
    </w:p>
    <w:p w:rsidR="008E4ED9" w:rsidRDefault="00711D46" w:rsidP="00711D46">
      <w:pPr>
        <w:ind w:firstLine="708"/>
        <w:jc w:val="both"/>
      </w:pPr>
      <w:r>
        <w:t xml:space="preserve">Фонд оценочных средств для проведения промежуточной аттестации обучающихся по дисциплине оформлен в </w:t>
      </w:r>
      <w:r w:rsidRPr="00711D46">
        <w:rPr>
          <w:b/>
        </w:rPr>
        <w:t>ПРИЛОЖЕНИИ</w:t>
      </w:r>
      <w:r>
        <w:t xml:space="preserve"> к РАБОЧЕЙ ПРОГРАММЕ ДИСЦИПЛИНЫ</w:t>
      </w:r>
    </w:p>
    <w:p w:rsidR="00711D46" w:rsidRPr="00E05591" w:rsidRDefault="00711D46" w:rsidP="00711D46">
      <w:pPr>
        <w:jc w:val="both"/>
      </w:pPr>
      <w:r>
        <w:tab/>
        <w:t>Текущий контроль успеваемости обеспечивает оценивание хода освоения дисциплины</w:t>
      </w:r>
      <w:r w:rsidR="00890748">
        <w:t xml:space="preserve"> в процессе обучения.</w:t>
      </w:r>
    </w:p>
    <w:p w:rsidR="00721371" w:rsidRPr="00773DBC" w:rsidRDefault="00721371" w:rsidP="00C37266">
      <w:pPr>
        <w:pStyle w:val="a9"/>
        <w:jc w:val="both"/>
        <w:rPr>
          <w:i/>
        </w:rPr>
      </w:pPr>
    </w:p>
    <w:p w:rsidR="00C37266" w:rsidRPr="00773DBC" w:rsidRDefault="00C37266" w:rsidP="00C37266">
      <w:pPr>
        <w:pStyle w:val="a9"/>
        <w:jc w:val="both"/>
        <w:rPr>
          <w:i/>
        </w:rPr>
      </w:pPr>
      <w:r w:rsidRPr="00773DBC">
        <w:rPr>
          <w:i/>
        </w:rPr>
        <w:t xml:space="preserve">6.1 Паспорт фонда оценочных средств </w:t>
      </w:r>
      <w:r w:rsidR="009E0041">
        <w:rPr>
          <w:i/>
        </w:rPr>
        <w:t xml:space="preserve">для проведения текущей аттестации </w:t>
      </w:r>
      <w:r w:rsidRPr="00773DBC">
        <w:rPr>
          <w:i/>
        </w:rPr>
        <w:t>по дисциплине (модулю)</w:t>
      </w:r>
    </w:p>
    <w:tbl>
      <w:tblPr>
        <w:tblStyle w:val="a8"/>
        <w:tblW w:w="9356" w:type="dxa"/>
        <w:tblInd w:w="250" w:type="dxa"/>
        <w:tblLayout w:type="fixed"/>
        <w:tblLook w:val="04A0" w:firstRow="1" w:lastRow="0" w:firstColumn="1" w:lastColumn="0" w:noHBand="0" w:noVBand="1"/>
      </w:tblPr>
      <w:tblGrid>
        <w:gridCol w:w="709"/>
        <w:gridCol w:w="2551"/>
        <w:gridCol w:w="1559"/>
        <w:gridCol w:w="4537"/>
      </w:tblGrid>
      <w:tr w:rsidR="00162CA2" w:rsidRPr="00276EE3" w:rsidTr="00276EE3">
        <w:tc>
          <w:tcPr>
            <w:tcW w:w="709" w:type="dxa"/>
          </w:tcPr>
          <w:p w:rsidR="00162CA2" w:rsidRPr="00276EE3" w:rsidRDefault="00162CA2" w:rsidP="009E0041">
            <w:pPr>
              <w:pStyle w:val="a9"/>
              <w:ind w:left="0"/>
              <w:jc w:val="center"/>
              <w:rPr>
                <w:b/>
                <w:sz w:val="22"/>
                <w:szCs w:val="22"/>
              </w:rPr>
            </w:pPr>
            <w:r w:rsidRPr="00276EE3">
              <w:rPr>
                <w:b/>
                <w:sz w:val="22"/>
                <w:szCs w:val="22"/>
              </w:rPr>
              <w:t>№ п/п</w:t>
            </w:r>
          </w:p>
        </w:tc>
        <w:tc>
          <w:tcPr>
            <w:tcW w:w="2551" w:type="dxa"/>
          </w:tcPr>
          <w:p w:rsidR="00162CA2" w:rsidRPr="00276EE3" w:rsidRDefault="00162CA2" w:rsidP="009E0041">
            <w:pPr>
              <w:pStyle w:val="a9"/>
              <w:ind w:left="0"/>
              <w:jc w:val="center"/>
              <w:rPr>
                <w:b/>
                <w:sz w:val="22"/>
                <w:szCs w:val="22"/>
              </w:rPr>
            </w:pPr>
            <w:r w:rsidRPr="00276EE3">
              <w:rPr>
                <w:b/>
                <w:sz w:val="22"/>
                <w:szCs w:val="22"/>
              </w:rPr>
              <w:t>Контролируемые разделы (темы)</w:t>
            </w:r>
          </w:p>
        </w:tc>
        <w:tc>
          <w:tcPr>
            <w:tcW w:w="1559" w:type="dxa"/>
          </w:tcPr>
          <w:p w:rsidR="00162CA2" w:rsidRPr="00276EE3" w:rsidRDefault="00162CA2" w:rsidP="009E0041">
            <w:pPr>
              <w:pStyle w:val="a9"/>
              <w:ind w:left="0"/>
              <w:jc w:val="center"/>
              <w:rPr>
                <w:b/>
                <w:sz w:val="22"/>
                <w:szCs w:val="22"/>
              </w:rPr>
            </w:pPr>
            <w:r w:rsidRPr="00276EE3">
              <w:rPr>
                <w:b/>
                <w:sz w:val="22"/>
                <w:szCs w:val="22"/>
              </w:rPr>
              <w:t>Код контролиру</w:t>
            </w:r>
            <w:r w:rsidR="00276EE3">
              <w:rPr>
                <w:b/>
                <w:sz w:val="22"/>
                <w:szCs w:val="22"/>
              </w:rPr>
              <w:t>-</w:t>
            </w:r>
            <w:r w:rsidRPr="00276EE3">
              <w:rPr>
                <w:b/>
                <w:sz w:val="22"/>
                <w:szCs w:val="22"/>
              </w:rPr>
              <w:t>емой компетенции</w:t>
            </w:r>
          </w:p>
        </w:tc>
        <w:tc>
          <w:tcPr>
            <w:tcW w:w="4537" w:type="dxa"/>
          </w:tcPr>
          <w:p w:rsidR="00162CA2" w:rsidRPr="00276EE3" w:rsidRDefault="00D06028" w:rsidP="00D06028">
            <w:pPr>
              <w:pStyle w:val="a9"/>
              <w:ind w:left="0"/>
              <w:rPr>
                <w:b/>
                <w:sz w:val="22"/>
                <w:szCs w:val="22"/>
              </w:rPr>
            </w:pPr>
            <w:r w:rsidRPr="00276EE3">
              <w:rPr>
                <w:b/>
                <w:sz w:val="22"/>
                <w:szCs w:val="22"/>
              </w:rPr>
              <w:t xml:space="preserve"> Н</w:t>
            </w:r>
            <w:r w:rsidR="00162CA2" w:rsidRPr="00276EE3">
              <w:rPr>
                <w:b/>
                <w:sz w:val="22"/>
                <w:szCs w:val="22"/>
              </w:rPr>
              <w:t>аименование оценочного средства</w:t>
            </w:r>
          </w:p>
        </w:tc>
      </w:tr>
      <w:tr w:rsidR="00A03416" w:rsidRPr="00276EE3" w:rsidTr="00276EE3">
        <w:tc>
          <w:tcPr>
            <w:tcW w:w="709" w:type="dxa"/>
          </w:tcPr>
          <w:p w:rsidR="00A03416" w:rsidRPr="00276EE3" w:rsidRDefault="00A03416" w:rsidP="009E0041">
            <w:pPr>
              <w:pStyle w:val="a9"/>
              <w:numPr>
                <w:ilvl w:val="0"/>
                <w:numId w:val="16"/>
              </w:numPr>
              <w:ind w:right="305"/>
              <w:rPr>
                <w:sz w:val="22"/>
                <w:szCs w:val="22"/>
              </w:rPr>
            </w:pPr>
          </w:p>
        </w:tc>
        <w:tc>
          <w:tcPr>
            <w:tcW w:w="2551" w:type="dxa"/>
          </w:tcPr>
          <w:p w:rsidR="00A03416" w:rsidRPr="00276EE3" w:rsidRDefault="00A03416" w:rsidP="00162CA2">
            <w:pPr>
              <w:pStyle w:val="11"/>
              <w:spacing w:after="0" w:line="240" w:lineRule="auto"/>
              <w:ind w:left="0"/>
              <w:jc w:val="both"/>
              <w:rPr>
                <w:rFonts w:ascii="Times New Roman" w:hAnsi="Times New Roman"/>
                <w:color w:val="000000"/>
                <w:spacing w:val="2"/>
              </w:rPr>
            </w:pPr>
            <w:r w:rsidRPr="00276EE3">
              <w:rPr>
                <w:rFonts w:ascii="Times New Roman" w:hAnsi="Times New Roman"/>
              </w:rPr>
              <w:t>Понятие и сущность государства</w:t>
            </w:r>
          </w:p>
        </w:tc>
        <w:tc>
          <w:tcPr>
            <w:tcW w:w="1559" w:type="dxa"/>
          </w:tcPr>
          <w:p w:rsidR="00A03416" w:rsidRPr="00CD65ED" w:rsidRDefault="00A03416" w:rsidP="00C06B8B">
            <w:pPr>
              <w:rPr>
                <w:sz w:val="22"/>
                <w:szCs w:val="22"/>
              </w:rPr>
            </w:pPr>
            <w:r w:rsidRPr="00CD65ED">
              <w:rPr>
                <w:sz w:val="22"/>
                <w:szCs w:val="22"/>
              </w:rPr>
              <w:t>ОПК</w:t>
            </w:r>
            <w:r w:rsidRPr="00CD65ED">
              <w:rPr>
                <w:sz w:val="22"/>
                <w:szCs w:val="22"/>
                <w:lang w:val="en-US"/>
              </w:rPr>
              <w:t>-2</w:t>
            </w:r>
          </w:p>
          <w:p w:rsidR="00CD65ED" w:rsidRPr="00CD65ED" w:rsidRDefault="00CD65ED" w:rsidP="00B54B18">
            <w:pPr>
              <w:rPr>
                <w:sz w:val="22"/>
                <w:szCs w:val="22"/>
              </w:rPr>
            </w:pPr>
            <w:r w:rsidRPr="00CD65ED">
              <w:rPr>
                <w:sz w:val="22"/>
                <w:szCs w:val="22"/>
              </w:rPr>
              <w:t>ПК-</w:t>
            </w:r>
            <w:r w:rsidR="00B54B18">
              <w:rPr>
                <w:sz w:val="22"/>
                <w:szCs w:val="22"/>
              </w:rPr>
              <w:t>2</w:t>
            </w:r>
          </w:p>
        </w:tc>
        <w:tc>
          <w:tcPr>
            <w:tcW w:w="4537" w:type="dxa"/>
          </w:tcPr>
          <w:p w:rsidR="00A03416" w:rsidRPr="00276EE3" w:rsidRDefault="00A03416" w:rsidP="009E0041">
            <w:pPr>
              <w:pStyle w:val="a9"/>
              <w:ind w:left="0"/>
              <w:jc w:val="both"/>
              <w:rPr>
                <w:sz w:val="22"/>
                <w:szCs w:val="22"/>
              </w:rPr>
            </w:pPr>
            <w:r w:rsidRPr="00276EE3">
              <w:rPr>
                <w:sz w:val="22"/>
                <w:szCs w:val="22"/>
              </w:rPr>
              <w:t>Вопросы к семинару, проблемно-аналитическое задание, информационный проект</w:t>
            </w:r>
          </w:p>
        </w:tc>
      </w:tr>
      <w:tr w:rsidR="00B54B18" w:rsidRPr="00276EE3" w:rsidTr="00276EE3">
        <w:tc>
          <w:tcPr>
            <w:tcW w:w="709" w:type="dxa"/>
          </w:tcPr>
          <w:p w:rsidR="00B54B18" w:rsidRPr="00276EE3" w:rsidRDefault="00B54B18" w:rsidP="009E0041">
            <w:pPr>
              <w:pStyle w:val="a9"/>
              <w:numPr>
                <w:ilvl w:val="0"/>
                <w:numId w:val="16"/>
              </w:numPr>
              <w:ind w:right="305"/>
              <w:rPr>
                <w:sz w:val="22"/>
                <w:szCs w:val="22"/>
              </w:rPr>
            </w:pPr>
          </w:p>
        </w:tc>
        <w:tc>
          <w:tcPr>
            <w:tcW w:w="2551" w:type="dxa"/>
          </w:tcPr>
          <w:p w:rsidR="00B54B18" w:rsidRPr="00276EE3" w:rsidRDefault="00B54B18" w:rsidP="009E0041">
            <w:pPr>
              <w:jc w:val="both"/>
              <w:rPr>
                <w:sz w:val="22"/>
                <w:szCs w:val="22"/>
              </w:rPr>
            </w:pPr>
            <w:r w:rsidRPr="00276EE3">
              <w:rPr>
                <w:sz w:val="22"/>
                <w:szCs w:val="22"/>
              </w:rPr>
              <w:t>Право как инструмент регулирования общественных отношений</w:t>
            </w:r>
          </w:p>
        </w:tc>
        <w:tc>
          <w:tcPr>
            <w:tcW w:w="1559" w:type="dxa"/>
          </w:tcPr>
          <w:p w:rsidR="00B54B18" w:rsidRPr="00CD65ED" w:rsidRDefault="00B54B18" w:rsidP="0001156B">
            <w:pPr>
              <w:rPr>
                <w:sz w:val="22"/>
                <w:szCs w:val="22"/>
              </w:rPr>
            </w:pPr>
            <w:r w:rsidRPr="00CD65ED">
              <w:rPr>
                <w:sz w:val="22"/>
                <w:szCs w:val="22"/>
              </w:rPr>
              <w:t>ОПК</w:t>
            </w:r>
            <w:r w:rsidRPr="00CD65ED">
              <w:rPr>
                <w:sz w:val="22"/>
                <w:szCs w:val="22"/>
                <w:lang w:val="en-US"/>
              </w:rPr>
              <w:t>-2</w:t>
            </w:r>
          </w:p>
          <w:p w:rsidR="00B54B18" w:rsidRPr="00CD65ED" w:rsidRDefault="00B54B18" w:rsidP="0001156B">
            <w:pPr>
              <w:rPr>
                <w:sz w:val="22"/>
                <w:szCs w:val="22"/>
              </w:rPr>
            </w:pPr>
            <w:r w:rsidRPr="00CD65ED">
              <w:rPr>
                <w:sz w:val="22"/>
                <w:szCs w:val="22"/>
              </w:rPr>
              <w:t>ПК-</w:t>
            </w:r>
            <w:r>
              <w:rPr>
                <w:sz w:val="22"/>
                <w:szCs w:val="22"/>
              </w:rPr>
              <w:t>2</w:t>
            </w:r>
          </w:p>
        </w:tc>
        <w:tc>
          <w:tcPr>
            <w:tcW w:w="4537" w:type="dxa"/>
          </w:tcPr>
          <w:p w:rsidR="00B54B18" w:rsidRPr="00276EE3" w:rsidRDefault="00B54B18" w:rsidP="00DB4F00">
            <w:pPr>
              <w:pStyle w:val="a9"/>
              <w:ind w:left="0"/>
              <w:jc w:val="both"/>
              <w:rPr>
                <w:sz w:val="22"/>
                <w:szCs w:val="22"/>
              </w:rPr>
            </w:pPr>
            <w:r w:rsidRPr="00276EE3">
              <w:rPr>
                <w:sz w:val="22"/>
                <w:szCs w:val="22"/>
              </w:rPr>
              <w:t>Вопросы к семинару, проблемно-аналитическое задание, задание к диспуту, тестирование</w:t>
            </w:r>
          </w:p>
        </w:tc>
      </w:tr>
      <w:tr w:rsidR="00B54B18" w:rsidRPr="00276EE3" w:rsidTr="00276EE3">
        <w:tc>
          <w:tcPr>
            <w:tcW w:w="709" w:type="dxa"/>
          </w:tcPr>
          <w:p w:rsidR="00B54B18" w:rsidRPr="00276EE3" w:rsidRDefault="00B54B18" w:rsidP="009E0041">
            <w:pPr>
              <w:pStyle w:val="a9"/>
              <w:numPr>
                <w:ilvl w:val="0"/>
                <w:numId w:val="16"/>
              </w:numPr>
              <w:ind w:right="305"/>
              <w:rPr>
                <w:sz w:val="22"/>
                <w:szCs w:val="22"/>
              </w:rPr>
            </w:pPr>
          </w:p>
        </w:tc>
        <w:tc>
          <w:tcPr>
            <w:tcW w:w="2551" w:type="dxa"/>
          </w:tcPr>
          <w:p w:rsidR="00B54B18" w:rsidRPr="00276EE3" w:rsidRDefault="00B54B18" w:rsidP="00162CA2">
            <w:pPr>
              <w:jc w:val="both"/>
              <w:rPr>
                <w:sz w:val="22"/>
                <w:szCs w:val="22"/>
              </w:rPr>
            </w:pPr>
            <w:r w:rsidRPr="00276EE3">
              <w:rPr>
                <w:sz w:val="22"/>
                <w:szCs w:val="22"/>
              </w:rPr>
              <w:t>Концепции социального государства и его индикаторы</w:t>
            </w:r>
          </w:p>
        </w:tc>
        <w:tc>
          <w:tcPr>
            <w:tcW w:w="1559" w:type="dxa"/>
          </w:tcPr>
          <w:p w:rsidR="00B54B18" w:rsidRPr="00CD65ED" w:rsidRDefault="00B54B18" w:rsidP="0001156B">
            <w:pPr>
              <w:rPr>
                <w:sz w:val="22"/>
                <w:szCs w:val="22"/>
              </w:rPr>
            </w:pPr>
            <w:r w:rsidRPr="00CD65ED">
              <w:rPr>
                <w:sz w:val="22"/>
                <w:szCs w:val="22"/>
              </w:rPr>
              <w:t>ОПК</w:t>
            </w:r>
            <w:r w:rsidRPr="00CD65ED">
              <w:rPr>
                <w:sz w:val="22"/>
                <w:szCs w:val="22"/>
                <w:lang w:val="en-US"/>
              </w:rPr>
              <w:t>-2</w:t>
            </w:r>
          </w:p>
          <w:p w:rsidR="00B54B18" w:rsidRPr="00CD65ED" w:rsidRDefault="00B54B18" w:rsidP="0001156B">
            <w:pPr>
              <w:rPr>
                <w:sz w:val="22"/>
                <w:szCs w:val="22"/>
              </w:rPr>
            </w:pPr>
            <w:r w:rsidRPr="00CD65ED">
              <w:rPr>
                <w:sz w:val="22"/>
                <w:szCs w:val="22"/>
              </w:rPr>
              <w:t>ПК-</w:t>
            </w:r>
            <w:r>
              <w:rPr>
                <w:sz w:val="22"/>
                <w:szCs w:val="22"/>
              </w:rPr>
              <w:t>2</w:t>
            </w:r>
          </w:p>
        </w:tc>
        <w:tc>
          <w:tcPr>
            <w:tcW w:w="4537" w:type="dxa"/>
          </w:tcPr>
          <w:p w:rsidR="00B54B18" w:rsidRPr="00276EE3" w:rsidRDefault="00B54B18" w:rsidP="009E0041">
            <w:pPr>
              <w:pStyle w:val="a9"/>
              <w:ind w:left="0"/>
              <w:jc w:val="both"/>
              <w:rPr>
                <w:sz w:val="22"/>
                <w:szCs w:val="22"/>
              </w:rPr>
            </w:pPr>
            <w:r w:rsidRPr="00276EE3">
              <w:rPr>
                <w:sz w:val="22"/>
                <w:szCs w:val="22"/>
              </w:rPr>
              <w:t>Вопросы к семинару, проблемно-аналитическое задание, задание к диспуту, темы   проектов</w:t>
            </w:r>
          </w:p>
        </w:tc>
      </w:tr>
      <w:tr w:rsidR="00B54B18" w:rsidRPr="00276EE3" w:rsidTr="00276EE3">
        <w:tc>
          <w:tcPr>
            <w:tcW w:w="709" w:type="dxa"/>
          </w:tcPr>
          <w:p w:rsidR="00B54B18" w:rsidRPr="00276EE3" w:rsidRDefault="00B54B18" w:rsidP="009E0041">
            <w:pPr>
              <w:pStyle w:val="a9"/>
              <w:numPr>
                <w:ilvl w:val="0"/>
                <w:numId w:val="16"/>
              </w:numPr>
              <w:ind w:right="305"/>
              <w:rPr>
                <w:sz w:val="22"/>
                <w:szCs w:val="22"/>
              </w:rPr>
            </w:pPr>
          </w:p>
        </w:tc>
        <w:tc>
          <w:tcPr>
            <w:tcW w:w="2551" w:type="dxa"/>
          </w:tcPr>
          <w:p w:rsidR="00B54B18" w:rsidRPr="00276EE3" w:rsidRDefault="00B54B18" w:rsidP="009E0041">
            <w:pPr>
              <w:jc w:val="both"/>
              <w:rPr>
                <w:sz w:val="22"/>
                <w:szCs w:val="22"/>
              </w:rPr>
            </w:pPr>
            <w:r w:rsidRPr="00276EE3">
              <w:rPr>
                <w:sz w:val="22"/>
                <w:szCs w:val="22"/>
              </w:rPr>
              <w:t>Признаки и модели социального государства</w:t>
            </w:r>
          </w:p>
        </w:tc>
        <w:tc>
          <w:tcPr>
            <w:tcW w:w="1559" w:type="dxa"/>
          </w:tcPr>
          <w:p w:rsidR="00B54B18" w:rsidRPr="00CD65ED" w:rsidRDefault="00B54B18" w:rsidP="0001156B">
            <w:pPr>
              <w:rPr>
                <w:sz w:val="22"/>
                <w:szCs w:val="22"/>
              </w:rPr>
            </w:pPr>
            <w:r w:rsidRPr="00CD65ED">
              <w:rPr>
                <w:sz w:val="22"/>
                <w:szCs w:val="22"/>
              </w:rPr>
              <w:t>ОПК</w:t>
            </w:r>
            <w:r w:rsidRPr="00CD65ED">
              <w:rPr>
                <w:sz w:val="22"/>
                <w:szCs w:val="22"/>
                <w:lang w:val="en-US"/>
              </w:rPr>
              <w:t>-2</w:t>
            </w:r>
          </w:p>
          <w:p w:rsidR="00B54B18" w:rsidRPr="00CD65ED" w:rsidRDefault="00B54B18" w:rsidP="0001156B">
            <w:pPr>
              <w:rPr>
                <w:sz w:val="22"/>
                <w:szCs w:val="22"/>
              </w:rPr>
            </w:pPr>
            <w:r w:rsidRPr="00CD65ED">
              <w:rPr>
                <w:sz w:val="22"/>
                <w:szCs w:val="22"/>
              </w:rPr>
              <w:t>ПК-</w:t>
            </w:r>
            <w:r>
              <w:rPr>
                <w:sz w:val="22"/>
                <w:szCs w:val="22"/>
              </w:rPr>
              <w:t>2</w:t>
            </w:r>
          </w:p>
        </w:tc>
        <w:tc>
          <w:tcPr>
            <w:tcW w:w="4537" w:type="dxa"/>
          </w:tcPr>
          <w:p w:rsidR="00B54B18" w:rsidRPr="00276EE3" w:rsidRDefault="00B54B18" w:rsidP="00F548AD">
            <w:pPr>
              <w:pStyle w:val="a9"/>
              <w:ind w:left="0"/>
              <w:jc w:val="both"/>
              <w:rPr>
                <w:sz w:val="22"/>
                <w:szCs w:val="22"/>
              </w:rPr>
            </w:pPr>
            <w:r w:rsidRPr="00276EE3">
              <w:rPr>
                <w:sz w:val="22"/>
                <w:szCs w:val="22"/>
              </w:rPr>
              <w:t>Вопросы к семинару, проблемно-аналитическое задание, темы  проектов, ситуационные задачи</w:t>
            </w:r>
          </w:p>
        </w:tc>
      </w:tr>
      <w:tr w:rsidR="00B54B18" w:rsidRPr="00276EE3" w:rsidTr="00276EE3">
        <w:tc>
          <w:tcPr>
            <w:tcW w:w="709" w:type="dxa"/>
          </w:tcPr>
          <w:p w:rsidR="00B54B18" w:rsidRPr="00276EE3" w:rsidRDefault="00B54B18" w:rsidP="009E0041">
            <w:pPr>
              <w:pStyle w:val="a9"/>
              <w:numPr>
                <w:ilvl w:val="0"/>
                <w:numId w:val="16"/>
              </w:numPr>
              <w:ind w:right="305"/>
              <w:rPr>
                <w:sz w:val="22"/>
                <w:szCs w:val="22"/>
              </w:rPr>
            </w:pPr>
          </w:p>
        </w:tc>
        <w:tc>
          <w:tcPr>
            <w:tcW w:w="2551" w:type="dxa"/>
          </w:tcPr>
          <w:p w:rsidR="00B54B18" w:rsidRPr="00276EE3" w:rsidRDefault="00B54B18" w:rsidP="009E0041">
            <w:pPr>
              <w:jc w:val="both"/>
              <w:rPr>
                <w:sz w:val="22"/>
                <w:szCs w:val="22"/>
              </w:rPr>
            </w:pPr>
            <w:r w:rsidRPr="00276EE3">
              <w:rPr>
                <w:sz w:val="22"/>
                <w:szCs w:val="22"/>
              </w:rPr>
              <w:t>Социальное государство в СССР</w:t>
            </w:r>
          </w:p>
        </w:tc>
        <w:tc>
          <w:tcPr>
            <w:tcW w:w="1559" w:type="dxa"/>
          </w:tcPr>
          <w:p w:rsidR="00B54B18" w:rsidRPr="00CD65ED" w:rsidRDefault="00B54B18" w:rsidP="0001156B">
            <w:pPr>
              <w:rPr>
                <w:sz w:val="22"/>
                <w:szCs w:val="22"/>
              </w:rPr>
            </w:pPr>
            <w:r w:rsidRPr="00CD65ED">
              <w:rPr>
                <w:sz w:val="22"/>
                <w:szCs w:val="22"/>
              </w:rPr>
              <w:t>ОПК</w:t>
            </w:r>
            <w:r w:rsidRPr="00CD65ED">
              <w:rPr>
                <w:sz w:val="22"/>
                <w:szCs w:val="22"/>
                <w:lang w:val="en-US"/>
              </w:rPr>
              <w:t>-2</w:t>
            </w:r>
          </w:p>
          <w:p w:rsidR="00B54B18" w:rsidRPr="00CD65ED" w:rsidRDefault="00B54B18" w:rsidP="0001156B">
            <w:pPr>
              <w:rPr>
                <w:sz w:val="22"/>
                <w:szCs w:val="22"/>
              </w:rPr>
            </w:pPr>
            <w:r w:rsidRPr="00CD65ED">
              <w:rPr>
                <w:sz w:val="22"/>
                <w:szCs w:val="22"/>
              </w:rPr>
              <w:t>ПК-</w:t>
            </w:r>
            <w:r>
              <w:rPr>
                <w:sz w:val="22"/>
                <w:szCs w:val="22"/>
              </w:rPr>
              <w:t>2</w:t>
            </w:r>
          </w:p>
        </w:tc>
        <w:tc>
          <w:tcPr>
            <w:tcW w:w="4537" w:type="dxa"/>
          </w:tcPr>
          <w:p w:rsidR="00B54B18" w:rsidRPr="00276EE3" w:rsidRDefault="00B54B18" w:rsidP="00C25E73">
            <w:pPr>
              <w:pStyle w:val="a9"/>
              <w:ind w:left="0"/>
              <w:jc w:val="both"/>
              <w:rPr>
                <w:sz w:val="22"/>
                <w:szCs w:val="22"/>
              </w:rPr>
            </w:pPr>
            <w:r w:rsidRPr="00276EE3">
              <w:rPr>
                <w:sz w:val="22"/>
                <w:szCs w:val="22"/>
              </w:rPr>
              <w:t>Вопросы к семинару, подготовка к ролевой игре,  темы проектов, решение ситуационных задач</w:t>
            </w:r>
          </w:p>
        </w:tc>
      </w:tr>
      <w:tr w:rsidR="00B54B18" w:rsidRPr="00276EE3" w:rsidTr="00276EE3">
        <w:tc>
          <w:tcPr>
            <w:tcW w:w="709" w:type="dxa"/>
          </w:tcPr>
          <w:p w:rsidR="00B54B18" w:rsidRPr="00276EE3" w:rsidRDefault="00B54B18" w:rsidP="009E0041">
            <w:pPr>
              <w:pStyle w:val="a9"/>
              <w:numPr>
                <w:ilvl w:val="0"/>
                <w:numId w:val="16"/>
              </w:numPr>
              <w:ind w:right="305"/>
              <w:rPr>
                <w:sz w:val="22"/>
                <w:szCs w:val="22"/>
              </w:rPr>
            </w:pPr>
          </w:p>
        </w:tc>
        <w:tc>
          <w:tcPr>
            <w:tcW w:w="2551" w:type="dxa"/>
          </w:tcPr>
          <w:p w:rsidR="00B54B18" w:rsidRPr="00276EE3" w:rsidRDefault="00B54B18" w:rsidP="00B22841">
            <w:pPr>
              <w:jc w:val="both"/>
              <w:rPr>
                <w:sz w:val="22"/>
                <w:szCs w:val="22"/>
              </w:rPr>
            </w:pPr>
            <w:r w:rsidRPr="00276EE3">
              <w:rPr>
                <w:sz w:val="22"/>
                <w:szCs w:val="22"/>
              </w:rPr>
              <w:t>Основные направления и этапы развития социального государства в современной России</w:t>
            </w:r>
          </w:p>
        </w:tc>
        <w:tc>
          <w:tcPr>
            <w:tcW w:w="1559" w:type="dxa"/>
          </w:tcPr>
          <w:p w:rsidR="00B54B18" w:rsidRPr="00CD65ED" w:rsidRDefault="00B54B18" w:rsidP="0001156B">
            <w:pPr>
              <w:rPr>
                <w:sz w:val="22"/>
                <w:szCs w:val="22"/>
              </w:rPr>
            </w:pPr>
            <w:r w:rsidRPr="00CD65ED">
              <w:rPr>
                <w:sz w:val="22"/>
                <w:szCs w:val="22"/>
              </w:rPr>
              <w:t>ОПК</w:t>
            </w:r>
            <w:r w:rsidRPr="00CD65ED">
              <w:rPr>
                <w:sz w:val="22"/>
                <w:szCs w:val="22"/>
                <w:lang w:val="en-US"/>
              </w:rPr>
              <w:t>-2</w:t>
            </w:r>
          </w:p>
          <w:p w:rsidR="00B54B18" w:rsidRPr="00CD65ED" w:rsidRDefault="00B54B18" w:rsidP="0001156B">
            <w:pPr>
              <w:rPr>
                <w:sz w:val="22"/>
                <w:szCs w:val="22"/>
              </w:rPr>
            </w:pPr>
            <w:r w:rsidRPr="00CD65ED">
              <w:rPr>
                <w:sz w:val="22"/>
                <w:szCs w:val="22"/>
              </w:rPr>
              <w:t>ПК-</w:t>
            </w:r>
            <w:r>
              <w:rPr>
                <w:sz w:val="22"/>
                <w:szCs w:val="22"/>
              </w:rPr>
              <w:t>2</w:t>
            </w:r>
          </w:p>
        </w:tc>
        <w:tc>
          <w:tcPr>
            <w:tcW w:w="4537" w:type="dxa"/>
          </w:tcPr>
          <w:p w:rsidR="00B54B18" w:rsidRPr="00276EE3" w:rsidRDefault="00B54B18" w:rsidP="00F548AD">
            <w:pPr>
              <w:pStyle w:val="a9"/>
              <w:ind w:left="0"/>
              <w:jc w:val="both"/>
              <w:rPr>
                <w:sz w:val="22"/>
                <w:szCs w:val="22"/>
              </w:rPr>
            </w:pPr>
            <w:r w:rsidRPr="00276EE3">
              <w:rPr>
                <w:sz w:val="22"/>
                <w:szCs w:val="22"/>
              </w:rPr>
              <w:t>Вопросы к семинару, ситуационные задачи, проблемно-аналитические задания</w:t>
            </w:r>
          </w:p>
        </w:tc>
      </w:tr>
      <w:tr w:rsidR="00B54B18" w:rsidRPr="00276EE3" w:rsidTr="00276EE3">
        <w:tc>
          <w:tcPr>
            <w:tcW w:w="709" w:type="dxa"/>
          </w:tcPr>
          <w:p w:rsidR="00B54B18" w:rsidRPr="00276EE3" w:rsidRDefault="00B54B18" w:rsidP="009E0041">
            <w:pPr>
              <w:pStyle w:val="a9"/>
              <w:numPr>
                <w:ilvl w:val="0"/>
                <w:numId w:val="16"/>
              </w:numPr>
              <w:ind w:right="305"/>
              <w:rPr>
                <w:sz w:val="22"/>
                <w:szCs w:val="22"/>
              </w:rPr>
            </w:pPr>
          </w:p>
        </w:tc>
        <w:tc>
          <w:tcPr>
            <w:tcW w:w="2551" w:type="dxa"/>
          </w:tcPr>
          <w:p w:rsidR="00B54B18" w:rsidRPr="00276EE3" w:rsidRDefault="00B54B18" w:rsidP="009E0041">
            <w:pPr>
              <w:jc w:val="both"/>
              <w:rPr>
                <w:sz w:val="22"/>
                <w:szCs w:val="22"/>
              </w:rPr>
            </w:pPr>
            <w:r w:rsidRPr="00276EE3">
              <w:rPr>
                <w:sz w:val="22"/>
                <w:szCs w:val="22"/>
              </w:rPr>
              <w:t>Понятие и сущность социальной политики</w:t>
            </w:r>
          </w:p>
        </w:tc>
        <w:tc>
          <w:tcPr>
            <w:tcW w:w="1559" w:type="dxa"/>
          </w:tcPr>
          <w:p w:rsidR="00B54B18" w:rsidRPr="00CD65ED" w:rsidRDefault="00B54B18" w:rsidP="0001156B">
            <w:pPr>
              <w:rPr>
                <w:sz w:val="22"/>
                <w:szCs w:val="22"/>
              </w:rPr>
            </w:pPr>
            <w:r w:rsidRPr="00CD65ED">
              <w:rPr>
                <w:sz w:val="22"/>
                <w:szCs w:val="22"/>
              </w:rPr>
              <w:t>ОПК</w:t>
            </w:r>
            <w:r w:rsidRPr="00CD65ED">
              <w:rPr>
                <w:sz w:val="22"/>
                <w:szCs w:val="22"/>
                <w:lang w:val="en-US"/>
              </w:rPr>
              <w:t>-2</w:t>
            </w:r>
          </w:p>
          <w:p w:rsidR="00B54B18" w:rsidRPr="00CD65ED" w:rsidRDefault="00B54B18" w:rsidP="0001156B">
            <w:pPr>
              <w:rPr>
                <w:sz w:val="22"/>
                <w:szCs w:val="22"/>
              </w:rPr>
            </w:pPr>
            <w:r w:rsidRPr="00CD65ED">
              <w:rPr>
                <w:sz w:val="22"/>
                <w:szCs w:val="22"/>
              </w:rPr>
              <w:t>ПК-</w:t>
            </w:r>
            <w:r>
              <w:rPr>
                <w:sz w:val="22"/>
                <w:szCs w:val="22"/>
              </w:rPr>
              <w:t>2</w:t>
            </w:r>
          </w:p>
        </w:tc>
        <w:tc>
          <w:tcPr>
            <w:tcW w:w="4537" w:type="dxa"/>
          </w:tcPr>
          <w:p w:rsidR="00B54B18" w:rsidRPr="00276EE3" w:rsidRDefault="00B54B18" w:rsidP="009E0041">
            <w:pPr>
              <w:pStyle w:val="a9"/>
              <w:ind w:left="0"/>
              <w:jc w:val="both"/>
              <w:rPr>
                <w:sz w:val="22"/>
                <w:szCs w:val="22"/>
              </w:rPr>
            </w:pPr>
            <w:r w:rsidRPr="00276EE3">
              <w:rPr>
                <w:sz w:val="22"/>
                <w:szCs w:val="22"/>
              </w:rPr>
              <w:t>Вопросы к семинару, проблемно-аналитическое задание, темы  проектов, ситуационные задачи</w:t>
            </w:r>
          </w:p>
        </w:tc>
      </w:tr>
      <w:tr w:rsidR="00B54B18" w:rsidRPr="00276EE3" w:rsidTr="00276EE3">
        <w:tc>
          <w:tcPr>
            <w:tcW w:w="709" w:type="dxa"/>
          </w:tcPr>
          <w:p w:rsidR="00B54B18" w:rsidRPr="00276EE3" w:rsidRDefault="00B54B18" w:rsidP="009E0041">
            <w:pPr>
              <w:pStyle w:val="a9"/>
              <w:numPr>
                <w:ilvl w:val="0"/>
                <w:numId w:val="16"/>
              </w:numPr>
              <w:ind w:right="305"/>
              <w:rPr>
                <w:sz w:val="22"/>
                <w:szCs w:val="22"/>
              </w:rPr>
            </w:pPr>
          </w:p>
        </w:tc>
        <w:tc>
          <w:tcPr>
            <w:tcW w:w="2551" w:type="dxa"/>
          </w:tcPr>
          <w:p w:rsidR="00B54B18" w:rsidRPr="00276EE3" w:rsidRDefault="00B54B18" w:rsidP="009E0041">
            <w:pPr>
              <w:jc w:val="both"/>
              <w:rPr>
                <w:sz w:val="22"/>
                <w:szCs w:val="22"/>
              </w:rPr>
            </w:pPr>
            <w:r w:rsidRPr="00276EE3">
              <w:rPr>
                <w:sz w:val="22"/>
                <w:szCs w:val="22"/>
              </w:rPr>
              <w:t>Корпоративная социальная политика в социальном государстве</w:t>
            </w:r>
          </w:p>
        </w:tc>
        <w:tc>
          <w:tcPr>
            <w:tcW w:w="1559" w:type="dxa"/>
          </w:tcPr>
          <w:p w:rsidR="00B54B18" w:rsidRPr="00CD65ED" w:rsidRDefault="00B54B18" w:rsidP="0001156B">
            <w:pPr>
              <w:rPr>
                <w:sz w:val="22"/>
                <w:szCs w:val="22"/>
              </w:rPr>
            </w:pPr>
            <w:r w:rsidRPr="00CD65ED">
              <w:rPr>
                <w:sz w:val="22"/>
                <w:szCs w:val="22"/>
              </w:rPr>
              <w:t>ОПК</w:t>
            </w:r>
            <w:r w:rsidRPr="00CD65ED">
              <w:rPr>
                <w:sz w:val="22"/>
                <w:szCs w:val="22"/>
                <w:lang w:val="en-US"/>
              </w:rPr>
              <w:t>-2</w:t>
            </w:r>
          </w:p>
          <w:p w:rsidR="00B54B18" w:rsidRPr="00CD65ED" w:rsidRDefault="00B54B18" w:rsidP="0001156B">
            <w:pPr>
              <w:rPr>
                <w:sz w:val="22"/>
                <w:szCs w:val="22"/>
              </w:rPr>
            </w:pPr>
            <w:r w:rsidRPr="00CD65ED">
              <w:rPr>
                <w:sz w:val="22"/>
                <w:szCs w:val="22"/>
              </w:rPr>
              <w:t>ПК-</w:t>
            </w:r>
            <w:r>
              <w:rPr>
                <w:sz w:val="22"/>
                <w:szCs w:val="22"/>
              </w:rPr>
              <w:t>2</w:t>
            </w:r>
          </w:p>
        </w:tc>
        <w:tc>
          <w:tcPr>
            <w:tcW w:w="4537" w:type="dxa"/>
          </w:tcPr>
          <w:p w:rsidR="00B54B18" w:rsidRPr="00276EE3" w:rsidRDefault="00B54B18" w:rsidP="0097452B">
            <w:pPr>
              <w:pStyle w:val="a9"/>
              <w:ind w:left="0"/>
              <w:jc w:val="both"/>
              <w:rPr>
                <w:sz w:val="22"/>
                <w:szCs w:val="22"/>
              </w:rPr>
            </w:pPr>
            <w:r w:rsidRPr="00276EE3">
              <w:rPr>
                <w:sz w:val="22"/>
                <w:szCs w:val="22"/>
              </w:rPr>
              <w:t>Вопросы к семинару, темы  проектов, вопросы к контрольной работе, тестирование</w:t>
            </w:r>
          </w:p>
        </w:tc>
      </w:tr>
      <w:tr w:rsidR="00B54B18" w:rsidRPr="00276EE3" w:rsidTr="00276EE3">
        <w:tc>
          <w:tcPr>
            <w:tcW w:w="709" w:type="dxa"/>
          </w:tcPr>
          <w:p w:rsidR="00B54B18" w:rsidRPr="00276EE3" w:rsidRDefault="00B54B18" w:rsidP="009E0041">
            <w:pPr>
              <w:pStyle w:val="a9"/>
              <w:numPr>
                <w:ilvl w:val="0"/>
                <w:numId w:val="16"/>
              </w:numPr>
              <w:ind w:right="305"/>
              <w:rPr>
                <w:sz w:val="22"/>
                <w:szCs w:val="22"/>
              </w:rPr>
            </w:pPr>
          </w:p>
        </w:tc>
        <w:tc>
          <w:tcPr>
            <w:tcW w:w="2551" w:type="dxa"/>
          </w:tcPr>
          <w:p w:rsidR="00B54B18" w:rsidRPr="00276EE3" w:rsidRDefault="00B54B18" w:rsidP="009E0041">
            <w:pPr>
              <w:jc w:val="both"/>
              <w:rPr>
                <w:sz w:val="22"/>
                <w:szCs w:val="22"/>
              </w:rPr>
            </w:pPr>
            <w:r w:rsidRPr="00276EE3">
              <w:rPr>
                <w:sz w:val="22"/>
                <w:szCs w:val="22"/>
              </w:rPr>
              <w:t>Социальная политика в различных сферах жизнедеятельности</w:t>
            </w:r>
          </w:p>
        </w:tc>
        <w:tc>
          <w:tcPr>
            <w:tcW w:w="1559" w:type="dxa"/>
          </w:tcPr>
          <w:p w:rsidR="00B54B18" w:rsidRPr="00CD65ED" w:rsidRDefault="00B54B18" w:rsidP="0001156B">
            <w:pPr>
              <w:rPr>
                <w:sz w:val="22"/>
                <w:szCs w:val="22"/>
              </w:rPr>
            </w:pPr>
            <w:r w:rsidRPr="00CD65ED">
              <w:rPr>
                <w:sz w:val="22"/>
                <w:szCs w:val="22"/>
              </w:rPr>
              <w:t>ОПК</w:t>
            </w:r>
            <w:r w:rsidRPr="00CD65ED">
              <w:rPr>
                <w:sz w:val="22"/>
                <w:szCs w:val="22"/>
                <w:lang w:val="en-US"/>
              </w:rPr>
              <w:t>-2</w:t>
            </w:r>
          </w:p>
          <w:p w:rsidR="00B54B18" w:rsidRPr="00CD65ED" w:rsidRDefault="00B54B18" w:rsidP="0001156B">
            <w:pPr>
              <w:rPr>
                <w:sz w:val="22"/>
                <w:szCs w:val="22"/>
              </w:rPr>
            </w:pPr>
            <w:r w:rsidRPr="00CD65ED">
              <w:rPr>
                <w:sz w:val="22"/>
                <w:szCs w:val="22"/>
              </w:rPr>
              <w:t>ПК-</w:t>
            </w:r>
            <w:r>
              <w:rPr>
                <w:sz w:val="22"/>
                <w:szCs w:val="22"/>
              </w:rPr>
              <w:t>2</w:t>
            </w:r>
          </w:p>
        </w:tc>
        <w:tc>
          <w:tcPr>
            <w:tcW w:w="4537" w:type="dxa"/>
          </w:tcPr>
          <w:p w:rsidR="00B54B18" w:rsidRPr="00276EE3" w:rsidRDefault="00B54B18" w:rsidP="009E0041">
            <w:pPr>
              <w:pStyle w:val="a9"/>
              <w:ind w:left="0"/>
              <w:jc w:val="both"/>
              <w:rPr>
                <w:sz w:val="22"/>
                <w:szCs w:val="22"/>
              </w:rPr>
            </w:pPr>
            <w:r w:rsidRPr="00276EE3">
              <w:rPr>
                <w:sz w:val="22"/>
                <w:szCs w:val="22"/>
              </w:rPr>
              <w:t>Вопросы к семинару, проблемно-аналитическое задание,  ситуационные задачи, эссе</w:t>
            </w:r>
          </w:p>
        </w:tc>
      </w:tr>
    </w:tbl>
    <w:p w:rsidR="00414FBA" w:rsidRPr="00773DBC" w:rsidRDefault="00414FBA" w:rsidP="00414FBA">
      <w:pPr>
        <w:pStyle w:val="a9"/>
        <w:jc w:val="both"/>
      </w:pPr>
    </w:p>
    <w:p w:rsidR="00AD11D7" w:rsidRPr="00773DBC" w:rsidRDefault="00AD11D7" w:rsidP="00F50FCF">
      <w:pPr>
        <w:pStyle w:val="a9"/>
        <w:jc w:val="both"/>
        <w:rPr>
          <w:i/>
        </w:rPr>
      </w:pPr>
    </w:p>
    <w:p w:rsidR="00F50FCF" w:rsidRPr="00370E47" w:rsidRDefault="008C162A" w:rsidP="00F50FCF">
      <w:pPr>
        <w:pStyle w:val="a9"/>
        <w:jc w:val="both"/>
        <w:rPr>
          <w:b/>
          <w:i/>
          <w:u w:val="single"/>
        </w:rPr>
      </w:pPr>
      <w:r>
        <w:rPr>
          <w:i/>
          <w:u w:val="single"/>
        </w:rPr>
        <w:t>6.2</w:t>
      </w:r>
      <w:r w:rsidR="00721371" w:rsidRPr="00773DBC">
        <w:rPr>
          <w:i/>
          <w:u w:val="single"/>
        </w:rPr>
        <w:t>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8C162A" w:rsidRPr="00773DBC" w:rsidRDefault="008C162A" w:rsidP="00F50FCF">
      <w:pPr>
        <w:pStyle w:val="a9"/>
        <w:jc w:val="both"/>
        <w:rPr>
          <w:i/>
          <w:u w:val="single"/>
        </w:rPr>
      </w:pPr>
    </w:p>
    <w:p w:rsidR="006443D4" w:rsidRDefault="006443D4" w:rsidP="006443D4">
      <w:pPr>
        <w:pStyle w:val="a9"/>
        <w:jc w:val="both"/>
        <w:rPr>
          <w:b/>
        </w:rPr>
      </w:pPr>
      <w:r>
        <w:rPr>
          <w:b/>
        </w:rPr>
        <w:t>Типовые вопросы к семинарам</w:t>
      </w:r>
    </w:p>
    <w:p w:rsidR="006443D4" w:rsidRDefault="006443D4" w:rsidP="006443D4">
      <w:pPr>
        <w:pStyle w:val="a9"/>
        <w:jc w:val="both"/>
        <w:rPr>
          <w:b/>
        </w:rPr>
      </w:pPr>
    </w:p>
    <w:p w:rsidR="00183A94" w:rsidRPr="009D4BA5" w:rsidRDefault="00183A94" w:rsidP="00183A94">
      <w:pPr>
        <w:pStyle w:val="aa"/>
        <w:numPr>
          <w:ilvl w:val="0"/>
          <w:numId w:val="44"/>
        </w:numPr>
        <w:rPr>
          <w:sz w:val="24"/>
        </w:rPr>
      </w:pPr>
      <w:r w:rsidRPr="009D4BA5">
        <w:rPr>
          <w:sz w:val="24"/>
        </w:rPr>
        <w:t>Теория социального государства Лоренца фон Штейна</w:t>
      </w:r>
    </w:p>
    <w:p w:rsidR="00183A94" w:rsidRPr="009D4BA5" w:rsidRDefault="00183A94" w:rsidP="00183A94">
      <w:pPr>
        <w:pStyle w:val="aa"/>
        <w:numPr>
          <w:ilvl w:val="0"/>
          <w:numId w:val="44"/>
        </w:numPr>
        <w:rPr>
          <w:sz w:val="24"/>
        </w:rPr>
      </w:pPr>
      <w:r w:rsidRPr="009D4BA5">
        <w:rPr>
          <w:sz w:val="24"/>
        </w:rPr>
        <w:t>Теория либерального социального государства</w:t>
      </w:r>
    </w:p>
    <w:p w:rsidR="00183A94" w:rsidRPr="009D4BA5" w:rsidRDefault="00183A94" w:rsidP="00183A94">
      <w:pPr>
        <w:pStyle w:val="aa"/>
        <w:numPr>
          <w:ilvl w:val="0"/>
          <w:numId w:val="44"/>
        </w:numPr>
        <w:rPr>
          <w:sz w:val="24"/>
        </w:rPr>
      </w:pPr>
      <w:r w:rsidRPr="009D4BA5">
        <w:rPr>
          <w:sz w:val="24"/>
        </w:rPr>
        <w:t>Теория консервативного социального государства</w:t>
      </w:r>
    </w:p>
    <w:p w:rsidR="00183A94" w:rsidRPr="009D4BA5" w:rsidRDefault="00183A94" w:rsidP="00183A94">
      <w:pPr>
        <w:pStyle w:val="aa"/>
        <w:numPr>
          <w:ilvl w:val="0"/>
          <w:numId w:val="44"/>
        </w:numPr>
        <w:rPr>
          <w:sz w:val="24"/>
        </w:rPr>
      </w:pPr>
      <w:r w:rsidRPr="009D4BA5">
        <w:rPr>
          <w:sz w:val="24"/>
        </w:rPr>
        <w:t>Теория социал-демократического социального государства</w:t>
      </w:r>
    </w:p>
    <w:p w:rsidR="00183A94" w:rsidRPr="009D4BA5" w:rsidRDefault="00183A94" w:rsidP="00183A94">
      <w:pPr>
        <w:pStyle w:val="aa"/>
        <w:numPr>
          <w:ilvl w:val="0"/>
          <w:numId w:val="44"/>
        </w:numPr>
        <w:rPr>
          <w:sz w:val="24"/>
        </w:rPr>
      </w:pPr>
      <w:r w:rsidRPr="009D4BA5">
        <w:rPr>
          <w:sz w:val="24"/>
        </w:rPr>
        <w:t>«Государство всеобщего благоденствия»</w:t>
      </w:r>
    </w:p>
    <w:p w:rsidR="00183A94" w:rsidRPr="009D4BA5" w:rsidRDefault="00183A94" w:rsidP="00183A94">
      <w:pPr>
        <w:pStyle w:val="aa"/>
        <w:numPr>
          <w:ilvl w:val="0"/>
          <w:numId w:val="44"/>
        </w:numPr>
        <w:rPr>
          <w:sz w:val="24"/>
        </w:rPr>
      </w:pPr>
      <w:r w:rsidRPr="009D4BA5">
        <w:rPr>
          <w:sz w:val="24"/>
        </w:rPr>
        <w:t>Теория социального рыночного хозяйства</w:t>
      </w:r>
    </w:p>
    <w:p w:rsidR="006443D4" w:rsidRDefault="00183A94" w:rsidP="00183A94">
      <w:pPr>
        <w:pStyle w:val="a9"/>
        <w:jc w:val="both"/>
      </w:pPr>
      <w:r w:rsidRPr="009D4BA5">
        <w:t>Кризис социального государства</w:t>
      </w:r>
    </w:p>
    <w:p w:rsidR="00183A94" w:rsidRDefault="00183A94" w:rsidP="00183A94">
      <w:pPr>
        <w:pStyle w:val="a9"/>
        <w:jc w:val="both"/>
        <w:rPr>
          <w:b/>
        </w:rPr>
      </w:pPr>
    </w:p>
    <w:p w:rsidR="006443D4" w:rsidRDefault="006443D4" w:rsidP="006443D4">
      <w:pPr>
        <w:pStyle w:val="a9"/>
        <w:jc w:val="both"/>
        <w:rPr>
          <w:b/>
        </w:rPr>
      </w:pPr>
      <w:r>
        <w:rPr>
          <w:b/>
        </w:rPr>
        <w:t>Типовые проблемно-аналитические задания</w:t>
      </w:r>
    </w:p>
    <w:p w:rsidR="006443D4" w:rsidRDefault="006443D4" w:rsidP="006443D4">
      <w:pPr>
        <w:pStyle w:val="a9"/>
        <w:jc w:val="both"/>
        <w:rPr>
          <w:b/>
        </w:rPr>
      </w:pPr>
    </w:p>
    <w:p w:rsidR="000E66EC" w:rsidRPr="009D4BA5" w:rsidRDefault="00183A94" w:rsidP="00183A94">
      <w:pPr>
        <w:ind w:firstLine="708"/>
        <w:jc w:val="both"/>
      </w:pPr>
      <w:r>
        <w:t>1.</w:t>
      </w:r>
      <w:r w:rsidR="000E66EC" w:rsidRPr="009D4BA5">
        <w:t xml:space="preserve">В научный оборот понятие «социальное государство» в 1850 г. ввел знаменитый немецкий правовед и экономист </w:t>
      </w:r>
      <w:r w:rsidR="000E66EC" w:rsidRPr="00183A94">
        <w:rPr>
          <w:b/>
        </w:rPr>
        <w:t>Лоренц фон Штейн</w:t>
      </w:r>
      <w:r w:rsidR="000E66EC" w:rsidRPr="009D4BA5">
        <w:t xml:space="preserve"> (1815 – 1890), чья теория социального государства сложилась под влиянием философии Гегеля, французских социалистических доктрин, а также в результате анализа развития капитализма и классовой борьбы в Германии.  Ученый считал, что сама идея государства заключается в восстановлении равенства и свободы, в поднятии низших и обездоленных классов до уровня богатых и сильных. Иными словами, государство призвано поддерживать абсолютное равенство в правах для всех общественных классов и посредством своей власти способствовать экономическому и общественному прогрессу всех своих граждан, ибо в конечном счете «развитие одного является условием и следствием развития другого, и в этом смысле мы говорим об общественном или социальном государстве». </w:t>
      </w:r>
    </w:p>
    <w:p w:rsidR="000E66EC" w:rsidRPr="009D4BA5" w:rsidRDefault="000E66EC" w:rsidP="000E66EC">
      <w:pPr>
        <w:ind w:firstLine="708"/>
        <w:jc w:val="both"/>
        <w:rPr>
          <w:i/>
        </w:rPr>
      </w:pPr>
      <w:r w:rsidRPr="009D4BA5">
        <w:rPr>
          <w:i/>
        </w:rPr>
        <w:t>Как вы понимаете данное понятие социального государства Штейна. Признавал ли он революционную возможность изменения сущности государства?</w:t>
      </w:r>
    </w:p>
    <w:p w:rsidR="000E66EC" w:rsidRPr="009D4BA5" w:rsidRDefault="000E66EC" w:rsidP="000E66EC">
      <w:pPr>
        <w:jc w:val="both"/>
      </w:pPr>
      <w:r w:rsidRPr="009D4BA5">
        <w:rPr>
          <w:b/>
        </w:rPr>
        <w:tab/>
      </w:r>
      <w:r w:rsidRPr="009D4BA5">
        <w:t>2.В чем заключается социальная функция частной собственности? Обоснуйте ваш ответ, ссылаясь на высказывания авторов теории социального государства</w:t>
      </w:r>
    </w:p>
    <w:p w:rsidR="000E66EC" w:rsidRPr="009D4BA5" w:rsidRDefault="000E66EC" w:rsidP="000E66EC">
      <w:pPr>
        <w:jc w:val="both"/>
      </w:pPr>
      <w:r w:rsidRPr="009D4BA5">
        <w:tab/>
        <w:t>3.Что вы понимаете под социально-ориентированной экономикой?</w:t>
      </w:r>
    </w:p>
    <w:p w:rsidR="000E66EC" w:rsidRPr="009D4BA5" w:rsidRDefault="000E66EC" w:rsidP="000E66EC">
      <w:pPr>
        <w:jc w:val="both"/>
      </w:pPr>
      <w:r w:rsidRPr="009D4BA5">
        <w:tab/>
        <w:t>4.Что вы понимаете под социальной справедливостью?</w:t>
      </w:r>
    </w:p>
    <w:p w:rsidR="000E66EC" w:rsidRDefault="000E66EC" w:rsidP="006443D4">
      <w:pPr>
        <w:pStyle w:val="a9"/>
        <w:jc w:val="both"/>
        <w:rPr>
          <w:b/>
        </w:rPr>
      </w:pPr>
    </w:p>
    <w:p w:rsidR="00183A94" w:rsidRPr="00EC2485" w:rsidRDefault="00183A94" w:rsidP="00183A94">
      <w:pPr>
        <w:ind w:firstLine="708"/>
        <w:jc w:val="both"/>
      </w:pPr>
      <w:r>
        <w:t>2.</w:t>
      </w:r>
      <w:r w:rsidRPr="00EC2485">
        <w:t>Определить особенности бюджетно - налоговой и денежно – кредитной политики в рамках государс</w:t>
      </w:r>
      <w:r>
        <w:t>твенного бюджета РФ и бюджета МО</w:t>
      </w:r>
      <w:r w:rsidRPr="00EC2485">
        <w:t xml:space="preserve"> на 3 года: текущего и планового (проанализировать изменение ст</w:t>
      </w:r>
      <w:r>
        <w:t xml:space="preserve">руктуры расходов бюджета РФ и МО за 2013-2015 гг и на </w:t>
      </w:r>
      <w:r>
        <w:lastRenderedPageBreak/>
        <w:t>2016 г</w:t>
      </w:r>
      <w:r w:rsidRPr="00EC2485">
        <w:t>. Акцент на социальные расходы. Материалы представить в в</w:t>
      </w:r>
      <w:r>
        <w:t>иде таблиц, графиков, диаграмм.</w:t>
      </w:r>
    </w:p>
    <w:p w:rsidR="00183A94" w:rsidRDefault="00183A94" w:rsidP="00183A94">
      <w:pPr>
        <w:pStyle w:val="a9"/>
        <w:jc w:val="both"/>
        <w:rPr>
          <w:b/>
        </w:rPr>
      </w:pPr>
    </w:p>
    <w:p w:rsidR="006443D4" w:rsidRPr="00AC5996" w:rsidRDefault="006443D4" w:rsidP="006443D4">
      <w:pPr>
        <w:pStyle w:val="a9"/>
        <w:jc w:val="both"/>
        <w:rPr>
          <w:b/>
        </w:rPr>
      </w:pPr>
    </w:p>
    <w:p w:rsidR="006443D4" w:rsidRDefault="006443D4" w:rsidP="006443D4">
      <w:pPr>
        <w:pStyle w:val="a9"/>
        <w:jc w:val="both"/>
        <w:rPr>
          <w:b/>
        </w:rPr>
      </w:pPr>
      <w:r>
        <w:rPr>
          <w:b/>
        </w:rPr>
        <w:t>Типовые ситуационные задачи</w:t>
      </w:r>
    </w:p>
    <w:p w:rsidR="006443D4" w:rsidRDefault="006443D4" w:rsidP="006443D4">
      <w:pPr>
        <w:pStyle w:val="a9"/>
        <w:jc w:val="both"/>
        <w:rPr>
          <w:b/>
        </w:rPr>
      </w:pPr>
    </w:p>
    <w:p w:rsidR="00183A94" w:rsidRPr="00AF6B05" w:rsidRDefault="00183A94" w:rsidP="00183A94">
      <w:pPr>
        <w:jc w:val="both"/>
        <w:rPr>
          <w:b/>
        </w:rPr>
      </w:pPr>
      <w:r w:rsidRPr="00AF6B05">
        <w:rPr>
          <w:b/>
        </w:rPr>
        <w:t>Задача 1.</w:t>
      </w:r>
    </w:p>
    <w:p w:rsidR="00183A94" w:rsidRPr="007C5D30" w:rsidRDefault="00183A94" w:rsidP="00183A94">
      <w:pPr>
        <w:jc w:val="both"/>
      </w:pPr>
      <w:r w:rsidRPr="007C5D30">
        <w:t>К руководителю организации обратился председатель профкома вновь организованного профсоюза с требованиями:</w:t>
      </w:r>
      <w:r w:rsidR="00D26D84">
        <w:t xml:space="preserve"> </w:t>
      </w:r>
      <w:r w:rsidRPr="007C5D30">
        <w:t>предоставить профкому помещение;</w:t>
      </w:r>
      <w:r w:rsidR="00D26D84">
        <w:t xml:space="preserve"> </w:t>
      </w:r>
      <w:r w:rsidRPr="007C5D30">
        <w:t>обеспечить телефоном, компьютером, копировальной</w:t>
      </w:r>
      <w:r w:rsidR="00D26D84">
        <w:t xml:space="preserve"> </w:t>
      </w:r>
      <w:r w:rsidRPr="007C5D30">
        <w:t>техникой;</w:t>
      </w:r>
      <w:r w:rsidR="00D26D84">
        <w:t xml:space="preserve"> </w:t>
      </w:r>
      <w:r w:rsidRPr="007C5D30">
        <w:t>предоставлять ежегодно для детей членов вновь образованного профсоюза по тридцать путевок в летний детский лагерь;</w:t>
      </w:r>
      <w:r w:rsidR="00D26D84">
        <w:t xml:space="preserve"> </w:t>
      </w:r>
      <w:r w:rsidRPr="007C5D30">
        <w:t>выделить для нужд профкома один из автомобилей, принадл</w:t>
      </w:r>
      <w:r>
        <w:t>е</w:t>
      </w:r>
      <w:r w:rsidRPr="007C5D30">
        <w:t>жащих организации;</w:t>
      </w:r>
      <w:r w:rsidR="00D26D84">
        <w:t xml:space="preserve"> </w:t>
      </w:r>
      <w:r w:rsidRPr="007C5D30">
        <w:t>согласовывать с профсоюзом принятие локальных нормативных актов; дать ответ в письменном виде в течение десяти дней.</w:t>
      </w:r>
    </w:p>
    <w:p w:rsidR="00183A94" w:rsidRPr="007C5D30" w:rsidRDefault="00183A94" w:rsidP="00183A94">
      <w:pPr>
        <w:jc w:val="both"/>
      </w:pPr>
      <w:r w:rsidRPr="007C5D30">
        <w:t>Составьте письменный ответ директора завода по поводу заявленных требований со ссылками на действующее трудовое законодательство.</w:t>
      </w:r>
    </w:p>
    <w:p w:rsidR="00183A94" w:rsidRPr="00AF6B05" w:rsidRDefault="00183A94" w:rsidP="00183A94">
      <w:pPr>
        <w:jc w:val="both"/>
        <w:rPr>
          <w:b/>
        </w:rPr>
      </w:pPr>
      <w:r w:rsidRPr="00AF6B05">
        <w:rPr>
          <w:b/>
        </w:rPr>
        <w:t>Задача 2.</w:t>
      </w:r>
    </w:p>
    <w:p w:rsidR="00183A94" w:rsidRPr="007C5D30" w:rsidRDefault="00183A94" w:rsidP="00183A94">
      <w:pPr>
        <w:jc w:val="both"/>
      </w:pPr>
      <w:r w:rsidRPr="007C5D30">
        <w:t>Работодатель в письменной форме направил уведомление профсоюзному комитету о начале процедуры коллективных перего</w:t>
      </w:r>
      <w:r>
        <w:t>во</w:t>
      </w:r>
      <w:r w:rsidRPr="007C5D30">
        <w:t>ров по изменению коллективного договора в связи с истечением срока действия прежнего, но получил отказ. По мнению профкома, колле</w:t>
      </w:r>
      <w:r>
        <w:t>к</w:t>
      </w:r>
      <w:r w:rsidRPr="007C5D30">
        <w:t xml:space="preserve">тивный договор в полной мере устраивает работников и не нуждается в </w:t>
      </w:r>
    </w:p>
    <w:p w:rsidR="00183A94" w:rsidRPr="007C5D30" w:rsidRDefault="00183A94" w:rsidP="00183A94">
      <w:pPr>
        <w:jc w:val="both"/>
      </w:pPr>
      <w:r w:rsidRPr="007C5D30">
        <w:t>изменениях и дополнениях.</w:t>
      </w:r>
    </w:p>
    <w:p w:rsidR="00183A94" w:rsidRPr="007C5D30" w:rsidRDefault="00183A94" w:rsidP="00183A94">
      <w:pPr>
        <w:jc w:val="both"/>
      </w:pPr>
      <w:r w:rsidRPr="007C5D30">
        <w:t>Имеет ли право представительный орган работников отказаться от вступления в коллективные переговоры? Какие правовые последствия имеет для сторон социального партнерства такой отказ?</w:t>
      </w:r>
    </w:p>
    <w:p w:rsidR="00183A94" w:rsidRPr="00AF6B05" w:rsidRDefault="00183A94" w:rsidP="00183A94">
      <w:pPr>
        <w:jc w:val="both"/>
        <w:rPr>
          <w:b/>
        </w:rPr>
      </w:pPr>
      <w:r w:rsidRPr="00AF6B05">
        <w:rPr>
          <w:b/>
        </w:rPr>
        <w:t>Задача 3.</w:t>
      </w:r>
    </w:p>
    <w:p w:rsidR="00183A94" w:rsidRPr="007C5D30" w:rsidRDefault="00183A94" w:rsidP="00183A94">
      <w:pPr>
        <w:jc w:val="both"/>
      </w:pPr>
      <w:r w:rsidRPr="007C5D30">
        <w:t>В организации был прин</w:t>
      </w:r>
      <w:r>
        <w:t>ят коллективный договор, в кото</w:t>
      </w:r>
      <w:r w:rsidRPr="007C5D30">
        <w:t>ром помимо положений общего действия содержались нормы, распр</w:t>
      </w:r>
      <w:r>
        <w:t>о</w:t>
      </w:r>
      <w:r w:rsidRPr="007C5D30">
        <w:t>странявшиеся только на членов профсоюза. В частности, указывалось, что увольнение по инициативе работодателя по п. 1 и 2 ст. 81 Трудового кодекса</w:t>
      </w:r>
      <w:r w:rsidR="00C06B8B">
        <w:t xml:space="preserve"> </w:t>
      </w:r>
      <w:r w:rsidRPr="007C5D30">
        <w:t>РФ в отношении членов проф</w:t>
      </w:r>
      <w:r>
        <w:t>союза осуществляется с предвари</w:t>
      </w:r>
      <w:r w:rsidRPr="007C5D30">
        <w:t>тельного согласия профкома организации. Несколько работников обрат</w:t>
      </w:r>
      <w:r>
        <w:t>и</w:t>
      </w:r>
      <w:r w:rsidRPr="007C5D30">
        <w:t>лись за разъяснениями к инспектору труда, который пояснил, что данные положения коллективного договора незаконны и не могут применяться, поскольку договор распространяется на всех работников организации.</w:t>
      </w:r>
      <w:r w:rsidR="00C06B8B">
        <w:t xml:space="preserve"> </w:t>
      </w:r>
      <w:r w:rsidRPr="007C5D30">
        <w:t>Профсоюз, в свою очередь, объяс</w:t>
      </w:r>
      <w:r>
        <w:t>нил, что указанные положения до</w:t>
      </w:r>
      <w:r w:rsidRPr="007C5D30">
        <w:t>говора были выработаны в результате длительных переговоров с раб</w:t>
      </w:r>
      <w:r>
        <w:t>о</w:t>
      </w:r>
      <w:r w:rsidRPr="007C5D30">
        <w:t>тодателем именно для</w:t>
      </w:r>
      <w:r w:rsidR="00C06B8B">
        <w:t xml:space="preserve"> </w:t>
      </w:r>
      <w:r w:rsidRPr="007C5D30">
        <w:t xml:space="preserve">членов профсоюза, поскольку они уплачивают </w:t>
      </w:r>
    </w:p>
    <w:p w:rsidR="00183A94" w:rsidRPr="007C5D30" w:rsidRDefault="00183A94" w:rsidP="00183A94">
      <w:pPr>
        <w:jc w:val="both"/>
      </w:pPr>
      <w:r w:rsidRPr="007C5D30">
        <w:t>профсоюзные взносы, а другие работники письменно не уполномочили профсоюз представлять их интересы в коллективных переговорах.</w:t>
      </w:r>
    </w:p>
    <w:p w:rsidR="00183A94" w:rsidRPr="007C5D30" w:rsidRDefault="00183A94" w:rsidP="00183A94">
      <w:pPr>
        <w:jc w:val="both"/>
      </w:pPr>
      <w:r w:rsidRPr="007C5D30">
        <w:t>Оцените законность содержания указанных положений в колле</w:t>
      </w:r>
      <w:r>
        <w:t>к</w:t>
      </w:r>
      <w:r w:rsidRPr="007C5D30">
        <w:t>тивном договоре? Какова сфера действия коллективного договора в пространстве и по кругу лиц?</w:t>
      </w:r>
    </w:p>
    <w:p w:rsidR="00183A94" w:rsidRDefault="00183A94" w:rsidP="006443D4">
      <w:pPr>
        <w:pStyle w:val="a9"/>
        <w:jc w:val="both"/>
        <w:rPr>
          <w:b/>
        </w:rPr>
      </w:pPr>
    </w:p>
    <w:p w:rsidR="006443D4" w:rsidRDefault="006443D4" w:rsidP="006443D4">
      <w:pPr>
        <w:pStyle w:val="a9"/>
        <w:jc w:val="both"/>
        <w:rPr>
          <w:b/>
        </w:rPr>
      </w:pPr>
    </w:p>
    <w:p w:rsidR="006443D4" w:rsidRDefault="006443D4" w:rsidP="006443D4">
      <w:pPr>
        <w:pStyle w:val="a9"/>
        <w:jc w:val="both"/>
        <w:rPr>
          <w:b/>
        </w:rPr>
      </w:pPr>
      <w:r>
        <w:rPr>
          <w:b/>
        </w:rPr>
        <w:t>Темы исследовательских, информационных, творческих проектов</w:t>
      </w:r>
    </w:p>
    <w:p w:rsidR="006443D4" w:rsidRDefault="006443D4" w:rsidP="006443D4">
      <w:pPr>
        <w:ind w:firstLine="709"/>
        <w:jc w:val="both"/>
        <w:rPr>
          <w:i/>
        </w:rPr>
      </w:pPr>
    </w:p>
    <w:p w:rsidR="000E66EC" w:rsidRPr="00241793" w:rsidRDefault="000E66EC" w:rsidP="000E66EC">
      <w:pPr>
        <w:jc w:val="both"/>
      </w:pPr>
      <w:r w:rsidRPr="00241793">
        <w:t>Написать эссе по теме: «</w:t>
      </w:r>
      <w:r>
        <w:t>Кризис социального государства</w:t>
      </w:r>
      <w:r w:rsidRPr="00241793">
        <w:t>»</w:t>
      </w:r>
    </w:p>
    <w:p w:rsidR="00183A94" w:rsidRDefault="00183A94" w:rsidP="00183A94">
      <w:pPr>
        <w:jc w:val="both"/>
        <w:rPr>
          <w:i/>
        </w:rPr>
      </w:pPr>
    </w:p>
    <w:p w:rsidR="00183A94" w:rsidRPr="00FA073C" w:rsidRDefault="00183A94" w:rsidP="00183A94">
      <w:pPr>
        <w:jc w:val="both"/>
        <w:rPr>
          <w:i/>
        </w:rPr>
      </w:pPr>
      <w:r w:rsidRPr="00FA073C">
        <w:rPr>
          <w:i/>
        </w:rPr>
        <w:t>Исследовательский проект</w:t>
      </w:r>
      <w:r>
        <w:rPr>
          <w:i/>
        </w:rPr>
        <w:t xml:space="preserve"> по темам:</w:t>
      </w:r>
    </w:p>
    <w:p w:rsidR="00183A94" w:rsidRPr="00FA073C" w:rsidRDefault="00183A94" w:rsidP="00183A94">
      <w:pPr>
        <w:jc w:val="both"/>
      </w:pPr>
    </w:p>
    <w:p w:rsidR="00183A94" w:rsidRDefault="00183A94" w:rsidP="00183A94">
      <w:pPr>
        <w:jc w:val="both"/>
      </w:pPr>
      <w:r>
        <w:t>1.</w:t>
      </w:r>
      <w:r w:rsidRPr="00FA073C">
        <w:t xml:space="preserve">Шведская модель социального государства. </w:t>
      </w:r>
    </w:p>
    <w:p w:rsidR="00183A94" w:rsidRDefault="00183A94" w:rsidP="00183A94">
      <w:pPr>
        <w:jc w:val="both"/>
      </w:pPr>
      <w:r>
        <w:t>2</w:t>
      </w:r>
      <w:r w:rsidRPr="00FA073C">
        <w:t xml:space="preserve">. Немецкая модель социального государства. </w:t>
      </w:r>
    </w:p>
    <w:p w:rsidR="00183A94" w:rsidRDefault="00183A94" w:rsidP="00183A94">
      <w:pPr>
        <w:jc w:val="both"/>
      </w:pPr>
      <w:r>
        <w:t>3</w:t>
      </w:r>
      <w:r w:rsidRPr="00FA073C">
        <w:t xml:space="preserve">. Бельгийская модель социального государства. </w:t>
      </w:r>
    </w:p>
    <w:p w:rsidR="00183A94" w:rsidRDefault="00183A94" w:rsidP="00183A94">
      <w:pPr>
        <w:jc w:val="both"/>
      </w:pPr>
      <w:r>
        <w:t>4</w:t>
      </w:r>
      <w:r w:rsidRPr="00FA073C">
        <w:t xml:space="preserve">. Нидерландская модель социального государства. </w:t>
      </w:r>
    </w:p>
    <w:p w:rsidR="00183A94" w:rsidRDefault="00183A94" w:rsidP="00183A94">
      <w:pPr>
        <w:jc w:val="both"/>
      </w:pPr>
      <w:r>
        <w:lastRenderedPageBreak/>
        <w:t>5</w:t>
      </w:r>
      <w:r w:rsidRPr="00FA073C">
        <w:t xml:space="preserve">. Французская модель социального государства. </w:t>
      </w:r>
    </w:p>
    <w:p w:rsidR="00183A94" w:rsidRDefault="00183A94" w:rsidP="00183A94">
      <w:pPr>
        <w:jc w:val="both"/>
      </w:pPr>
      <w:r>
        <w:t>6</w:t>
      </w:r>
      <w:r w:rsidRPr="00FA073C">
        <w:t xml:space="preserve">. Модель социального государства в Великобритании. </w:t>
      </w:r>
    </w:p>
    <w:p w:rsidR="00183A94" w:rsidRDefault="00183A94" w:rsidP="00183A94">
      <w:pPr>
        <w:jc w:val="both"/>
      </w:pPr>
      <w:r>
        <w:t>7</w:t>
      </w:r>
      <w:r w:rsidRPr="00FA073C">
        <w:t xml:space="preserve">. Модель социального государства в Канаде. </w:t>
      </w:r>
    </w:p>
    <w:p w:rsidR="00183A94" w:rsidRDefault="00183A94" w:rsidP="00183A94">
      <w:pPr>
        <w:jc w:val="both"/>
      </w:pPr>
      <w:r>
        <w:t>8</w:t>
      </w:r>
      <w:r w:rsidRPr="00FA073C">
        <w:t xml:space="preserve">. Модель социального государства в Ирландии. </w:t>
      </w:r>
    </w:p>
    <w:p w:rsidR="00183A94" w:rsidRDefault="00183A94" w:rsidP="00183A94">
      <w:pPr>
        <w:jc w:val="both"/>
      </w:pPr>
      <w:r>
        <w:t>9</w:t>
      </w:r>
      <w:r w:rsidRPr="00FA073C">
        <w:t xml:space="preserve">. Модель социального государства в Греции. </w:t>
      </w:r>
    </w:p>
    <w:p w:rsidR="00183A94" w:rsidRDefault="00183A94" w:rsidP="00183A94">
      <w:pPr>
        <w:jc w:val="both"/>
      </w:pPr>
      <w:r>
        <w:t>10</w:t>
      </w:r>
      <w:r w:rsidRPr="00FA073C">
        <w:t xml:space="preserve">. Модель социального государства в Италии. </w:t>
      </w:r>
    </w:p>
    <w:p w:rsidR="00183A94" w:rsidRPr="00FA073C" w:rsidRDefault="00183A94" w:rsidP="00183A94">
      <w:pPr>
        <w:jc w:val="both"/>
        <w:rPr>
          <w:b/>
          <w:i/>
        </w:rPr>
      </w:pPr>
      <w:r>
        <w:t>11.</w:t>
      </w:r>
      <w:r w:rsidRPr="00FA073C">
        <w:t xml:space="preserve"> Модель социального государства в Испании.</w:t>
      </w:r>
    </w:p>
    <w:p w:rsidR="006443D4" w:rsidRDefault="006443D4" w:rsidP="006443D4">
      <w:pPr>
        <w:pStyle w:val="a9"/>
        <w:jc w:val="both"/>
        <w:rPr>
          <w:b/>
        </w:rPr>
      </w:pPr>
    </w:p>
    <w:p w:rsidR="00183A94" w:rsidRDefault="00183A94" w:rsidP="00183A94">
      <w:pPr>
        <w:ind w:firstLine="709"/>
        <w:jc w:val="both"/>
        <w:rPr>
          <w:i/>
        </w:rPr>
      </w:pPr>
      <w:r>
        <w:rPr>
          <w:i/>
        </w:rPr>
        <w:t>Творческое задание – проектная деятельность с элементами дискуссии</w:t>
      </w:r>
    </w:p>
    <w:p w:rsidR="00183A94" w:rsidRPr="00DC3521" w:rsidRDefault="00183A94" w:rsidP="00183A94">
      <w:pPr>
        <w:ind w:firstLine="709"/>
        <w:jc w:val="both"/>
        <w:rPr>
          <w:i/>
        </w:rPr>
      </w:pPr>
    </w:p>
    <w:p w:rsidR="00183A94" w:rsidRPr="009C1024" w:rsidRDefault="00183A94" w:rsidP="00183A94">
      <w:pPr>
        <w:ind w:firstLine="709"/>
        <w:jc w:val="both"/>
      </w:pPr>
      <w:r w:rsidRPr="009C1024">
        <w:t>Подготовка творческого проекта, работа в малых группах – «Мои социальные права</w:t>
      </w:r>
      <w:r>
        <w:t xml:space="preserve"> в СССР</w:t>
      </w:r>
      <w:r w:rsidRPr="009C1024">
        <w:t>»</w:t>
      </w:r>
      <w:r>
        <w:t xml:space="preserve"> и «Мои социальные права в РФ». Творческим продуктом может быть электронная презентация, газета, информационная папка.</w:t>
      </w:r>
    </w:p>
    <w:p w:rsidR="00183A94" w:rsidRDefault="00183A94" w:rsidP="006443D4">
      <w:pPr>
        <w:pStyle w:val="a9"/>
        <w:jc w:val="both"/>
        <w:rPr>
          <w:b/>
        </w:rPr>
      </w:pPr>
    </w:p>
    <w:p w:rsidR="006443D4" w:rsidRDefault="006443D4" w:rsidP="006443D4">
      <w:pPr>
        <w:pStyle w:val="a9"/>
        <w:jc w:val="both"/>
        <w:rPr>
          <w:b/>
        </w:rPr>
      </w:pPr>
      <w:r>
        <w:rPr>
          <w:b/>
        </w:rPr>
        <w:t>Типовые задания к интерактивным занятиям</w:t>
      </w:r>
    </w:p>
    <w:p w:rsidR="006443D4" w:rsidRDefault="006443D4" w:rsidP="006443D4">
      <w:pPr>
        <w:pStyle w:val="a9"/>
        <w:jc w:val="both"/>
        <w:rPr>
          <w:b/>
        </w:rPr>
      </w:pPr>
    </w:p>
    <w:p w:rsidR="000E66EC" w:rsidRDefault="000E66EC" w:rsidP="000E66EC">
      <w:pPr>
        <w:jc w:val="both"/>
        <w:rPr>
          <w:i/>
        </w:rPr>
      </w:pPr>
      <w:r w:rsidRPr="00241793">
        <w:rPr>
          <w:i/>
        </w:rPr>
        <w:t>Дискуссионные процедуры:</w:t>
      </w:r>
    </w:p>
    <w:p w:rsidR="000E66EC" w:rsidRPr="00241793" w:rsidRDefault="000E66EC" w:rsidP="000E66EC">
      <w:pPr>
        <w:jc w:val="both"/>
        <w:rPr>
          <w:i/>
        </w:rPr>
      </w:pPr>
    </w:p>
    <w:p w:rsidR="000E66EC" w:rsidRPr="00241793" w:rsidRDefault="000E66EC" w:rsidP="000E66EC">
      <w:pPr>
        <w:ind w:firstLine="708"/>
        <w:jc w:val="both"/>
      </w:pPr>
      <w:r w:rsidRPr="00241793">
        <w:t xml:space="preserve">Диспут по </w:t>
      </w:r>
      <w:r>
        <w:t>теме «Теории социальных государств</w:t>
      </w:r>
      <w:r w:rsidRPr="00241793">
        <w:t>»</w:t>
      </w:r>
      <w:r>
        <w:t xml:space="preserve">. Обучающиеся разбиваются на </w:t>
      </w:r>
      <w:r w:rsidRPr="00241793">
        <w:t xml:space="preserve"> группы,</w:t>
      </w:r>
      <w:r>
        <w:t xml:space="preserve"> каждая из которых защищает свою теорию социального государства. </w:t>
      </w:r>
      <w:r w:rsidRPr="00241793">
        <w:t>Каждая группа должна быть готова приводит свои доводы и контрдоводы, по отношению к высказыванию других.</w:t>
      </w:r>
    </w:p>
    <w:p w:rsidR="000E66EC" w:rsidRPr="000267D2" w:rsidRDefault="000E66EC" w:rsidP="000E66EC">
      <w:r w:rsidRPr="000267D2">
        <w:t>- теория Лоренца фон Штейна</w:t>
      </w:r>
    </w:p>
    <w:p w:rsidR="000E66EC" w:rsidRPr="000267D2" w:rsidRDefault="000E66EC" w:rsidP="000E66EC">
      <w:r w:rsidRPr="000267D2">
        <w:t>- теория Фридриха Науманна</w:t>
      </w:r>
    </w:p>
    <w:p w:rsidR="000E66EC" w:rsidRPr="000267D2" w:rsidRDefault="000E66EC" w:rsidP="000E66EC">
      <w:r w:rsidRPr="000267D2">
        <w:t>-теория Адольфа Вагнера</w:t>
      </w:r>
    </w:p>
    <w:p w:rsidR="000E66EC" w:rsidRPr="000267D2" w:rsidRDefault="000E66EC" w:rsidP="000E66EC">
      <w:r w:rsidRPr="000267D2">
        <w:t>- Новый курс  Ф. Рузвельта</w:t>
      </w:r>
    </w:p>
    <w:p w:rsidR="000E66EC" w:rsidRPr="000267D2" w:rsidRDefault="000E66EC" w:rsidP="000E66EC">
      <w:r w:rsidRPr="000267D2">
        <w:t>-теория Карла Гуннар Мюрдаля</w:t>
      </w:r>
    </w:p>
    <w:p w:rsidR="000E66EC" w:rsidRPr="000267D2" w:rsidRDefault="000E66EC" w:rsidP="000E66EC">
      <w:r w:rsidRPr="000267D2">
        <w:t>- “План Бевериджа”,</w:t>
      </w:r>
    </w:p>
    <w:p w:rsidR="000E66EC" w:rsidRPr="000267D2" w:rsidRDefault="000E66EC" w:rsidP="000E66EC">
      <w:r w:rsidRPr="000267D2">
        <w:t>- теория П.И Новгородцева</w:t>
      </w:r>
    </w:p>
    <w:p w:rsidR="006443D4" w:rsidRDefault="006443D4" w:rsidP="006443D4">
      <w:pPr>
        <w:pStyle w:val="a9"/>
        <w:jc w:val="both"/>
        <w:rPr>
          <w:b/>
        </w:rPr>
      </w:pPr>
    </w:p>
    <w:p w:rsidR="000E66EC" w:rsidRDefault="000E66EC" w:rsidP="000E66EC">
      <w:pPr>
        <w:rPr>
          <w:i/>
        </w:rPr>
      </w:pPr>
      <w:r>
        <w:rPr>
          <w:i/>
        </w:rPr>
        <w:t xml:space="preserve">Диспут </w:t>
      </w:r>
    </w:p>
    <w:p w:rsidR="000E66EC" w:rsidRDefault="000E66EC" w:rsidP="000E66EC">
      <w:pPr>
        <w:rPr>
          <w:i/>
        </w:rPr>
      </w:pPr>
    </w:p>
    <w:p w:rsidR="000E66EC" w:rsidRDefault="000E66EC" w:rsidP="000E66EC">
      <w:pPr>
        <w:ind w:firstLine="708"/>
        <w:jc w:val="both"/>
      </w:pPr>
      <w:r>
        <w:t>По вопросу – роль ООН в установлении гарантий социального государства. Студенты разбиваются на две группы, одна представляет точку зрения о значимости роли ООН, вторая пытается доказать, что  ООН в настоящее время не может быть гарантом стабильности в мире и гарантом социального государства в частности.</w:t>
      </w:r>
    </w:p>
    <w:p w:rsidR="000E66EC" w:rsidRDefault="000E66EC" w:rsidP="006443D4">
      <w:pPr>
        <w:pStyle w:val="a9"/>
        <w:jc w:val="both"/>
        <w:rPr>
          <w:b/>
        </w:rPr>
      </w:pPr>
    </w:p>
    <w:p w:rsidR="006443D4" w:rsidRDefault="006443D4" w:rsidP="006443D4">
      <w:pPr>
        <w:pStyle w:val="a9"/>
        <w:jc w:val="both"/>
        <w:rPr>
          <w:b/>
        </w:rPr>
      </w:pPr>
      <w:r>
        <w:rPr>
          <w:b/>
        </w:rPr>
        <w:t>Типовые тесты</w:t>
      </w:r>
    </w:p>
    <w:p w:rsidR="006443D4" w:rsidRDefault="006443D4" w:rsidP="006443D4">
      <w:pPr>
        <w:pStyle w:val="a9"/>
        <w:jc w:val="both"/>
        <w:rPr>
          <w:b/>
        </w:rPr>
      </w:pPr>
    </w:p>
    <w:p w:rsidR="000E66EC" w:rsidRPr="009D4BA5" w:rsidRDefault="000E66EC" w:rsidP="000E66EC">
      <w:pPr>
        <w:jc w:val="both"/>
      </w:pPr>
      <w:r w:rsidRPr="009D4BA5">
        <w:t xml:space="preserve">1. Термин «государство» в научный оборот ввел: </w:t>
      </w:r>
    </w:p>
    <w:p w:rsidR="000E66EC" w:rsidRPr="009D4BA5" w:rsidRDefault="000E66EC" w:rsidP="000E66EC">
      <w:pPr>
        <w:jc w:val="both"/>
      </w:pPr>
      <w:r w:rsidRPr="009D4BA5">
        <w:t>а) Н. Макиавелли</w:t>
      </w:r>
    </w:p>
    <w:p w:rsidR="000E66EC" w:rsidRPr="009D4BA5" w:rsidRDefault="000E66EC" w:rsidP="000E66EC">
      <w:pPr>
        <w:jc w:val="both"/>
      </w:pPr>
      <w:r w:rsidRPr="009D4BA5">
        <w:t>б) Г. Моска</w:t>
      </w:r>
    </w:p>
    <w:p w:rsidR="000E66EC" w:rsidRPr="009D4BA5" w:rsidRDefault="000E66EC" w:rsidP="000E66EC">
      <w:pPr>
        <w:jc w:val="both"/>
      </w:pPr>
      <w:r w:rsidRPr="009D4BA5">
        <w:t>в) Н.А. Бердяев</w:t>
      </w:r>
    </w:p>
    <w:p w:rsidR="000E66EC" w:rsidRPr="009D4BA5" w:rsidRDefault="000E66EC" w:rsidP="000E66EC">
      <w:pPr>
        <w:jc w:val="both"/>
      </w:pPr>
      <w:r w:rsidRPr="009D4BA5">
        <w:t>г) Д. Истон</w:t>
      </w:r>
    </w:p>
    <w:p w:rsidR="000E66EC" w:rsidRPr="009D4BA5" w:rsidRDefault="000E66EC" w:rsidP="000E66EC">
      <w:pPr>
        <w:jc w:val="both"/>
      </w:pPr>
      <w:r w:rsidRPr="009D4BA5">
        <w:t>2. Согласно теории К. Маркса, государство возникло в результате:</w:t>
      </w:r>
    </w:p>
    <w:p w:rsidR="000E66EC" w:rsidRPr="009D4BA5" w:rsidRDefault="000E66EC" w:rsidP="000E66EC">
      <w:pPr>
        <w:jc w:val="both"/>
      </w:pPr>
      <w:r w:rsidRPr="009D4BA5">
        <w:t>а) общественного договора</w:t>
      </w:r>
    </w:p>
    <w:p w:rsidR="000E66EC" w:rsidRPr="009D4BA5" w:rsidRDefault="000E66EC" w:rsidP="000E66EC">
      <w:pPr>
        <w:jc w:val="both"/>
      </w:pPr>
      <w:r w:rsidRPr="009D4BA5">
        <w:t>б) классового разделения общества</w:t>
      </w:r>
    </w:p>
    <w:p w:rsidR="000E66EC" w:rsidRPr="009D4BA5" w:rsidRDefault="000E66EC" w:rsidP="000E66EC">
      <w:pPr>
        <w:jc w:val="both"/>
      </w:pPr>
      <w:r w:rsidRPr="009D4BA5">
        <w:t>в) божественного творения</w:t>
      </w:r>
    </w:p>
    <w:p w:rsidR="000E66EC" w:rsidRPr="009D4BA5" w:rsidRDefault="000E66EC" w:rsidP="000E66EC">
      <w:pPr>
        <w:jc w:val="both"/>
      </w:pPr>
      <w:r w:rsidRPr="009D4BA5">
        <w:t>г) господства одного народа над другим</w:t>
      </w:r>
    </w:p>
    <w:p w:rsidR="000E66EC" w:rsidRPr="009D4BA5" w:rsidRDefault="000E66EC" w:rsidP="000E66EC">
      <w:pPr>
        <w:jc w:val="both"/>
      </w:pPr>
      <w:r w:rsidRPr="009D4BA5">
        <w:t xml:space="preserve">3. К основным признакам государства не относится: </w:t>
      </w:r>
    </w:p>
    <w:p w:rsidR="000E66EC" w:rsidRPr="009D4BA5" w:rsidRDefault="000E66EC" w:rsidP="000E66EC">
      <w:pPr>
        <w:jc w:val="both"/>
      </w:pPr>
      <w:r w:rsidRPr="009D4BA5">
        <w:t>а) право легального применения насилия</w:t>
      </w:r>
    </w:p>
    <w:p w:rsidR="000E66EC" w:rsidRPr="009D4BA5" w:rsidRDefault="000E66EC" w:rsidP="000E66EC">
      <w:pPr>
        <w:jc w:val="both"/>
      </w:pPr>
      <w:r w:rsidRPr="009D4BA5">
        <w:t>б) суверенитет</w:t>
      </w:r>
    </w:p>
    <w:p w:rsidR="000E66EC" w:rsidRPr="009D4BA5" w:rsidRDefault="000E66EC" w:rsidP="000E66EC">
      <w:pPr>
        <w:jc w:val="both"/>
      </w:pPr>
      <w:r w:rsidRPr="009D4BA5">
        <w:lastRenderedPageBreak/>
        <w:t>в) наличие территории</w:t>
      </w:r>
    </w:p>
    <w:p w:rsidR="000E66EC" w:rsidRPr="009D4BA5" w:rsidRDefault="000E66EC" w:rsidP="000E66EC">
      <w:pPr>
        <w:jc w:val="both"/>
      </w:pPr>
      <w:r w:rsidRPr="009D4BA5">
        <w:t>г) существование определённого типа культуры</w:t>
      </w:r>
    </w:p>
    <w:p w:rsidR="000E66EC" w:rsidRPr="009D4BA5" w:rsidRDefault="000E66EC" w:rsidP="000E66EC">
      <w:pPr>
        <w:jc w:val="both"/>
      </w:pPr>
      <w:r w:rsidRPr="009D4BA5">
        <w:t xml:space="preserve">4. Такой политический режим не существует: </w:t>
      </w:r>
    </w:p>
    <w:p w:rsidR="000E66EC" w:rsidRPr="009D4BA5" w:rsidRDefault="000E66EC" w:rsidP="000E66EC">
      <w:pPr>
        <w:jc w:val="both"/>
      </w:pPr>
      <w:r w:rsidRPr="009D4BA5">
        <w:t>а) авторитарный</w:t>
      </w:r>
    </w:p>
    <w:p w:rsidR="000E66EC" w:rsidRPr="009D4BA5" w:rsidRDefault="000E66EC" w:rsidP="000E66EC">
      <w:pPr>
        <w:jc w:val="both"/>
      </w:pPr>
      <w:r w:rsidRPr="009D4BA5">
        <w:t>б) либеральный</w:t>
      </w:r>
    </w:p>
    <w:p w:rsidR="000E66EC" w:rsidRPr="009D4BA5" w:rsidRDefault="000E66EC" w:rsidP="000E66EC">
      <w:pPr>
        <w:jc w:val="both"/>
      </w:pPr>
      <w:r w:rsidRPr="009D4BA5">
        <w:t>в) националистический</w:t>
      </w:r>
    </w:p>
    <w:p w:rsidR="000E66EC" w:rsidRPr="009D4BA5" w:rsidRDefault="000E66EC" w:rsidP="000E66EC">
      <w:pPr>
        <w:jc w:val="both"/>
      </w:pPr>
      <w:r w:rsidRPr="009D4BA5">
        <w:t>г) тоталитарный</w:t>
      </w:r>
    </w:p>
    <w:p w:rsidR="000E66EC" w:rsidRPr="009D4BA5" w:rsidRDefault="000E66EC" w:rsidP="000E66EC">
      <w:pPr>
        <w:jc w:val="both"/>
      </w:pPr>
      <w:r w:rsidRPr="009D4BA5">
        <w:t xml:space="preserve">5. Форма государственного устройства России – это: </w:t>
      </w:r>
    </w:p>
    <w:p w:rsidR="000E66EC" w:rsidRPr="009D4BA5" w:rsidRDefault="000E66EC" w:rsidP="000E66EC">
      <w:pPr>
        <w:jc w:val="both"/>
      </w:pPr>
      <w:r w:rsidRPr="009D4BA5">
        <w:t>а) федерация</w:t>
      </w:r>
    </w:p>
    <w:p w:rsidR="000E66EC" w:rsidRPr="009D4BA5" w:rsidRDefault="000E66EC" w:rsidP="000E66EC">
      <w:pPr>
        <w:jc w:val="both"/>
      </w:pPr>
      <w:r w:rsidRPr="009D4BA5">
        <w:t>б) конфедерация</w:t>
      </w:r>
    </w:p>
    <w:p w:rsidR="000E66EC" w:rsidRPr="009D4BA5" w:rsidRDefault="000E66EC" w:rsidP="000E66EC">
      <w:pPr>
        <w:jc w:val="both"/>
      </w:pPr>
      <w:r w:rsidRPr="009D4BA5">
        <w:t>в) унитаризм</w:t>
      </w:r>
    </w:p>
    <w:p w:rsidR="000E66EC" w:rsidRPr="009D4BA5" w:rsidRDefault="000E66EC" w:rsidP="000E66EC">
      <w:pPr>
        <w:jc w:val="both"/>
      </w:pPr>
      <w:r w:rsidRPr="009D4BA5">
        <w:t>г) республика</w:t>
      </w:r>
    </w:p>
    <w:p w:rsidR="000E66EC" w:rsidRPr="009D4BA5" w:rsidRDefault="000E66EC" w:rsidP="000E66EC">
      <w:pPr>
        <w:jc w:val="both"/>
      </w:pPr>
      <w:r w:rsidRPr="009D4BA5">
        <w:t xml:space="preserve">6. Такая ветвь государственной власти не существует: </w:t>
      </w:r>
    </w:p>
    <w:p w:rsidR="000E66EC" w:rsidRPr="009D4BA5" w:rsidRDefault="000E66EC" w:rsidP="000E66EC">
      <w:pPr>
        <w:jc w:val="both"/>
      </w:pPr>
      <w:r w:rsidRPr="009D4BA5">
        <w:t>а) судебная</w:t>
      </w:r>
    </w:p>
    <w:p w:rsidR="000E66EC" w:rsidRPr="009D4BA5" w:rsidRDefault="000E66EC" w:rsidP="000E66EC">
      <w:pPr>
        <w:jc w:val="both"/>
      </w:pPr>
      <w:r w:rsidRPr="009D4BA5">
        <w:t>б) законодательная</w:t>
      </w:r>
    </w:p>
    <w:p w:rsidR="000E66EC" w:rsidRPr="009D4BA5" w:rsidRDefault="000E66EC" w:rsidP="000E66EC">
      <w:pPr>
        <w:jc w:val="both"/>
      </w:pPr>
      <w:r w:rsidRPr="009D4BA5">
        <w:t>в) партийная</w:t>
      </w:r>
    </w:p>
    <w:p w:rsidR="000E66EC" w:rsidRPr="009D4BA5" w:rsidRDefault="000E66EC" w:rsidP="000E66EC">
      <w:pPr>
        <w:jc w:val="both"/>
      </w:pPr>
      <w:r w:rsidRPr="009D4BA5">
        <w:t>г) исполнительная</w:t>
      </w:r>
    </w:p>
    <w:p w:rsidR="000E66EC" w:rsidRPr="009D4BA5" w:rsidRDefault="000E66EC" w:rsidP="000E66EC">
      <w:pPr>
        <w:jc w:val="both"/>
      </w:pPr>
      <w:r w:rsidRPr="009D4BA5">
        <w:t xml:space="preserve">7. К двум основным формам правления относятся: </w:t>
      </w:r>
    </w:p>
    <w:p w:rsidR="000E66EC" w:rsidRPr="009D4BA5" w:rsidRDefault="000E66EC" w:rsidP="000E66EC">
      <w:pPr>
        <w:jc w:val="both"/>
      </w:pPr>
      <w:r w:rsidRPr="009D4BA5">
        <w:t>а) теократия и федерация</w:t>
      </w:r>
    </w:p>
    <w:p w:rsidR="000E66EC" w:rsidRPr="009D4BA5" w:rsidRDefault="000E66EC" w:rsidP="000E66EC">
      <w:pPr>
        <w:jc w:val="both"/>
      </w:pPr>
      <w:r w:rsidRPr="009D4BA5">
        <w:t>б) демократия и олигархия</w:t>
      </w:r>
    </w:p>
    <w:p w:rsidR="000E66EC" w:rsidRPr="009D4BA5" w:rsidRDefault="000E66EC" w:rsidP="000E66EC">
      <w:pPr>
        <w:jc w:val="both"/>
      </w:pPr>
      <w:r w:rsidRPr="009D4BA5">
        <w:t>в) республика и монархия</w:t>
      </w:r>
    </w:p>
    <w:p w:rsidR="000E66EC" w:rsidRPr="009D4BA5" w:rsidRDefault="000E66EC" w:rsidP="000E66EC">
      <w:pPr>
        <w:jc w:val="both"/>
      </w:pPr>
      <w:r w:rsidRPr="009D4BA5">
        <w:t>г) либерализм и монархия17</w:t>
      </w:r>
    </w:p>
    <w:p w:rsidR="000E66EC" w:rsidRPr="009D4BA5" w:rsidRDefault="000E66EC" w:rsidP="000E66EC">
      <w:pPr>
        <w:jc w:val="both"/>
      </w:pPr>
      <w:r w:rsidRPr="009D4BA5">
        <w:t>8. Согласно Конституции России, в нашей стране существует</w:t>
      </w:r>
    </w:p>
    <w:p w:rsidR="000E66EC" w:rsidRPr="009D4BA5" w:rsidRDefault="000E66EC" w:rsidP="000E66EC">
      <w:pPr>
        <w:jc w:val="both"/>
      </w:pPr>
      <w:r w:rsidRPr="009D4BA5">
        <w:t xml:space="preserve">следующая форма правления: </w:t>
      </w:r>
    </w:p>
    <w:p w:rsidR="000E66EC" w:rsidRPr="009D4BA5" w:rsidRDefault="000E66EC" w:rsidP="000E66EC">
      <w:pPr>
        <w:jc w:val="both"/>
      </w:pPr>
      <w:r w:rsidRPr="009D4BA5">
        <w:t>а) президентская республика</w:t>
      </w:r>
    </w:p>
    <w:p w:rsidR="000E66EC" w:rsidRPr="009D4BA5" w:rsidRDefault="000E66EC" w:rsidP="000E66EC">
      <w:pPr>
        <w:jc w:val="both"/>
      </w:pPr>
      <w:r w:rsidRPr="009D4BA5">
        <w:t>б) парламентская республика</w:t>
      </w:r>
    </w:p>
    <w:p w:rsidR="000E66EC" w:rsidRPr="009D4BA5" w:rsidRDefault="000E66EC" w:rsidP="000E66EC">
      <w:pPr>
        <w:jc w:val="both"/>
      </w:pPr>
      <w:r w:rsidRPr="009D4BA5">
        <w:t>в) многопартийная республика</w:t>
      </w:r>
    </w:p>
    <w:p w:rsidR="000E66EC" w:rsidRPr="009D4BA5" w:rsidRDefault="000E66EC" w:rsidP="000E66EC">
      <w:pPr>
        <w:jc w:val="both"/>
      </w:pPr>
      <w:r w:rsidRPr="009D4BA5">
        <w:t>г) президентско-парламентская республика</w:t>
      </w:r>
    </w:p>
    <w:p w:rsidR="000E66EC" w:rsidRPr="009D4BA5" w:rsidRDefault="000E66EC" w:rsidP="000E66EC">
      <w:pPr>
        <w:jc w:val="both"/>
      </w:pPr>
      <w:r w:rsidRPr="009D4BA5">
        <w:t xml:space="preserve">9. Один из важных признаков государства – монополия на: </w:t>
      </w:r>
    </w:p>
    <w:p w:rsidR="000E66EC" w:rsidRPr="009D4BA5" w:rsidRDefault="000E66EC" w:rsidP="000E66EC">
      <w:pPr>
        <w:jc w:val="both"/>
      </w:pPr>
      <w:r w:rsidRPr="009D4BA5">
        <w:t>а) легальное применение насилия</w:t>
      </w:r>
    </w:p>
    <w:p w:rsidR="000E66EC" w:rsidRPr="009D4BA5" w:rsidRDefault="000E66EC" w:rsidP="000E66EC">
      <w:pPr>
        <w:jc w:val="both"/>
      </w:pPr>
      <w:r w:rsidRPr="009D4BA5">
        <w:t>б) право законодательной инициативы</w:t>
      </w:r>
    </w:p>
    <w:p w:rsidR="000E66EC" w:rsidRPr="009D4BA5" w:rsidRDefault="000E66EC" w:rsidP="000E66EC">
      <w:pPr>
        <w:jc w:val="both"/>
      </w:pPr>
      <w:r w:rsidRPr="009D4BA5">
        <w:t>в) использование природных ресурсов</w:t>
      </w:r>
    </w:p>
    <w:p w:rsidR="000E66EC" w:rsidRPr="009D4BA5" w:rsidRDefault="000E66EC" w:rsidP="000E66EC">
      <w:pPr>
        <w:jc w:val="both"/>
      </w:pPr>
      <w:r w:rsidRPr="009D4BA5">
        <w:t>г) контроль за обществом</w:t>
      </w:r>
    </w:p>
    <w:p w:rsidR="000E66EC" w:rsidRPr="009D4BA5" w:rsidRDefault="000E66EC" w:rsidP="000E66EC">
      <w:pPr>
        <w:jc w:val="both"/>
      </w:pPr>
      <w:r w:rsidRPr="009D4BA5">
        <w:t xml:space="preserve">10. Установите верное соответствие функций государства и их типа: </w:t>
      </w:r>
    </w:p>
    <w:p w:rsidR="000E66EC" w:rsidRPr="009D4BA5" w:rsidRDefault="000E66EC" w:rsidP="000E66EC">
      <w:pPr>
        <w:jc w:val="both"/>
      </w:pPr>
      <w:r w:rsidRPr="009D4BA5">
        <w:t>а) решение глобальных проблем</w:t>
      </w:r>
    </w:p>
    <w:p w:rsidR="000E66EC" w:rsidRPr="009D4BA5" w:rsidRDefault="000E66EC" w:rsidP="000E66EC">
      <w:pPr>
        <w:jc w:val="both"/>
      </w:pPr>
      <w:r w:rsidRPr="009D4BA5">
        <w:t>человечества</w:t>
      </w:r>
    </w:p>
    <w:p w:rsidR="000E66EC" w:rsidRPr="009D4BA5" w:rsidRDefault="000E66EC" w:rsidP="000E66EC">
      <w:pPr>
        <w:jc w:val="both"/>
      </w:pPr>
      <w:r w:rsidRPr="009D4BA5">
        <w:t>б) охрана общественного порядка</w:t>
      </w:r>
    </w:p>
    <w:p w:rsidR="000E66EC" w:rsidRPr="009D4BA5" w:rsidRDefault="000E66EC" w:rsidP="000E66EC">
      <w:pPr>
        <w:jc w:val="both"/>
      </w:pPr>
      <w:r w:rsidRPr="009D4BA5">
        <w:t>1) Внешние функции</w:t>
      </w:r>
    </w:p>
    <w:p w:rsidR="000E66EC" w:rsidRPr="009D4BA5" w:rsidRDefault="000E66EC" w:rsidP="000E66EC">
      <w:pPr>
        <w:jc w:val="both"/>
      </w:pPr>
      <w:r w:rsidRPr="009D4BA5">
        <w:t>в) защита прав и свобод граждан</w:t>
      </w:r>
    </w:p>
    <w:p w:rsidR="000E66EC" w:rsidRPr="009D4BA5" w:rsidRDefault="000E66EC" w:rsidP="000E66EC">
      <w:pPr>
        <w:jc w:val="both"/>
      </w:pPr>
      <w:r w:rsidRPr="009D4BA5">
        <w:t>г) вступление в международные</w:t>
      </w:r>
    </w:p>
    <w:p w:rsidR="000E66EC" w:rsidRPr="009D4BA5" w:rsidRDefault="000E66EC" w:rsidP="000E66EC">
      <w:pPr>
        <w:jc w:val="both"/>
      </w:pPr>
      <w:r w:rsidRPr="009D4BA5">
        <w:t>организации</w:t>
      </w:r>
    </w:p>
    <w:p w:rsidR="000E66EC" w:rsidRPr="009D4BA5" w:rsidRDefault="000E66EC" w:rsidP="000E66EC">
      <w:pPr>
        <w:jc w:val="both"/>
      </w:pPr>
      <w:r w:rsidRPr="009D4BA5">
        <w:t>2) Внутренние функции д) обеспечение безопасности</w:t>
      </w:r>
    </w:p>
    <w:p w:rsidR="000E66EC" w:rsidRPr="009D4BA5" w:rsidRDefault="000E66EC" w:rsidP="000E66EC">
      <w:pPr>
        <w:jc w:val="both"/>
      </w:pPr>
      <w:r w:rsidRPr="009D4BA5">
        <w:t>е) обеспечение социальных гарантий</w:t>
      </w:r>
    </w:p>
    <w:p w:rsidR="000E66EC" w:rsidRPr="009D4BA5" w:rsidRDefault="000E66EC" w:rsidP="000E66EC">
      <w:pPr>
        <w:jc w:val="both"/>
      </w:pPr>
      <w:r w:rsidRPr="009D4BA5">
        <w:t>своим гражданам</w:t>
      </w:r>
    </w:p>
    <w:p w:rsidR="000E66EC" w:rsidRDefault="000E66EC" w:rsidP="006443D4">
      <w:pPr>
        <w:pStyle w:val="a9"/>
        <w:jc w:val="both"/>
        <w:rPr>
          <w:b/>
        </w:rPr>
      </w:pPr>
    </w:p>
    <w:p w:rsidR="006443D4" w:rsidRPr="00EF016C" w:rsidRDefault="006443D4" w:rsidP="006443D4">
      <w:pPr>
        <w:jc w:val="both"/>
        <w:rPr>
          <w:b/>
        </w:rPr>
      </w:pPr>
    </w:p>
    <w:p w:rsidR="006443D4" w:rsidRDefault="006443D4" w:rsidP="006443D4">
      <w:pPr>
        <w:pStyle w:val="a9"/>
        <w:jc w:val="both"/>
        <w:rPr>
          <w:b/>
        </w:rPr>
      </w:pPr>
      <w:r>
        <w:rPr>
          <w:b/>
        </w:rPr>
        <w:t>Типовые вопросы к контрольным работам</w:t>
      </w:r>
    </w:p>
    <w:p w:rsidR="000E3F4D" w:rsidRPr="009B61DE" w:rsidRDefault="000E3F4D" w:rsidP="000E3F4D">
      <w:pPr>
        <w:jc w:val="both"/>
      </w:pPr>
    </w:p>
    <w:p w:rsidR="000E66EC" w:rsidRPr="00241793" w:rsidRDefault="000E66EC" w:rsidP="000E66EC">
      <w:pPr>
        <w:pStyle w:val="a9"/>
        <w:widowControl/>
        <w:numPr>
          <w:ilvl w:val="0"/>
          <w:numId w:val="45"/>
        </w:numPr>
        <w:autoSpaceDE/>
        <w:autoSpaceDN/>
        <w:adjustRightInd/>
      </w:pPr>
      <w:r w:rsidRPr="00241793">
        <w:t>Назовите формы правления и дайте их общую характеристику</w:t>
      </w:r>
    </w:p>
    <w:p w:rsidR="000E66EC" w:rsidRPr="00241793" w:rsidRDefault="000E66EC" w:rsidP="000E66EC">
      <w:pPr>
        <w:pStyle w:val="a9"/>
        <w:widowControl/>
        <w:numPr>
          <w:ilvl w:val="0"/>
          <w:numId w:val="45"/>
        </w:numPr>
        <w:autoSpaceDE/>
        <w:autoSpaceDN/>
        <w:adjustRightInd/>
      </w:pPr>
      <w:r w:rsidRPr="00241793">
        <w:t>Приведите примеры государств с президентской и парламентской формой правления</w:t>
      </w:r>
    </w:p>
    <w:p w:rsidR="000E66EC" w:rsidRPr="00241793" w:rsidRDefault="000E66EC" w:rsidP="000E66EC">
      <w:pPr>
        <w:pStyle w:val="a9"/>
        <w:widowControl/>
        <w:numPr>
          <w:ilvl w:val="0"/>
          <w:numId w:val="45"/>
        </w:numPr>
        <w:autoSpaceDE/>
        <w:autoSpaceDN/>
        <w:adjustRightInd/>
      </w:pPr>
      <w:r w:rsidRPr="00241793">
        <w:lastRenderedPageBreak/>
        <w:t>Назовите формы государственно-территориального устройства и дайте их общую характеристику</w:t>
      </w:r>
    </w:p>
    <w:p w:rsidR="000E66EC" w:rsidRPr="00241793" w:rsidRDefault="000E66EC" w:rsidP="000E66EC">
      <w:pPr>
        <w:pStyle w:val="a9"/>
        <w:widowControl/>
        <w:numPr>
          <w:ilvl w:val="0"/>
          <w:numId w:val="45"/>
        </w:numPr>
        <w:autoSpaceDE/>
        <w:autoSpaceDN/>
        <w:adjustRightInd/>
      </w:pPr>
      <w:r w:rsidRPr="00241793">
        <w:t>Приведите примеры унитарных и федеративных  государств</w:t>
      </w:r>
    </w:p>
    <w:p w:rsidR="000E66EC" w:rsidRPr="00241793" w:rsidRDefault="000E66EC" w:rsidP="000E66EC">
      <w:pPr>
        <w:pStyle w:val="a9"/>
        <w:widowControl/>
        <w:numPr>
          <w:ilvl w:val="0"/>
          <w:numId w:val="45"/>
        </w:numPr>
        <w:autoSpaceDE/>
        <w:autoSpaceDN/>
        <w:adjustRightInd/>
      </w:pPr>
      <w:r w:rsidRPr="00241793">
        <w:t>Назовите формы политического режима и дайте их общую характеристику</w:t>
      </w:r>
    </w:p>
    <w:p w:rsidR="000E66EC" w:rsidRPr="00241793" w:rsidRDefault="000E66EC" w:rsidP="000E66EC">
      <w:pPr>
        <w:pStyle w:val="a9"/>
        <w:widowControl/>
        <w:numPr>
          <w:ilvl w:val="0"/>
          <w:numId w:val="45"/>
        </w:numPr>
        <w:autoSpaceDE/>
        <w:autoSpaceDN/>
        <w:adjustRightInd/>
      </w:pPr>
      <w:r w:rsidRPr="00241793">
        <w:t>Охарактеризуйте политический режим в современной России</w:t>
      </w:r>
    </w:p>
    <w:p w:rsidR="00D87978" w:rsidRPr="00D87978" w:rsidRDefault="00D87978" w:rsidP="00D87978">
      <w:pPr>
        <w:widowControl/>
        <w:autoSpaceDE/>
        <w:autoSpaceDN/>
        <w:adjustRightInd/>
        <w:ind w:firstLine="708"/>
        <w:rPr>
          <w:rFonts w:eastAsiaTheme="minorHAnsi"/>
          <w:b/>
          <w:i/>
          <w:shd w:val="clear" w:color="auto" w:fill="FFFFFF"/>
          <w:lang w:eastAsia="en-US"/>
        </w:rPr>
      </w:pPr>
    </w:p>
    <w:p w:rsidR="00721371" w:rsidRPr="00773DBC" w:rsidRDefault="00D87978" w:rsidP="00F50FCF">
      <w:pPr>
        <w:pStyle w:val="a9"/>
        <w:jc w:val="both"/>
        <w:rPr>
          <w:u w:val="single"/>
        </w:rPr>
      </w:pPr>
      <w:r>
        <w:rPr>
          <w:i/>
          <w:u w:val="single"/>
        </w:rPr>
        <w:t>6.3</w:t>
      </w:r>
      <w:r w:rsidR="00721371" w:rsidRPr="00773DBC">
        <w:rPr>
          <w:i/>
          <w:u w:val="single"/>
        </w:rPr>
        <w:t xml:space="preserve"> Методические материалы, определяющие процедуры оценивания знаний, умений, навыков и (или) опыта деятельности</w:t>
      </w:r>
    </w:p>
    <w:p w:rsidR="00D87978" w:rsidRDefault="00D87978" w:rsidP="009867AC">
      <w:pPr>
        <w:widowControl/>
        <w:autoSpaceDE/>
        <w:autoSpaceDN/>
        <w:adjustRightInd/>
        <w:ind w:firstLine="709"/>
        <w:jc w:val="both"/>
        <w:rPr>
          <w:rFonts w:eastAsiaTheme="minorHAnsi"/>
          <w:lang w:eastAsia="en-US"/>
        </w:rPr>
      </w:pPr>
    </w:p>
    <w:p w:rsidR="009867AC" w:rsidRPr="00773DBC" w:rsidRDefault="009867AC" w:rsidP="009867AC">
      <w:pPr>
        <w:widowControl/>
        <w:autoSpaceDE/>
        <w:autoSpaceDN/>
        <w:adjustRightInd/>
        <w:ind w:firstLine="709"/>
        <w:jc w:val="both"/>
        <w:rPr>
          <w:rFonts w:eastAsiaTheme="minorHAnsi"/>
          <w:lang w:eastAsia="en-US"/>
        </w:rPr>
      </w:pPr>
      <w:r w:rsidRPr="00773DBC">
        <w:rPr>
          <w:rFonts w:eastAsiaTheme="minorHAnsi"/>
          <w:lang w:eastAsia="en-US"/>
        </w:rPr>
        <w:t xml:space="preserve">Все задания, используемые для </w:t>
      </w:r>
      <w:r w:rsidR="00D87978">
        <w:rPr>
          <w:rFonts w:eastAsiaTheme="minorHAnsi"/>
          <w:lang w:eastAsia="en-US"/>
        </w:rPr>
        <w:t xml:space="preserve">текущего </w:t>
      </w:r>
      <w:r w:rsidRPr="00773DBC">
        <w:rPr>
          <w:rFonts w:eastAsiaTheme="minorHAnsi"/>
          <w:lang w:eastAsia="en-US"/>
        </w:rPr>
        <w:t xml:space="preserve">контроля </w:t>
      </w:r>
      <w:r w:rsidR="00D87978">
        <w:rPr>
          <w:rFonts w:eastAsiaTheme="minorHAnsi"/>
          <w:lang w:eastAsia="en-US"/>
        </w:rPr>
        <w:t xml:space="preserve">формирования </w:t>
      </w:r>
      <w:r w:rsidRPr="00773DBC">
        <w:rPr>
          <w:rFonts w:eastAsiaTheme="minorHAnsi"/>
          <w:lang w:eastAsia="en-US"/>
        </w:rPr>
        <w:t xml:space="preserve">компетенций условно можно разделить на две группы: </w:t>
      </w:r>
    </w:p>
    <w:p w:rsidR="009867AC" w:rsidRPr="00773DBC" w:rsidRDefault="009867AC" w:rsidP="000F1B6F">
      <w:pPr>
        <w:widowControl/>
        <w:numPr>
          <w:ilvl w:val="0"/>
          <w:numId w:val="7"/>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в силу своих особенностей могут быть реализованы только в процессе обучения</w:t>
      </w:r>
      <w:r w:rsidR="002C6645">
        <w:rPr>
          <w:rFonts w:eastAsiaTheme="minorHAnsi"/>
          <w:lang w:eastAsia="en-US"/>
        </w:rPr>
        <w:t xml:space="preserve"> на занятиях</w:t>
      </w:r>
      <w:r w:rsidRPr="00773DBC">
        <w:rPr>
          <w:rFonts w:eastAsiaTheme="minorHAnsi"/>
          <w:lang w:eastAsia="en-US"/>
        </w:rPr>
        <w:t xml:space="preserve"> (</w:t>
      </w:r>
      <w:r w:rsidR="00370E47">
        <w:rPr>
          <w:rFonts w:eastAsiaTheme="minorHAnsi"/>
          <w:lang w:eastAsia="en-US"/>
        </w:rPr>
        <w:t xml:space="preserve">например, </w:t>
      </w:r>
      <w:r w:rsidRPr="00773DBC">
        <w:rPr>
          <w:rFonts w:eastAsiaTheme="minorHAnsi"/>
          <w:lang w:eastAsia="en-US"/>
        </w:rPr>
        <w:t>дискуссия</w:t>
      </w:r>
      <w:r w:rsidR="00370E47">
        <w:rPr>
          <w:rFonts w:eastAsiaTheme="minorHAnsi"/>
          <w:lang w:eastAsia="en-US"/>
        </w:rPr>
        <w:t>, круглый стол, диспут, мини-конференция</w:t>
      </w:r>
      <w:r w:rsidRPr="00773DBC">
        <w:rPr>
          <w:rFonts w:eastAsiaTheme="minorHAnsi"/>
          <w:lang w:eastAsia="en-US"/>
        </w:rPr>
        <w:t xml:space="preserve">); </w:t>
      </w:r>
    </w:p>
    <w:p w:rsidR="009867AC" w:rsidRPr="00773DBC" w:rsidRDefault="009867AC" w:rsidP="000F1B6F">
      <w:pPr>
        <w:widowControl/>
        <w:numPr>
          <w:ilvl w:val="0"/>
          <w:numId w:val="7"/>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дополн</w:t>
      </w:r>
      <w:r w:rsidR="00E85924">
        <w:rPr>
          <w:rFonts w:eastAsiaTheme="minorHAnsi"/>
          <w:lang w:eastAsia="en-US"/>
        </w:rPr>
        <w:t xml:space="preserve">яют теоретические вопросы </w:t>
      </w:r>
      <w:r w:rsidRPr="00773DBC">
        <w:rPr>
          <w:rFonts w:eastAsiaTheme="minorHAnsi"/>
          <w:lang w:eastAsia="en-US"/>
        </w:rPr>
        <w:t xml:space="preserve"> (практические задания, </w:t>
      </w:r>
      <w:r w:rsidR="002C6645">
        <w:rPr>
          <w:rFonts w:eastAsiaTheme="minorHAnsi"/>
          <w:lang w:eastAsia="en-US"/>
        </w:rPr>
        <w:t xml:space="preserve">проблемно-аналитические задания, </w:t>
      </w:r>
      <w:r w:rsidRPr="00773DBC">
        <w:rPr>
          <w:rFonts w:eastAsiaTheme="minorHAnsi"/>
          <w:lang w:eastAsia="en-US"/>
        </w:rPr>
        <w:t xml:space="preserve">тест). </w:t>
      </w:r>
    </w:p>
    <w:p w:rsidR="009867AC" w:rsidRPr="00773DBC" w:rsidRDefault="009867AC" w:rsidP="009867AC">
      <w:pPr>
        <w:widowControl/>
        <w:autoSpaceDE/>
        <w:autoSpaceDN/>
        <w:adjustRightInd/>
        <w:ind w:firstLine="709"/>
        <w:jc w:val="both"/>
        <w:rPr>
          <w:rFonts w:eastAsiaTheme="minorHAnsi"/>
          <w:lang w:eastAsia="en-US"/>
        </w:rPr>
      </w:pPr>
      <w:r w:rsidRPr="00773DBC">
        <w:rPr>
          <w:rFonts w:eastAsiaTheme="minorHAnsi"/>
          <w:lang w:eastAsia="en-US"/>
        </w:rPr>
        <w:t xml:space="preserve">Выполнение </w:t>
      </w:r>
      <w:r w:rsidR="002C6645">
        <w:rPr>
          <w:rFonts w:eastAsiaTheme="minorHAnsi"/>
          <w:lang w:eastAsia="en-US"/>
        </w:rPr>
        <w:t xml:space="preserve">всех заданий </w:t>
      </w:r>
      <w:r w:rsidRPr="00773DBC">
        <w:rPr>
          <w:rFonts w:eastAsiaTheme="minorHAnsi"/>
          <w:lang w:eastAsia="en-US"/>
        </w:rPr>
        <w:t xml:space="preserve"> является необходимым </w:t>
      </w:r>
      <w:r w:rsidR="002C6645">
        <w:rPr>
          <w:rFonts w:eastAsiaTheme="minorHAnsi"/>
          <w:lang w:eastAsia="en-US"/>
        </w:rPr>
        <w:t>для формирования и контроля знаний,</w:t>
      </w:r>
      <w:r w:rsidRPr="00773DBC">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Pr>
          <w:rFonts w:eastAsiaTheme="minorHAnsi"/>
          <w:lang w:eastAsia="en-US"/>
        </w:rPr>
        <w:t xml:space="preserve"> (экзамена)</w:t>
      </w:r>
      <w:r w:rsidRPr="00773DBC">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Default="00FA2D42" w:rsidP="00414FBA">
      <w:pPr>
        <w:pStyle w:val="a9"/>
        <w:jc w:val="both"/>
        <w:rPr>
          <w:i/>
        </w:rPr>
      </w:pPr>
    </w:p>
    <w:p w:rsidR="00D06028" w:rsidRPr="00241793" w:rsidRDefault="00D06028" w:rsidP="00A03416">
      <w:pPr>
        <w:pStyle w:val="aa"/>
        <w:ind w:firstLine="709"/>
        <w:jc w:val="both"/>
        <w:rPr>
          <w:b/>
          <w:sz w:val="24"/>
          <w:szCs w:val="24"/>
        </w:rPr>
      </w:pPr>
      <w:r w:rsidRPr="00241793">
        <w:rPr>
          <w:b/>
          <w:sz w:val="24"/>
          <w:szCs w:val="24"/>
        </w:rPr>
        <w:t>1.Требование к теоретическому устному ответу</w:t>
      </w:r>
    </w:p>
    <w:p w:rsidR="00D06028" w:rsidRPr="00241793" w:rsidRDefault="00D06028" w:rsidP="00D06028">
      <w:pPr>
        <w:pStyle w:val="aa"/>
        <w:ind w:firstLine="708"/>
        <w:jc w:val="both"/>
        <w:rPr>
          <w:sz w:val="24"/>
          <w:szCs w:val="24"/>
        </w:rPr>
      </w:pPr>
      <w:r w:rsidRPr="0024179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w:t>
      </w:r>
      <w:r w:rsidR="004B6AFB">
        <w:rPr>
          <w:sz w:val="24"/>
          <w:szCs w:val="24"/>
        </w:rPr>
        <w:t>орий</w:t>
      </w:r>
      <w:r w:rsidRPr="00241793">
        <w:rPr>
          <w:sz w:val="24"/>
          <w:szCs w:val="24"/>
        </w:rPr>
        <w:t>. Кроме того, оценивается не только глубина знаний  поставленных вопросов, но и умение использовать в ответе нормативный, практический материал из следственной и судебной практики. Оценивается культура речи, владение навыками ораторского искусства.</w:t>
      </w:r>
    </w:p>
    <w:p w:rsidR="00D06028" w:rsidRPr="00241793" w:rsidRDefault="00D06028" w:rsidP="00D06028">
      <w:pPr>
        <w:pStyle w:val="aa"/>
        <w:ind w:firstLine="708"/>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D06028" w:rsidRPr="00241793" w:rsidRDefault="00D06028" w:rsidP="00D06028">
      <w:pPr>
        <w:ind w:firstLine="708"/>
        <w:jc w:val="both"/>
      </w:pPr>
      <w:r w:rsidRPr="00241793">
        <w:t xml:space="preserve">Оценка </w:t>
      </w:r>
      <w:r w:rsidRPr="00241793">
        <w:rPr>
          <w:i/>
        </w:rPr>
        <w:t>«отличн</w:t>
      </w:r>
      <w:r w:rsidRPr="00241793">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rsidR="00732AF5">
        <w:t>, соблюдает  культуру речи.</w:t>
      </w:r>
    </w:p>
    <w:p w:rsidR="00D06028" w:rsidRPr="00241793" w:rsidRDefault="00D06028" w:rsidP="00D06028">
      <w:pPr>
        <w:ind w:firstLine="567"/>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732AF5" w:rsidRDefault="00732AF5" w:rsidP="00732AF5">
      <w:pPr>
        <w:tabs>
          <w:tab w:val="left" w:pos="851"/>
        </w:tabs>
        <w:ind w:right="-284"/>
        <w:jc w:val="both"/>
      </w:pPr>
      <w:r>
        <w:tab/>
      </w:r>
      <w:r w:rsidR="00D06028" w:rsidRPr="00241793">
        <w:t xml:space="preserve">Оценка </w:t>
      </w:r>
      <w:r w:rsidR="00D06028" w:rsidRPr="00241793">
        <w:rPr>
          <w:i/>
        </w:rPr>
        <w:t>«удовлетворительно»</w:t>
      </w:r>
      <w:r w:rsidR="00D06028"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06028" w:rsidRPr="00241793" w:rsidRDefault="00D06028" w:rsidP="00732AF5">
      <w:pPr>
        <w:tabs>
          <w:tab w:val="left" w:pos="851"/>
        </w:tabs>
        <w:ind w:right="-284"/>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D06028" w:rsidRPr="00241793" w:rsidRDefault="00D06028" w:rsidP="00D06028">
      <w:pPr>
        <w:rPr>
          <w:b/>
          <w:u w:val="single"/>
        </w:rPr>
      </w:pPr>
    </w:p>
    <w:p w:rsidR="00D06028" w:rsidRPr="00D37E73" w:rsidRDefault="00D06028" w:rsidP="00A03416">
      <w:pPr>
        <w:ind w:firstLine="709"/>
        <w:rPr>
          <w:b/>
          <w:bCs/>
          <w:spacing w:val="-2"/>
        </w:rPr>
      </w:pPr>
      <w:r>
        <w:rPr>
          <w:b/>
          <w:bCs/>
          <w:spacing w:val="-2"/>
        </w:rPr>
        <w:t>2</w:t>
      </w:r>
      <w:r w:rsidRPr="00241793">
        <w:rPr>
          <w:b/>
          <w:bCs/>
          <w:spacing w:val="-2"/>
        </w:rPr>
        <w:t xml:space="preserve">.Творческие задания </w:t>
      </w:r>
    </w:p>
    <w:p w:rsidR="00D06028" w:rsidRPr="00241793" w:rsidRDefault="00D06028" w:rsidP="00D06028">
      <w:pPr>
        <w:ind w:firstLine="709"/>
        <w:jc w:val="both"/>
        <w:rPr>
          <w:bCs/>
          <w:spacing w:val="-2"/>
        </w:rPr>
      </w:pPr>
      <w:r w:rsidRPr="00241793">
        <w:rPr>
          <w:bCs/>
          <w:i/>
          <w:spacing w:val="-2"/>
        </w:rPr>
        <w:t xml:space="preserve">Эссе </w:t>
      </w:r>
      <w:r w:rsidRPr="00241793">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w:t>
      </w:r>
      <w:r w:rsidRPr="00241793">
        <w:rPr>
          <w:bCs/>
          <w:spacing w:val="-2"/>
        </w:rPr>
        <w:lastRenderedPageBreak/>
        <w:t xml:space="preserve">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D06028" w:rsidRPr="00241793" w:rsidRDefault="00D06028" w:rsidP="00D06028">
      <w:pPr>
        <w:ind w:firstLine="709"/>
        <w:jc w:val="both"/>
        <w:rPr>
          <w:bCs/>
          <w:spacing w:val="-2"/>
        </w:rPr>
      </w:pPr>
      <w:r w:rsidRPr="00241793">
        <w:rPr>
          <w:bCs/>
          <w:i/>
          <w:spacing w:val="-2"/>
        </w:rPr>
        <w:t>Критерии оценивания</w:t>
      </w:r>
      <w:r w:rsidRPr="00241793">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732AF5" w:rsidRDefault="00D06028" w:rsidP="00D06028">
      <w:pPr>
        <w:ind w:firstLine="708"/>
        <w:jc w:val="both"/>
      </w:pPr>
      <w:r w:rsidRPr="00241793">
        <w:t xml:space="preserve">Оценка </w:t>
      </w:r>
      <w:r w:rsidRPr="00241793">
        <w:rPr>
          <w:i/>
        </w:rPr>
        <w:t>«отличн</w:t>
      </w:r>
      <w:r w:rsidRPr="00241793">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rsidR="00732AF5">
        <w:t>личной позиции, стиль изложения.</w:t>
      </w:r>
    </w:p>
    <w:p w:rsidR="00D06028" w:rsidRPr="00241793" w:rsidRDefault="00D06028" w:rsidP="00D06028">
      <w:pPr>
        <w:ind w:firstLine="708"/>
        <w:jc w:val="both"/>
      </w:pPr>
      <w:r w:rsidRPr="00241793">
        <w:t xml:space="preserve">Оценка </w:t>
      </w:r>
      <w:r w:rsidRPr="00241793">
        <w:rPr>
          <w:i/>
        </w:rPr>
        <w:t>«хорошо»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06028" w:rsidRPr="00241793" w:rsidRDefault="00D06028" w:rsidP="00D06028">
      <w:pPr>
        <w:ind w:firstLine="567"/>
        <w:jc w:val="both"/>
      </w:pPr>
      <w:r w:rsidRPr="00241793">
        <w:t xml:space="preserve">Оценка </w:t>
      </w:r>
      <w:r w:rsidRPr="00241793">
        <w:rPr>
          <w:i/>
        </w:rPr>
        <w:t>«удовлетворительно»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rsidR="00D37E73">
        <w:t>оды, нарушается стиль изложения</w:t>
      </w:r>
    </w:p>
    <w:p w:rsidR="00D06028" w:rsidRPr="00241793" w:rsidRDefault="00D06028" w:rsidP="00D06028">
      <w:pPr>
        <w:ind w:firstLine="708"/>
        <w:jc w:val="both"/>
      </w:pPr>
      <w:r w:rsidRPr="00241793">
        <w:t xml:space="preserve">Оценка </w:t>
      </w:r>
      <w:r w:rsidRPr="00241793">
        <w:rPr>
          <w:i/>
        </w:rPr>
        <w:t>«неудовлетворительно»</w:t>
      </w:r>
      <w:r w:rsidRPr="00241793">
        <w:t xml:space="preserve"> ставится, если не </w:t>
      </w:r>
      <w:r>
        <w:t>выполнены никакие требования</w:t>
      </w:r>
    </w:p>
    <w:p w:rsidR="00D06028" w:rsidRPr="00424746" w:rsidRDefault="00D06028" w:rsidP="00D06028">
      <w:pPr>
        <w:pStyle w:val="aa"/>
        <w:jc w:val="both"/>
        <w:rPr>
          <w:sz w:val="24"/>
          <w:szCs w:val="24"/>
        </w:rPr>
      </w:pPr>
    </w:p>
    <w:p w:rsidR="00D06028" w:rsidRPr="00241793" w:rsidRDefault="00D06028" w:rsidP="00A03416">
      <w:pPr>
        <w:ind w:firstLine="709"/>
        <w:jc w:val="both"/>
        <w:rPr>
          <w:b/>
        </w:rPr>
      </w:pPr>
      <w:r>
        <w:rPr>
          <w:b/>
        </w:rPr>
        <w:t>3</w:t>
      </w:r>
      <w:r w:rsidRPr="00241793">
        <w:rPr>
          <w:b/>
        </w:rPr>
        <w:t>.Требование к решению ситуационной, проблемной задачи (кейс-измерители)</w:t>
      </w:r>
    </w:p>
    <w:p w:rsidR="00D06028" w:rsidRDefault="00D06028" w:rsidP="00D06028">
      <w:pPr>
        <w:jc w:val="both"/>
      </w:pPr>
      <w:r w:rsidRPr="00241793">
        <w:tab/>
        <w:t>Студент должен уметь выделить основные положения из текста задачи, которые требуют правового анализа. Исходя из поставленного вопроса в задаче, попытаться максимально точно дать толкование той нормы, на основе которой предлагается решение (квалификация). При анализе ситуации, изложенной в фабуле задачи  необходимо опираться не только на  норму права РФ, но и на теоретические положения, которые изложены в постановлениях Пленума Верховного Суда РФ, комментируемых кодексах, учебниках, лекциях, а также на судебную практику</w:t>
      </w:r>
      <w:r w:rsidRPr="00F200CD">
        <w:t xml:space="preserve">. </w:t>
      </w:r>
    </w:p>
    <w:p w:rsidR="00D06028" w:rsidRPr="00241793" w:rsidRDefault="00D06028" w:rsidP="00D06028">
      <w:pPr>
        <w:ind w:firstLine="708"/>
        <w:jc w:val="both"/>
      </w:pPr>
      <w:r w:rsidRPr="00F200CD">
        <w:t xml:space="preserve">Задачи должны решаться  студентами письменно. При решении задач  </w:t>
      </w:r>
      <w:r>
        <w:t xml:space="preserve">также </w:t>
      </w:r>
      <w:r w:rsidRPr="00F200CD">
        <w:t xml:space="preserve">важно правильно сформулировать и записать вопросы, начиная с более общих (например, какие правоотношения возникли в данной ситуации?) и, кончая частными: как решить данное дело? кто прав в возникшем споре?   </w:t>
      </w:r>
    </w:p>
    <w:p w:rsidR="00D06028" w:rsidRPr="00241793" w:rsidRDefault="00D06028" w:rsidP="00D06028">
      <w:pPr>
        <w:ind w:firstLine="708"/>
        <w:jc w:val="both"/>
      </w:pPr>
      <w:r w:rsidRPr="00241793">
        <w:rPr>
          <w:i/>
        </w:rPr>
        <w:t>Критерии оценивания</w:t>
      </w:r>
      <w:r w:rsidRPr="00241793">
        <w:t xml:space="preserve"> – нахождение правовой нормы, толкование той нормы, на основе которой предлагается решение, опора на теоретические положения, изложенные в научной литературе по данному вопросу. Достаточность пояснений.</w:t>
      </w:r>
    </w:p>
    <w:p w:rsidR="00D06028" w:rsidRPr="00241793" w:rsidRDefault="00D06028" w:rsidP="00D06028">
      <w:pPr>
        <w:ind w:firstLine="708"/>
        <w:jc w:val="both"/>
      </w:pPr>
      <w:r w:rsidRPr="00241793">
        <w:t xml:space="preserve">Оценка </w:t>
      </w:r>
      <w:r w:rsidRPr="00241793">
        <w:rPr>
          <w:i/>
        </w:rPr>
        <w:t>«отличн</w:t>
      </w:r>
      <w:r w:rsidRPr="00241793">
        <w:t>о» ставится в случае, когда обучающийся выделил основные положения из текста задачи, которые требуют правового анализа, дал полное толкование нормы, применяемой в данном случае, при этом обучающийся опирается не только на норму, но и на теоретические положения, изложенные в научной литературе.</w:t>
      </w:r>
    </w:p>
    <w:p w:rsidR="00D06028" w:rsidRPr="00241793" w:rsidRDefault="00D06028" w:rsidP="00D06028">
      <w:pPr>
        <w:ind w:firstLine="567"/>
        <w:jc w:val="both"/>
      </w:pPr>
      <w:r w:rsidRPr="00241793">
        <w:t xml:space="preserve">Оценка </w:t>
      </w:r>
      <w:r w:rsidRPr="00241793">
        <w:rPr>
          <w:i/>
        </w:rPr>
        <w:t>«хорошо»</w:t>
      </w:r>
      <w:r w:rsidRPr="00241793">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D06028" w:rsidRPr="00241793" w:rsidRDefault="00D06028" w:rsidP="00D06028">
      <w:pPr>
        <w:tabs>
          <w:tab w:val="left" w:pos="851"/>
        </w:tabs>
        <w:ind w:right="-284" w:firstLine="567"/>
        <w:jc w:val="both"/>
      </w:pPr>
      <w:r w:rsidRPr="00241793">
        <w:t xml:space="preserve">Оценка </w:t>
      </w:r>
      <w:r w:rsidRPr="00241793">
        <w:rPr>
          <w:i/>
        </w:rPr>
        <w:t>«удовлетворительно»</w:t>
      </w:r>
      <w:r w:rsidRPr="00241793">
        <w:t xml:space="preserve"> ставится, если обучающийся определил норму, применяемую в данном случае, но не смог дать ее полное толкование.</w:t>
      </w:r>
    </w:p>
    <w:p w:rsidR="00D06028" w:rsidRPr="00241793" w:rsidRDefault="00D06028" w:rsidP="00D06028">
      <w:pPr>
        <w:tabs>
          <w:tab w:val="left" w:pos="851"/>
        </w:tabs>
        <w:ind w:right="-284" w:firstLine="567"/>
        <w:jc w:val="both"/>
      </w:pPr>
      <w:r w:rsidRPr="00241793">
        <w:t xml:space="preserve">Оценка </w:t>
      </w:r>
      <w:r w:rsidRPr="00241793">
        <w:rPr>
          <w:i/>
        </w:rPr>
        <w:t>«неудовлетворительно»</w:t>
      </w:r>
      <w:r w:rsidRPr="00241793">
        <w:t xml:space="preserve"> ставится, если обучающийся  не определил норму, применяемую в данном случае</w:t>
      </w:r>
    </w:p>
    <w:p w:rsidR="00D06028" w:rsidRPr="00241793" w:rsidRDefault="00D06028" w:rsidP="00D06028"/>
    <w:p w:rsidR="00D06028" w:rsidRPr="00D37E73" w:rsidRDefault="00D06028" w:rsidP="00A03416">
      <w:pPr>
        <w:ind w:firstLine="709"/>
        <w:rPr>
          <w:b/>
        </w:rPr>
      </w:pPr>
      <w:r>
        <w:rPr>
          <w:b/>
        </w:rPr>
        <w:lastRenderedPageBreak/>
        <w:t>4</w:t>
      </w:r>
      <w:r w:rsidRPr="00241793">
        <w:rPr>
          <w:b/>
        </w:rPr>
        <w:t>.Интерактивные задания</w:t>
      </w:r>
    </w:p>
    <w:p w:rsidR="00D06028" w:rsidRPr="00241793" w:rsidRDefault="00D06028" w:rsidP="00D06028">
      <w:pPr>
        <w:ind w:firstLine="709"/>
        <w:jc w:val="both"/>
      </w:pPr>
      <w:r w:rsidRPr="00241793">
        <w:t>Механизм проведения   диспут-игры (ролевой (деловой) игры).</w:t>
      </w:r>
    </w:p>
    <w:p w:rsidR="00D06028" w:rsidRDefault="00D06028" w:rsidP="00D06028">
      <w:pPr>
        <w:ind w:firstLine="709"/>
        <w:jc w:val="both"/>
      </w:pPr>
      <w:r w:rsidRPr="00241793">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241793" w:rsidRDefault="00D06028" w:rsidP="00D06028">
      <w:pPr>
        <w:ind w:firstLine="709"/>
        <w:jc w:val="both"/>
      </w:pPr>
      <w:r>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241793" w:rsidRDefault="00D06028" w:rsidP="00D06028">
      <w:pPr>
        <w:ind w:firstLine="709"/>
        <w:jc w:val="both"/>
      </w:pP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241793" w:rsidRDefault="00D06028" w:rsidP="00D06028">
      <w:pPr>
        <w:ind w:firstLine="709"/>
        <w:jc w:val="both"/>
      </w:pPr>
      <w:r w:rsidRPr="00241793">
        <w:t xml:space="preserve">Оценка </w:t>
      </w:r>
      <w:r w:rsidRPr="00241793">
        <w:rPr>
          <w:i/>
        </w:rPr>
        <w:t>«отличн</w:t>
      </w:r>
      <w:r w:rsidRPr="00241793">
        <w:t xml:space="preserve">о» ставится в случае, </w:t>
      </w:r>
      <w:r w:rsidR="00732AF5">
        <w:t>выполнения всех критериев.</w:t>
      </w:r>
    </w:p>
    <w:p w:rsidR="00D06028" w:rsidRPr="00241793" w:rsidRDefault="00D06028" w:rsidP="00D06028">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241793" w:rsidRDefault="00D06028" w:rsidP="00D06028">
      <w:pPr>
        <w:tabs>
          <w:tab w:val="left" w:pos="851"/>
        </w:tabs>
        <w:ind w:right="-284" w:firstLine="567"/>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241793" w:rsidRDefault="00D06028" w:rsidP="00D06028">
      <w:pPr>
        <w:tabs>
          <w:tab w:val="left" w:pos="851"/>
        </w:tabs>
        <w:ind w:right="-284" w:firstLine="567"/>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D06028" w:rsidRPr="00241793" w:rsidRDefault="00D06028" w:rsidP="00D06028">
      <w:pPr>
        <w:ind w:firstLine="709"/>
        <w:jc w:val="both"/>
      </w:pPr>
    </w:p>
    <w:p w:rsidR="00D06028" w:rsidRPr="00241793" w:rsidRDefault="009C4AE1" w:rsidP="00D37E73">
      <w:pPr>
        <w:ind w:firstLine="709"/>
        <w:jc w:val="both"/>
        <w:rPr>
          <w:b/>
        </w:rPr>
      </w:pPr>
      <w:r>
        <w:rPr>
          <w:b/>
        </w:rPr>
        <w:t>5</w:t>
      </w:r>
      <w:r w:rsidR="00D06028" w:rsidRPr="00241793">
        <w:rPr>
          <w:b/>
        </w:rPr>
        <w:t xml:space="preserve">.Комплексное проблемно-аналитическое задание </w:t>
      </w:r>
    </w:p>
    <w:p w:rsidR="00D06028" w:rsidRPr="00241793" w:rsidRDefault="00D06028" w:rsidP="00D06028">
      <w:pPr>
        <w:ind w:firstLine="709"/>
        <w:jc w:val="both"/>
      </w:pPr>
      <w:r w:rsidRPr="00241793">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241793" w:rsidRDefault="00D06028" w:rsidP="00D06028">
      <w:pPr>
        <w:ind w:firstLine="709"/>
        <w:jc w:val="both"/>
      </w:pPr>
      <w:r w:rsidRPr="00241793">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241793" w:rsidRDefault="00D06028" w:rsidP="00D06028">
      <w:pPr>
        <w:ind w:firstLine="709"/>
        <w:jc w:val="both"/>
      </w:pPr>
      <w:r w:rsidRPr="00241793">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241793" w:rsidRDefault="00D06028" w:rsidP="00D06028">
      <w:pPr>
        <w:ind w:firstLine="709"/>
        <w:jc w:val="both"/>
      </w:pPr>
      <w:r w:rsidRPr="00241793">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241793" w:rsidRDefault="00D06028" w:rsidP="00D06028">
      <w:pPr>
        <w:ind w:firstLine="709"/>
        <w:jc w:val="both"/>
      </w:pPr>
      <w:r w:rsidRPr="00241793">
        <w:rPr>
          <w:i/>
        </w:rPr>
        <w:t>Критерий оценивания</w:t>
      </w:r>
      <w:r w:rsidRPr="00241793">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241793" w:rsidRDefault="00D06028" w:rsidP="00D06028">
      <w:pPr>
        <w:ind w:firstLine="708"/>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D06028" w:rsidRPr="00241793" w:rsidRDefault="00D06028" w:rsidP="00D06028">
      <w:pPr>
        <w:ind w:firstLine="708"/>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241793" w:rsidRDefault="00D06028" w:rsidP="00D06028">
      <w:pPr>
        <w:tabs>
          <w:tab w:val="left" w:pos="851"/>
        </w:tabs>
        <w:ind w:right="-284" w:firstLine="567"/>
        <w:jc w:val="both"/>
      </w:pPr>
      <w:r w:rsidRPr="00241793">
        <w:lastRenderedPageBreak/>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241793" w:rsidRDefault="00D06028" w:rsidP="00D06028">
      <w:pPr>
        <w:tabs>
          <w:tab w:val="left" w:pos="851"/>
        </w:tabs>
        <w:ind w:right="-284" w:firstLine="567"/>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D06028" w:rsidRPr="00241793" w:rsidRDefault="00D06028" w:rsidP="00D06028">
      <w:pPr>
        <w:ind w:firstLine="709"/>
        <w:jc w:val="both"/>
      </w:pPr>
    </w:p>
    <w:p w:rsidR="00D06028" w:rsidRPr="00241793" w:rsidRDefault="009C4AE1" w:rsidP="00D37E73">
      <w:pPr>
        <w:ind w:firstLine="709"/>
        <w:jc w:val="both"/>
      </w:pPr>
      <w:r>
        <w:rPr>
          <w:b/>
        </w:rPr>
        <w:t>6</w:t>
      </w:r>
      <w:r w:rsidR="00D06028" w:rsidRPr="00241793">
        <w:rPr>
          <w:b/>
        </w:rPr>
        <w:t>.Исследовательский проект</w:t>
      </w:r>
    </w:p>
    <w:p w:rsidR="00D06028" w:rsidRPr="00241793" w:rsidRDefault="00D06028" w:rsidP="00D06028">
      <w:pPr>
        <w:tabs>
          <w:tab w:val="center" w:pos="4536"/>
          <w:tab w:val="right" w:pos="9072"/>
        </w:tabs>
        <w:jc w:val="both"/>
      </w:pPr>
      <w:r w:rsidRPr="00241793">
        <w:rPr>
          <w:b/>
          <w:i/>
        </w:rPr>
        <w:tab/>
        <w:t xml:space="preserve">             Исследовательский проект</w:t>
      </w:r>
      <w:r w:rsidRPr="00241793">
        <w:rPr>
          <w:b/>
        </w:rPr>
        <w:t xml:space="preserve"> – </w:t>
      </w:r>
      <w:r w:rsidRPr="00241793">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241793" w:rsidRDefault="00D06028" w:rsidP="00D06028">
      <w:pPr>
        <w:ind w:firstLine="709"/>
        <w:jc w:val="both"/>
      </w:pPr>
      <w:r w:rsidRPr="00241793">
        <w:t xml:space="preserve">Результаты выполнения  исследовательского проекта оформляется в виде реферата (объем:   12-15 страниц.; 14 шрифт, 1,5 интервал). </w:t>
      </w:r>
    </w:p>
    <w:p w:rsidR="00D06028" w:rsidRPr="00241793" w:rsidRDefault="00D06028" w:rsidP="00D06028">
      <w:pPr>
        <w:ind w:firstLine="709"/>
        <w:jc w:val="both"/>
      </w:pPr>
      <w:r w:rsidRPr="00241793">
        <w:rPr>
          <w:i/>
        </w:rPr>
        <w:t>Критерии оценивания</w:t>
      </w:r>
      <w:r w:rsidRPr="00241793">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241793" w:rsidRDefault="00D06028" w:rsidP="00D06028">
      <w:pPr>
        <w:ind w:firstLine="708"/>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D06028" w:rsidRPr="00241793" w:rsidRDefault="00D06028" w:rsidP="00D06028">
      <w:pPr>
        <w:ind w:firstLine="708"/>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241793" w:rsidRDefault="00D06028" w:rsidP="00D06028">
      <w:pPr>
        <w:tabs>
          <w:tab w:val="left" w:pos="851"/>
        </w:tabs>
        <w:ind w:right="-284" w:firstLine="567"/>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241793" w:rsidRDefault="00D06028" w:rsidP="00D06028">
      <w:pPr>
        <w:tabs>
          <w:tab w:val="left" w:pos="851"/>
        </w:tabs>
        <w:ind w:right="-284" w:firstLine="567"/>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D06028" w:rsidRPr="00241793" w:rsidRDefault="00D06028" w:rsidP="00D06028">
      <w:pPr>
        <w:jc w:val="both"/>
      </w:pPr>
    </w:p>
    <w:p w:rsidR="00D06028" w:rsidRPr="00241793" w:rsidRDefault="009C4AE1" w:rsidP="00A03416">
      <w:pPr>
        <w:ind w:firstLine="709"/>
        <w:jc w:val="both"/>
        <w:rPr>
          <w:bCs/>
          <w:spacing w:val="-4"/>
        </w:rPr>
      </w:pPr>
      <w:r>
        <w:rPr>
          <w:b/>
          <w:bCs/>
          <w:spacing w:val="-4"/>
        </w:rPr>
        <w:t>7</w:t>
      </w:r>
      <w:r w:rsidR="00D06028" w:rsidRPr="00241793">
        <w:rPr>
          <w:b/>
          <w:bCs/>
          <w:spacing w:val="-4"/>
        </w:rPr>
        <w:t>.Информационный проект</w:t>
      </w:r>
      <w:r w:rsidR="008F56CD">
        <w:rPr>
          <w:b/>
          <w:bCs/>
          <w:spacing w:val="-4"/>
        </w:rPr>
        <w:t xml:space="preserve"> </w:t>
      </w:r>
      <w:r w:rsidR="00D06028" w:rsidRPr="00241793">
        <w:rPr>
          <w:b/>
          <w:bCs/>
          <w:spacing w:val="-4"/>
        </w:rPr>
        <w:t>(презентация)</w:t>
      </w:r>
    </w:p>
    <w:p w:rsidR="00D06028" w:rsidRPr="00241793" w:rsidRDefault="00D06028" w:rsidP="00D06028">
      <w:pPr>
        <w:tabs>
          <w:tab w:val="center" w:pos="4536"/>
          <w:tab w:val="right" w:pos="9072"/>
        </w:tabs>
        <w:jc w:val="both"/>
        <w:rPr>
          <w:b/>
        </w:rPr>
      </w:pPr>
      <w:r w:rsidRPr="00241793">
        <w:rPr>
          <w:b/>
          <w:i/>
        </w:rPr>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241793" w:rsidRDefault="00D06028" w:rsidP="00D06028">
      <w:pPr>
        <w:ind w:firstLine="709"/>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241793" w:rsidRDefault="00D06028" w:rsidP="00D06028">
      <w:pPr>
        <w:ind w:firstLine="708"/>
        <w:jc w:val="both"/>
      </w:pPr>
      <w:r w:rsidRPr="00241793">
        <w:rPr>
          <w:i/>
        </w:rPr>
        <w:t>Критерии оценивания</w:t>
      </w:r>
      <w:r w:rsidRPr="00241793">
        <w:rPr>
          <w:bCs/>
          <w:spacing w:val="-4"/>
        </w:rPr>
        <w:t>-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241793" w:rsidRDefault="00D06028" w:rsidP="00D06028">
      <w:pPr>
        <w:ind w:firstLine="708"/>
        <w:jc w:val="both"/>
      </w:pPr>
      <w:r w:rsidRPr="00241793">
        <w:t xml:space="preserve">Оценка </w:t>
      </w:r>
      <w:r w:rsidRPr="00241793">
        <w:rPr>
          <w:i/>
        </w:rPr>
        <w:t>«отличн</w:t>
      </w:r>
      <w:r w:rsidRPr="00241793">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241793" w:rsidRDefault="00D06028" w:rsidP="00D06028">
      <w:pPr>
        <w:ind w:firstLine="708"/>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241793" w:rsidRDefault="00D06028" w:rsidP="00D06028">
      <w:pPr>
        <w:tabs>
          <w:tab w:val="left" w:pos="851"/>
        </w:tabs>
        <w:ind w:right="-284" w:firstLine="567"/>
        <w:jc w:val="both"/>
      </w:pPr>
      <w:r w:rsidRPr="00241793">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w:t>
      </w:r>
      <w:r w:rsidRPr="00241793">
        <w:lastRenderedPageBreak/>
        <w:t>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241793" w:rsidRDefault="00D06028" w:rsidP="00D06028">
      <w:pPr>
        <w:tabs>
          <w:tab w:val="left" w:pos="851"/>
        </w:tabs>
        <w:ind w:right="-284" w:firstLine="567"/>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241793" w:rsidRDefault="00D06028" w:rsidP="00D06028">
      <w:pPr>
        <w:jc w:val="both"/>
      </w:pPr>
    </w:p>
    <w:p w:rsidR="00D06028" w:rsidRPr="00241793" w:rsidRDefault="009C4AE1" w:rsidP="00A03416">
      <w:pPr>
        <w:ind w:firstLine="709"/>
        <w:jc w:val="both"/>
      </w:pPr>
      <w:r>
        <w:rPr>
          <w:b/>
        </w:rPr>
        <w:t>8</w:t>
      </w:r>
      <w:r w:rsidR="00D06028" w:rsidRPr="00241793">
        <w:rPr>
          <w:b/>
        </w:rPr>
        <w:t>. Дискуссионные процедуры</w:t>
      </w:r>
    </w:p>
    <w:p w:rsidR="00D06028" w:rsidRPr="00241793" w:rsidRDefault="00D06028" w:rsidP="00D06028">
      <w:pPr>
        <w:ind w:firstLine="709"/>
        <w:jc w:val="both"/>
      </w:pPr>
      <w:r w:rsidRPr="00241793">
        <w:rPr>
          <w:i/>
        </w:rPr>
        <w:t>Круглый стол, дискуссия, полемика, диспут, дебаты</w:t>
      </w:r>
      <w:r>
        <w:rPr>
          <w:i/>
        </w:rPr>
        <w:t>, мини-конференции</w:t>
      </w:r>
      <w:r w:rsidRPr="00241793">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241793" w:rsidRDefault="00D06028" w:rsidP="00D06028">
      <w:pPr>
        <w:ind w:firstLine="709"/>
        <w:jc w:val="both"/>
      </w:pPr>
      <w:r w:rsidRPr="00241793">
        <w:t>Дискуссионные процедуры могут быть использованы для того, чтобы студенты:</w:t>
      </w:r>
    </w:p>
    <w:p w:rsidR="00D06028" w:rsidRPr="00241793" w:rsidRDefault="00D06028" w:rsidP="00D06028">
      <w:pPr>
        <w:ind w:firstLine="709"/>
        <w:jc w:val="both"/>
      </w:pPr>
      <w:r w:rsidRPr="00241793">
        <w:t>–лучше поняли усвояемый материал на фоне разнообразных позиций и мнений, не обязательно достигая общего мнения;</w:t>
      </w:r>
    </w:p>
    <w:p w:rsidR="00D06028" w:rsidRPr="00241793" w:rsidRDefault="00D06028" w:rsidP="00D06028">
      <w:pPr>
        <w:ind w:firstLine="709"/>
        <w:jc w:val="both"/>
      </w:pPr>
      <w:r w:rsidRPr="00241793">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241793" w:rsidRDefault="00D06028" w:rsidP="00D06028">
      <w:pPr>
        <w:ind w:firstLine="709"/>
        <w:jc w:val="both"/>
      </w:pPr>
      <w:r w:rsidRPr="00241793">
        <w:t>– смогли согласовать свою позицию или действия относительно обсуждаемой проблемы.</w:t>
      </w:r>
    </w:p>
    <w:p w:rsidR="00D06028" w:rsidRPr="00241793" w:rsidRDefault="00D06028" w:rsidP="00D06028">
      <w:pPr>
        <w:ind w:firstLine="709"/>
        <w:jc w:val="both"/>
      </w:pPr>
      <w:r w:rsidRPr="00241793">
        <w:rPr>
          <w:b/>
        </w:rPr>
        <w:tab/>
      </w: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241793" w:rsidRDefault="00D06028" w:rsidP="00D06028">
      <w:pPr>
        <w:ind w:firstLine="709"/>
        <w:jc w:val="both"/>
      </w:pPr>
      <w:r w:rsidRPr="00241793">
        <w:t xml:space="preserve">Оценка </w:t>
      </w:r>
      <w:r w:rsidRPr="00241793">
        <w:rPr>
          <w:i/>
        </w:rPr>
        <w:t>«отличн</w:t>
      </w:r>
      <w:r w:rsidRPr="00241793">
        <w:t xml:space="preserve">о» ставится в случае, когда </w:t>
      </w:r>
      <w:r w:rsidR="00732AF5">
        <w:t>все требования выполнены в полном объеме.</w:t>
      </w:r>
    </w:p>
    <w:p w:rsidR="00D06028" w:rsidRPr="00241793" w:rsidRDefault="00D06028" w:rsidP="00D06028">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241793" w:rsidRDefault="00D06028" w:rsidP="00D06028">
      <w:pPr>
        <w:tabs>
          <w:tab w:val="left" w:pos="851"/>
        </w:tabs>
        <w:ind w:right="-284" w:firstLine="567"/>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Default="00D06028" w:rsidP="00D06028">
      <w:pPr>
        <w:tabs>
          <w:tab w:val="left" w:pos="851"/>
        </w:tabs>
        <w:ind w:right="-284" w:firstLine="567"/>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E77251" w:rsidRDefault="00E77251" w:rsidP="00D06028">
      <w:pPr>
        <w:tabs>
          <w:tab w:val="left" w:pos="851"/>
        </w:tabs>
        <w:ind w:right="-284" w:firstLine="567"/>
        <w:jc w:val="both"/>
      </w:pPr>
    </w:p>
    <w:p w:rsidR="00E77251" w:rsidRDefault="00E77251" w:rsidP="00D06028">
      <w:pPr>
        <w:tabs>
          <w:tab w:val="left" w:pos="851"/>
        </w:tabs>
        <w:ind w:right="-284" w:firstLine="567"/>
        <w:jc w:val="both"/>
        <w:rPr>
          <w:b/>
        </w:rPr>
      </w:pPr>
      <w:r w:rsidRPr="00E77251">
        <w:rPr>
          <w:b/>
        </w:rPr>
        <w:t>9.Тестирование</w:t>
      </w:r>
    </w:p>
    <w:p w:rsidR="000A4ACE" w:rsidRPr="000A4ACE" w:rsidRDefault="000A4ACE" w:rsidP="00D06028">
      <w:pPr>
        <w:tabs>
          <w:tab w:val="left" w:pos="851"/>
        </w:tabs>
        <w:ind w:right="-284" w:firstLine="567"/>
        <w:jc w:val="both"/>
      </w:pPr>
      <w:r>
        <w:t>Является одним из средств контроля знаний обучающихся</w:t>
      </w:r>
      <w:r w:rsidR="00E5286A">
        <w:t xml:space="preserve"> по дисциплине</w:t>
      </w:r>
      <w:r>
        <w:t xml:space="preserve">. </w:t>
      </w:r>
    </w:p>
    <w:p w:rsidR="00D06028" w:rsidRPr="00B12478" w:rsidRDefault="00B12478" w:rsidP="00D06028">
      <w:r>
        <w:tab/>
      </w:r>
      <w:r>
        <w:rPr>
          <w:i/>
        </w:rPr>
        <w:t xml:space="preserve">Критерии оценивания – </w:t>
      </w:r>
      <w:r w:rsidRPr="00B12478">
        <w:t>правильный ответ на вопрос</w:t>
      </w:r>
    </w:p>
    <w:p w:rsidR="00B12478" w:rsidRPr="00241793" w:rsidRDefault="00B12478" w:rsidP="00B12478">
      <w:pPr>
        <w:ind w:firstLine="709"/>
        <w:jc w:val="both"/>
      </w:pPr>
      <w:r w:rsidRPr="00241793">
        <w:t xml:space="preserve">Оценка </w:t>
      </w:r>
      <w:r w:rsidRPr="00241793">
        <w:rPr>
          <w:i/>
        </w:rPr>
        <w:t>«отличн</w:t>
      </w:r>
      <w:r w:rsidRPr="00241793">
        <w:t xml:space="preserve">о» ставится в случае, </w:t>
      </w:r>
      <w:r>
        <w:t>если правильно выполнено 90-100% заданий</w:t>
      </w:r>
    </w:p>
    <w:p w:rsidR="00B12478" w:rsidRPr="00241793" w:rsidRDefault="00B12478" w:rsidP="00B12478">
      <w:pPr>
        <w:ind w:firstLine="709"/>
        <w:jc w:val="both"/>
      </w:pPr>
      <w:r w:rsidRPr="00241793">
        <w:t xml:space="preserve">Оценка </w:t>
      </w:r>
      <w:r w:rsidRPr="00241793">
        <w:rPr>
          <w:i/>
        </w:rPr>
        <w:t>«хорошо»</w:t>
      </w:r>
      <w:r w:rsidRPr="00241793">
        <w:t xml:space="preserve"> ставится, </w:t>
      </w:r>
      <w:r>
        <w:t xml:space="preserve">если правильно выполнено </w:t>
      </w:r>
      <w:r w:rsidR="00E5286A">
        <w:t>70-89</w:t>
      </w:r>
      <w:r>
        <w:t>% заданий</w:t>
      </w:r>
    </w:p>
    <w:p w:rsidR="00B12478" w:rsidRPr="00241793" w:rsidRDefault="00B12478" w:rsidP="00B12478">
      <w:pPr>
        <w:ind w:firstLine="709"/>
        <w:jc w:val="both"/>
      </w:pPr>
      <w:r w:rsidRPr="00241793">
        <w:t xml:space="preserve">Оценка </w:t>
      </w:r>
      <w:r w:rsidRPr="00241793">
        <w:rPr>
          <w:i/>
        </w:rPr>
        <w:t>«удовлетворительно»</w:t>
      </w:r>
      <w:r w:rsidRPr="00241793">
        <w:t xml:space="preserve">ставится в случае, </w:t>
      </w:r>
      <w:r>
        <w:t xml:space="preserve">если правильно выполнено </w:t>
      </w:r>
      <w:r w:rsidR="00E5286A">
        <w:t xml:space="preserve">50-69% </w:t>
      </w:r>
      <w:r>
        <w:t>заданий</w:t>
      </w:r>
    </w:p>
    <w:p w:rsidR="00B12478" w:rsidRPr="00241793" w:rsidRDefault="00B12478" w:rsidP="00B12478">
      <w:pPr>
        <w:ind w:firstLine="709"/>
        <w:jc w:val="both"/>
      </w:pPr>
      <w:r w:rsidRPr="00241793">
        <w:t xml:space="preserve"> Оценка </w:t>
      </w:r>
      <w:r w:rsidRPr="00241793">
        <w:rPr>
          <w:i/>
        </w:rPr>
        <w:t>«неудовлетворительно»</w:t>
      </w:r>
      <w:r w:rsidRPr="00241793">
        <w:t xml:space="preserve"> ставится, </w:t>
      </w:r>
      <w:r>
        <w:t xml:space="preserve">если правильно выполнено </w:t>
      </w:r>
      <w:r w:rsidR="00E5286A">
        <w:t xml:space="preserve">менее 50% </w:t>
      </w:r>
      <w:r>
        <w:t xml:space="preserve"> </w:t>
      </w:r>
      <w:r>
        <w:lastRenderedPageBreak/>
        <w:t>заданий</w:t>
      </w:r>
    </w:p>
    <w:p w:rsidR="00D06028" w:rsidRDefault="00D06028" w:rsidP="00B12478">
      <w:pPr>
        <w:tabs>
          <w:tab w:val="left" w:pos="851"/>
        </w:tabs>
        <w:ind w:right="-284" w:firstLine="567"/>
        <w:jc w:val="both"/>
        <w:rPr>
          <w:i/>
        </w:rPr>
      </w:pPr>
    </w:p>
    <w:p w:rsidR="00D67AF5" w:rsidRPr="00241793" w:rsidRDefault="00D67AF5" w:rsidP="00A03416">
      <w:pPr>
        <w:pStyle w:val="aa"/>
        <w:ind w:firstLine="709"/>
        <w:jc w:val="both"/>
        <w:rPr>
          <w:b/>
          <w:sz w:val="24"/>
          <w:szCs w:val="24"/>
        </w:rPr>
      </w:pPr>
      <w:r w:rsidRPr="00241793">
        <w:rPr>
          <w:b/>
          <w:sz w:val="24"/>
          <w:szCs w:val="24"/>
        </w:rPr>
        <w:t>1</w:t>
      </w:r>
      <w:r>
        <w:rPr>
          <w:b/>
          <w:sz w:val="24"/>
          <w:szCs w:val="24"/>
        </w:rPr>
        <w:t>0</w:t>
      </w:r>
      <w:r w:rsidRPr="00241793">
        <w:rPr>
          <w:b/>
          <w:sz w:val="24"/>
          <w:szCs w:val="24"/>
        </w:rPr>
        <w:t>.Требование</w:t>
      </w:r>
      <w:r>
        <w:rPr>
          <w:b/>
          <w:sz w:val="24"/>
          <w:szCs w:val="24"/>
        </w:rPr>
        <w:t xml:space="preserve"> к письменному опросу (контрольной работе)</w:t>
      </w:r>
    </w:p>
    <w:p w:rsidR="00D67AF5" w:rsidRPr="00241793" w:rsidRDefault="00530F7B" w:rsidP="00D67AF5">
      <w:pPr>
        <w:pStyle w:val="aa"/>
        <w:ind w:firstLine="708"/>
        <w:jc w:val="both"/>
        <w:rPr>
          <w:sz w:val="24"/>
          <w:szCs w:val="24"/>
        </w:rPr>
      </w:pPr>
      <w:r>
        <w:rPr>
          <w:sz w:val="24"/>
          <w:szCs w:val="24"/>
        </w:rPr>
        <w:t xml:space="preserve"> О</w:t>
      </w:r>
      <w:r w:rsidR="00D67AF5" w:rsidRPr="00241793">
        <w:rPr>
          <w:sz w:val="24"/>
          <w:szCs w:val="24"/>
        </w:rPr>
        <w:t xml:space="preserve">ценивается не только глубина знаний  поставленных вопросов, но и умение </w:t>
      </w:r>
      <w:r>
        <w:rPr>
          <w:sz w:val="24"/>
          <w:szCs w:val="24"/>
        </w:rPr>
        <w:t>изложить письменно</w:t>
      </w:r>
      <w:r w:rsidR="00D67AF5" w:rsidRPr="00241793">
        <w:rPr>
          <w:sz w:val="24"/>
          <w:szCs w:val="24"/>
        </w:rPr>
        <w:t>.</w:t>
      </w:r>
    </w:p>
    <w:p w:rsidR="00D67AF5" w:rsidRPr="00241793" w:rsidRDefault="00D67AF5" w:rsidP="00D67AF5">
      <w:pPr>
        <w:pStyle w:val="aa"/>
        <w:ind w:firstLine="708"/>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w:t>
      </w:r>
      <w:r w:rsidR="00530F7B">
        <w:rPr>
          <w:sz w:val="24"/>
          <w:szCs w:val="24"/>
        </w:rPr>
        <w:t>стоятельное обобщение материала</w:t>
      </w:r>
      <w:r w:rsidRPr="00241793">
        <w:rPr>
          <w:sz w:val="24"/>
          <w:szCs w:val="24"/>
        </w:rPr>
        <w:t>. Изложение материала без фактических ошибок.</w:t>
      </w:r>
    </w:p>
    <w:p w:rsidR="00D67AF5" w:rsidRPr="00241793" w:rsidRDefault="00D67AF5" w:rsidP="00D67AF5">
      <w:pPr>
        <w:ind w:firstLine="708"/>
        <w:jc w:val="both"/>
      </w:pPr>
      <w:r w:rsidRPr="00241793">
        <w:t xml:space="preserve">Оценка </w:t>
      </w:r>
      <w:r w:rsidRPr="00241793">
        <w:rPr>
          <w:i/>
        </w:rPr>
        <w:t>«отличн</w:t>
      </w:r>
      <w:r w:rsidRPr="00241793">
        <w:t>о» ставится в случае, когда</w:t>
      </w:r>
      <w:r w:rsidR="00530F7B">
        <w:t xml:space="preserve"> соблюдены все критерии</w:t>
      </w:r>
      <w:r>
        <w:t>.</w:t>
      </w:r>
    </w:p>
    <w:p w:rsidR="00D67AF5" w:rsidRPr="00241793" w:rsidRDefault="00D67AF5" w:rsidP="00D67AF5">
      <w:pPr>
        <w:ind w:firstLine="567"/>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Default="00D67AF5" w:rsidP="00D67AF5">
      <w:pPr>
        <w:tabs>
          <w:tab w:val="left" w:pos="851"/>
        </w:tabs>
        <w:ind w:right="-284"/>
        <w:jc w:val="both"/>
      </w:pPr>
      <w:r>
        <w:tab/>
      </w: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241793" w:rsidRDefault="00D67AF5" w:rsidP="00D67AF5">
      <w:pPr>
        <w:tabs>
          <w:tab w:val="left" w:pos="851"/>
        </w:tabs>
        <w:ind w:right="-284"/>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D67AF5" w:rsidRPr="009C4AE1" w:rsidRDefault="00D67AF5" w:rsidP="00B12478">
      <w:pPr>
        <w:tabs>
          <w:tab w:val="left" w:pos="851"/>
        </w:tabs>
        <w:ind w:right="-284" w:firstLine="567"/>
        <w:jc w:val="both"/>
        <w:rPr>
          <w:i/>
        </w:rPr>
      </w:pPr>
    </w:p>
    <w:p w:rsidR="00714167" w:rsidRPr="00773DBC" w:rsidRDefault="00714167" w:rsidP="00A03416">
      <w:pPr>
        <w:pStyle w:val="a9"/>
        <w:numPr>
          <w:ilvl w:val="0"/>
          <w:numId w:val="1"/>
        </w:numPr>
        <w:ind w:left="0" w:firstLine="709"/>
        <w:jc w:val="both"/>
        <w:rPr>
          <w:b/>
          <w:i/>
        </w:rPr>
      </w:pPr>
      <w:r w:rsidRPr="00773DBC">
        <w:rPr>
          <w:b/>
          <w:i/>
        </w:rPr>
        <w:t>Перечень основной и дополнительной учебной литературы, необходимой для освоения дисциплины (модуля)</w:t>
      </w:r>
    </w:p>
    <w:p w:rsidR="009F3E1E" w:rsidRPr="00773DBC" w:rsidRDefault="009F3E1E" w:rsidP="009F3E1E">
      <w:pPr>
        <w:pStyle w:val="a9"/>
        <w:rPr>
          <w:b/>
          <w:i/>
        </w:rPr>
      </w:pPr>
    </w:p>
    <w:p w:rsidR="00714167" w:rsidRPr="00773DBC" w:rsidRDefault="009F3E1E" w:rsidP="009F3E1E">
      <w:pPr>
        <w:pStyle w:val="a9"/>
        <w:rPr>
          <w:i/>
        </w:rPr>
      </w:pPr>
      <w:r w:rsidRPr="00773DBC">
        <w:rPr>
          <w:i/>
        </w:rPr>
        <w:t>7.1 Основная учебная литература:</w:t>
      </w:r>
    </w:p>
    <w:p w:rsidR="00585DA2" w:rsidRPr="00585DA2" w:rsidRDefault="00585DA2" w:rsidP="00585DA2">
      <w:pPr>
        <w:jc w:val="both"/>
        <w:rPr>
          <w:b/>
        </w:rPr>
      </w:pPr>
      <w:r w:rsidRPr="00585DA2">
        <w:t>1.Основы социального государства: учебник для вузов. Гриценко Н.Н., Волгин Н.А. и др. – М.: Издательский дом «АТИСО», 2012. – 464 с.</w:t>
      </w:r>
      <w:r w:rsidRPr="00585DA2">
        <w:rPr>
          <w:b/>
        </w:rPr>
        <w:t xml:space="preserve"> (в библиотеке ГГУ)</w:t>
      </w:r>
    </w:p>
    <w:p w:rsidR="00F03FD4" w:rsidRPr="001571A6" w:rsidRDefault="00585DA2" w:rsidP="00F03FD4">
      <w:pPr>
        <w:jc w:val="both"/>
      </w:pPr>
      <w:r w:rsidRPr="00585DA2">
        <w:t>2.</w:t>
      </w:r>
      <w:r w:rsidR="00F03FD4" w:rsidRPr="001571A6">
        <w:t>Б.С. Эбзеев</w:t>
      </w:r>
      <w:r w:rsidR="00F03FD4">
        <w:t xml:space="preserve">. </w:t>
      </w:r>
      <w:r w:rsidR="00F03FD4" w:rsidRPr="001571A6">
        <w:t>Конституционное право России</w:t>
      </w:r>
      <w:r w:rsidR="00F03FD4">
        <w:t>. М.: ЮНИТИ-ДАНА. 2013.— 687 c. [Электронный ресурс]: уче</w:t>
      </w:r>
      <w:r w:rsidR="00F03FD4" w:rsidRPr="001571A6">
        <w:t>бник для студентов вузов/ Б.С. Эбзеев [и др.].— Элект</w:t>
      </w:r>
      <w:r w:rsidR="00F03FD4">
        <w:t xml:space="preserve">рон. текстовые данные. </w:t>
      </w:r>
      <w:r w:rsidR="00F03FD4" w:rsidRPr="001571A6">
        <w:t>Режим доступа: http://www.iprbookshop.ru/20962.— ЭБС «IPRbooks», по паролю</w:t>
      </w:r>
    </w:p>
    <w:p w:rsidR="00585DA2" w:rsidRPr="00585DA2" w:rsidRDefault="00585DA2" w:rsidP="00585DA2">
      <w:pPr>
        <w:jc w:val="both"/>
      </w:pPr>
      <w:r w:rsidRPr="00585DA2">
        <w:t>3.Шарков Ф.И. Основы социального государства [Электронный ресурс]: учебник для бакалавров/ Шарков Ф.И.— Электрон. текстовые данные.— М.: Дашков и К, 2016.— 304 c.— Режим доступа: http://www.iprbookshop.ru/10949.— ЭБС «IPRbooks», по паролю</w:t>
      </w:r>
    </w:p>
    <w:p w:rsidR="00847297" w:rsidRPr="00773DBC" w:rsidRDefault="00847297" w:rsidP="005072A6">
      <w:pPr>
        <w:pStyle w:val="a9"/>
        <w:tabs>
          <w:tab w:val="left" w:pos="1560"/>
        </w:tabs>
        <w:ind w:left="567" w:firstLine="709"/>
      </w:pPr>
    </w:p>
    <w:p w:rsidR="009F3E1E" w:rsidRDefault="009F3E1E" w:rsidP="005072A6">
      <w:pPr>
        <w:pStyle w:val="a9"/>
        <w:tabs>
          <w:tab w:val="left" w:pos="1560"/>
        </w:tabs>
        <w:ind w:left="567" w:firstLine="709"/>
        <w:rPr>
          <w:i/>
        </w:rPr>
      </w:pPr>
      <w:r w:rsidRPr="00773DBC">
        <w:rPr>
          <w:i/>
        </w:rPr>
        <w:t>7.2 Дополнительная учебная литература:</w:t>
      </w:r>
    </w:p>
    <w:p w:rsidR="00585DA2" w:rsidRPr="00585DA2" w:rsidRDefault="00585DA2" w:rsidP="00585DA2">
      <w:pPr>
        <w:rPr>
          <w:color w:val="000000"/>
          <w:shd w:val="clear" w:color="auto" w:fill="FCFCFC"/>
        </w:rPr>
      </w:pPr>
      <w:r>
        <w:rPr>
          <w:color w:val="000000"/>
          <w:shd w:val="clear" w:color="auto" w:fill="FCFCFC"/>
        </w:rPr>
        <w:t>1.</w:t>
      </w:r>
      <w:r w:rsidR="00B3709D">
        <w:rPr>
          <w:color w:val="000000"/>
          <w:shd w:val="clear" w:color="auto" w:fill="FCFCFC"/>
        </w:rPr>
        <w:t xml:space="preserve"> </w:t>
      </w:r>
      <w:r w:rsidRPr="00585DA2">
        <w:rPr>
          <w:color w:val="000000"/>
          <w:shd w:val="clear" w:color="auto" w:fill="FCFCFC"/>
        </w:rPr>
        <w:t>Вирина И.В. Экономические основы социальной работы [Электронный ресурс]: учебное пособие/ Вирина И.В.— Электрон. текстовые данные.— М.: Московский гуманитарный университет, 2012.— 64 c.— Режим доступа: http://www.iprbookshop.ru/14528.— ЭБС «IPRbooks», по паролю</w:t>
      </w:r>
    </w:p>
    <w:p w:rsidR="00585DA2" w:rsidRPr="00585DA2" w:rsidRDefault="00585DA2" w:rsidP="00585DA2">
      <w:pPr>
        <w:rPr>
          <w:color w:val="000000"/>
          <w:shd w:val="clear" w:color="auto" w:fill="FCFCFC"/>
        </w:rPr>
      </w:pPr>
      <w:r>
        <w:rPr>
          <w:color w:val="000000"/>
          <w:shd w:val="clear" w:color="auto" w:fill="FCFCFC"/>
        </w:rPr>
        <w:t>2.</w:t>
      </w:r>
      <w:r w:rsidR="00B3709D">
        <w:rPr>
          <w:color w:val="000000"/>
          <w:shd w:val="clear" w:color="auto" w:fill="FCFCFC"/>
        </w:rPr>
        <w:t xml:space="preserve"> </w:t>
      </w:r>
      <w:r w:rsidRPr="00585DA2">
        <w:rPr>
          <w:color w:val="000000"/>
          <w:shd w:val="clear" w:color="auto" w:fill="FCFCFC"/>
        </w:rPr>
        <w:t>Ростовщиков И.В. Конституционно-правовой режим социального государства и права человека [Электронный ресурс]: монография/ Ростовщиков И.В., Гончаренко В.Д., Бычек Т.В.— Электрон. текстовые данные.— Волгоград: Волгоградский государственный медицинский университет, Вузовское образование, 2011.— 236 c.— Режим доступа: http://www.iprbookshop.ru/19179.— ЭБС «IPRbooks», по паролю</w:t>
      </w:r>
    </w:p>
    <w:p w:rsidR="00585DA2" w:rsidRPr="00585DA2" w:rsidRDefault="00585DA2" w:rsidP="00585DA2">
      <w:pPr>
        <w:rPr>
          <w:b/>
        </w:rPr>
      </w:pPr>
      <w:r>
        <w:rPr>
          <w:color w:val="000000"/>
          <w:shd w:val="clear" w:color="auto" w:fill="FCFCFC"/>
        </w:rPr>
        <w:t>3.</w:t>
      </w:r>
      <w:r w:rsidR="00B3709D">
        <w:rPr>
          <w:color w:val="000000"/>
          <w:shd w:val="clear" w:color="auto" w:fill="FCFCFC"/>
        </w:rPr>
        <w:t xml:space="preserve"> </w:t>
      </w:r>
      <w:r w:rsidRPr="00585DA2">
        <w:rPr>
          <w:color w:val="000000"/>
          <w:shd w:val="clear" w:color="auto" w:fill="FCFCFC"/>
        </w:rPr>
        <w:t>Комментарий к Федеральному закону от 28 декабря 2013 г. № 442-ФЗ «Об основах социального обслуживания граждан в Российской Федерации» [Электронный ресурс]/ Ю.В. Белянинова [и др.].— Электрон. текстовые данные.— Саратов: Ай Пи Эр Медиа, 2015.— 259 c.— Режим доступа: http://www.iprbookshop.ru/30510.— ЭБС «IPRbooks», по паролю</w:t>
      </w:r>
    </w:p>
    <w:p w:rsidR="00847297" w:rsidRPr="00847297" w:rsidRDefault="00847297" w:rsidP="00847297">
      <w:pPr>
        <w:tabs>
          <w:tab w:val="left" w:pos="1560"/>
        </w:tabs>
      </w:pPr>
      <w:r>
        <w:t>.</w:t>
      </w:r>
    </w:p>
    <w:p w:rsidR="00BE3F9F" w:rsidRDefault="0086172A" w:rsidP="002A294F">
      <w:pPr>
        <w:tabs>
          <w:tab w:val="left" w:pos="1701"/>
        </w:tabs>
        <w:ind w:left="851" w:firstLine="490"/>
        <w:rPr>
          <w:i/>
        </w:rPr>
      </w:pPr>
      <w:r>
        <w:rPr>
          <w:i/>
        </w:rPr>
        <w:t>7.3.Периодиче</w:t>
      </w:r>
      <w:r w:rsidR="00A03416">
        <w:rPr>
          <w:i/>
          <w:lang w:val="en-US"/>
        </w:rPr>
        <w:t>c</w:t>
      </w:r>
      <w:r>
        <w:rPr>
          <w:i/>
        </w:rPr>
        <w:t>кие издания</w:t>
      </w:r>
    </w:p>
    <w:p w:rsidR="00585DA2" w:rsidRDefault="00585DA2" w:rsidP="00A03416">
      <w:pPr>
        <w:tabs>
          <w:tab w:val="left" w:pos="1701"/>
        </w:tabs>
        <w:jc w:val="both"/>
      </w:pPr>
      <w:r>
        <w:t>1.Российская газета</w:t>
      </w:r>
    </w:p>
    <w:p w:rsidR="0086172A" w:rsidRPr="00585DA2" w:rsidRDefault="00585DA2" w:rsidP="00585DA2">
      <w:pPr>
        <w:pStyle w:val="af5"/>
        <w:spacing w:after="150"/>
        <w:rPr>
          <w:rFonts w:ascii="Times New Roman" w:hAnsi="Times New Roman"/>
          <w:bCs/>
          <w:color w:val="auto"/>
          <w:sz w:val="24"/>
          <w:szCs w:val="24"/>
          <w:shd w:val="clear" w:color="auto" w:fill="FFFFFF"/>
        </w:rPr>
      </w:pPr>
      <w:r>
        <w:rPr>
          <w:rFonts w:ascii="Times New Roman" w:hAnsi="Times New Roman"/>
          <w:color w:val="auto"/>
          <w:sz w:val="24"/>
          <w:szCs w:val="24"/>
        </w:rPr>
        <w:lastRenderedPageBreak/>
        <w:t xml:space="preserve">2. Право и современные государства. </w:t>
      </w:r>
      <w:r w:rsidRPr="005907E8">
        <w:rPr>
          <w:rFonts w:ascii="Times New Roman" w:hAnsi="Times New Roman"/>
          <w:bCs/>
          <w:color w:val="auto"/>
          <w:sz w:val="24"/>
          <w:szCs w:val="24"/>
          <w:shd w:val="clear" w:color="auto" w:fill="FFFFFF"/>
        </w:rPr>
        <w:t>ISSN: 2307-3306</w:t>
      </w:r>
    </w:p>
    <w:p w:rsidR="001012D2" w:rsidRDefault="009F3E1E" w:rsidP="00A03416">
      <w:pPr>
        <w:pStyle w:val="a9"/>
        <w:numPr>
          <w:ilvl w:val="0"/>
          <w:numId w:val="1"/>
        </w:numPr>
        <w:ind w:left="0" w:firstLine="709"/>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773DBC" w:rsidRDefault="00BC5377" w:rsidP="00BC5377">
      <w:pPr>
        <w:pStyle w:val="a9"/>
        <w:jc w:val="both"/>
        <w:rPr>
          <w:b/>
          <w:i/>
        </w:rPr>
      </w:pPr>
    </w:p>
    <w:p w:rsidR="00344E00" w:rsidRPr="00773DBC" w:rsidRDefault="00344E00" w:rsidP="000F1B6F">
      <w:pPr>
        <w:pStyle w:val="a9"/>
        <w:numPr>
          <w:ilvl w:val="0"/>
          <w:numId w:val="4"/>
        </w:numPr>
      </w:pPr>
      <w:r w:rsidRPr="00773DBC">
        <w:rPr>
          <w:color w:val="333333"/>
          <w:shd w:val="clear" w:color="auto" w:fill="FFFFFF"/>
        </w:rPr>
        <w:t>www.iprbookshop.ru</w:t>
      </w:r>
    </w:p>
    <w:p w:rsidR="00A80F07" w:rsidRPr="00773DBC" w:rsidRDefault="00A80F07" w:rsidP="000F1B6F">
      <w:pPr>
        <w:pStyle w:val="a9"/>
        <w:numPr>
          <w:ilvl w:val="0"/>
          <w:numId w:val="4"/>
        </w:numPr>
      </w:pPr>
      <w:r w:rsidRPr="00773DBC">
        <w:t>www.zipsites.ru –бесплатная электронная Интернет библиотека.</w:t>
      </w:r>
    </w:p>
    <w:p w:rsidR="00A80F07" w:rsidRPr="00773DBC" w:rsidRDefault="00A03416" w:rsidP="000F1B6F">
      <w:pPr>
        <w:pStyle w:val="a9"/>
        <w:numPr>
          <w:ilvl w:val="0"/>
          <w:numId w:val="4"/>
        </w:numPr>
      </w:pPr>
      <w:r>
        <w:t>www.elibrar</w:t>
      </w:r>
      <w:r>
        <w:rPr>
          <w:lang w:val="en-US"/>
        </w:rPr>
        <w:t>y</w:t>
      </w:r>
      <w:r w:rsidR="00A80F07" w:rsidRPr="00773DBC">
        <w:t>.ru</w:t>
      </w:r>
      <w:r w:rsidR="00BD11A4" w:rsidRPr="00773DBC">
        <w:t xml:space="preserve"> – </w:t>
      </w:r>
      <w:r w:rsidR="00A80F07" w:rsidRPr="00773DBC">
        <w:t xml:space="preserve">бесплатная электронная Интернет библиотека. </w:t>
      </w:r>
    </w:p>
    <w:p w:rsidR="00304207" w:rsidRDefault="00A80F07" w:rsidP="000F1B6F">
      <w:pPr>
        <w:pStyle w:val="a9"/>
        <w:numPr>
          <w:ilvl w:val="0"/>
          <w:numId w:val="4"/>
        </w:numPr>
      </w:pPr>
      <w:r w:rsidRPr="00773DBC">
        <w:t>www.big.libraru.info</w:t>
      </w:r>
      <w:r w:rsidR="00BD11A4" w:rsidRPr="00773DBC">
        <w:t xml:space="preserve"> – </w:t>
      </w:r>
      <w:r w:rsidRPr="00773DBC">
        <w:t>большая  электронная библиотека</w:t>
      </w:r>
      <w:r w:rsidR="00BD11A4" w:rsidRPr="00773DBC">
        <w:t>.</w:t>
      </w:r>
    </w:p>
    <w:p w:rsidR="00A80F07" w:rsidRPr="00773DBC" w:rsidRDefault="00304207" w:rsidP="000F1B6F">
      <w:pPr>
        <w:pStyle w:val="a9"/>
        <w:numPr>
          <w:ilvl w:val="0"/>
          <w:numId w:val="4"/>
        </w:numPr>
      </w:pPr>
      <w:r>
        <w:t>Консультант</w:t>
      </w:r>
      <w:r w:rsidR="001E1614">
        <w:t xml:space="preserve"> </w:t>
      </w:r>
      <w:r>
        <w:t>Плюс, Гарант</w:t>
      </w:r>
    </w:p>
    <w:p w:rsidR="00994543" w:rsidRDefault="00994543">
      <w:pPr>
        <w:widowControl/>
        <w:autoSpaceDE/>
        <w:autoSpaceDN/>
        <w:adjustRightInd/>
        <w:rPr>
          <w:b/>
          <w:i/>
        </w:rPr>
      </w:pPr>
      <w:r>
        <w:rPr>
          <w:b/>
          <w:i/>
        </w:rPr>
        <w:br w:type="page"/>
      </w:r>
    </w:p>
    <w:p w:rsidR="00414FBA" w:rsidRPr="00773DBC" w:rsidRDefault="00C275E1" w:rsidP="00A03416">
      <w:pPr>
        <w:pStyle w:val="a9"/>
        <w:numPr>
          <w:ilvl w:val="0"/>
          <w:numId w:val="1"/>
        </w:numPr>
        <w:ind w:left="0" w:firstLine="709"/>
        <w:jc w:val="both"/>
        <w:rPr>
          <w:b/>
          <w:i/>
        </w:rPr>
      </w:pPr>
      <w:r w:rsidRPr="00773DBC">
        <w:rPr>
          <w:b/>
          <w:i/>
        </w:rPr>
        <w:lastRenderedPageBreak/>
        <w:t>Методические указания для обучающихся по освоению дисциплины (модуля)</w:t>
      </w:r>
    </w:p>
    <w:p w:rsidR="00A47639" w:rsidRDefault="00A47639" w:rsidP="00C275E1">
      <w:pPr>
        <w:pStyle w:val="a9"/>
        <w:jc w:val="both"/>
      </w:pPr>
    </w:p>
    <w:p w:rsidR="003B153D" w:rsidRPr="00324CFB" w:rsidRDefault="003B153D" w:rsidP="003B153D">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324CFB" w:rsidRDefault="003B153D" w:rsidP="003B153D">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3B153D" w:rsidRPr="00324CFB" w:rsidRDefault="003B153D" w:rsidP="003B153D">
      <w:pPr>
        <w:pStyle w:val="ConsPlusNormal"/>
        <w:widowControl/>
        <w:numPr>
          <w:ilvl w:val="0"/>
          <w:numId w:val="30"/>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3B153D" w:rsidRPr="00324CFB" w:rsidRDefault="003B153D" w:rsidP="003B153D">
      <w:pPr>
        <w:pStyle w:val="ConsPlusNormal"/>
        <w:widowControl/>
        <w:numPr>
          <w:ilvl w:val="0"/>
          <w:numId w:val="30"/>
        </w:numPr>
        <w:adjustRightInd w:val="0"/>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3B153D" w:rsidRPr="00324CFB" w:rsidRDefault="003B153D" w:rsidP="003B153D">
      <w:pPr>
        <w:pStyle w:val="ConsPlusNormal"/>
        <w:widowControl/>
        <w:numPr>
          <w:ilvl w:val="0"/>
          <w:numId w:val="30"/>
        </w:numPr>
        <w:adjustRightInd w:val="0"/>
        <w:jc w:val="both"/>
        <w:rPr>
          <w:sz w:val="24"/>
          <w:szCs w:val="24"/>
        </w:rPr>
      </w:pPr>
      <w:r w:rsidRPr="00324CFB">
        <w:rPr>
          <w:sz w:val="24"/>
          <w:szCs w:val="24"/>
        </w:rPr>
        <w:t>выполнение самостоятельных практических работ;</w:t>
      </w:r>
    </w:p>
    <w:p w:rsidR="003B153D" w:rsidRPr="00324CFB" w:rsidRDefault="003B153D" w:rsidP="003B153D">
      <w:pPr>
        <w:pStyle w:val="ConsPlusNormal"/>
        <w:widowControl/>
        <w:numPr>
          <w:ilvl w:val="0"/>
          <w:numId w:val="30"/>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3B153D" w:rsidRPr="00324CFB" w:rsidRDefault="003B153D" w:rsidP="003B153D">
      <w:pPr>
        <w:ind w:firstLine="720"/>
        <w:jc w:val="both"/>
      </w:pPr>
      <w:r w:rsidRPr="00324CF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w:t>
      </w:r>
      <w:r>
        <w:t>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324CFB" w:rsidRDefault="003B153D" w:rsidP="003B153D">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324CFB" w:rsidRDefault="003B153D" w:rsidP="003B153D">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3B153D" w:rsidRPr="00324CFB" w:rsidRDefault="003B153D" w:rsidP="00304207">
      <w:pPr>
        <w:pStyle w:val="ConsPlusNormal"/>
        <w:widowControl/>
        <w:ind w:firstLine="360"/>
        <w:jc w:val="both"/>
        <w:rPr>
          <w:sz w:val="24"/>
          <w:szCs w:val="24"/>
        </w:rPr>
      </w:pPr>
      <w:r>
        <w:rPr>
          <w:sz w:val="24"/>
          <w:szCs w:val="24"/>
        </w:rPr>
        <w:t xml:space="preserve">Для успешной сдачи </w:t>
      </w:r>
      <w:r w:rsidRPr="00324CFB">
        <w:rPr>
          <w:sz w:val="24"/>
          <w:szCs w:val="24"/>
        </w:rPr>
        <w:t xml:space="preserve"> экзамена</w:t>
      </w:r>
      <w:r w:rsidR="00AC0DBF">
        <w:rPr>
          <w:sz w:val="24"/>
          <w:szCs w:val="24"/>
        </w:rPr>
        <w:t xml:space="preserve"> (зачета) </w:t>
      </w:r>
      <w:r w:rsidRPr="00324CFB">
        <w:rPr>
          <w:sz w:val="24"/>
          <w:szCs w:val="24"/>
        </w:rPr>
        <w:t xml:space="preserve"> рекомендуется соблюдать следующие правила:</w:t>
      </w:r>
    </w:p>
    <w:p w:rsidR="003B153D" w:rsidRPr="00324CFB" w:rsidRDefault="003B153D" w:rsidP="003B153D">
      <w:pPr>
        <w:pStyle w:val="ConsPlusNormal"/>
        <w:widowControl/>
        <w:numPr>
          <w:ilvl w:val="0"/>
          <w:numId w:val="31"/>
        </w:numPr>
        <w:adjustRightInd w:val="0"/>
        <w:jc w:val="both"/>
        <w:rPr>
          <w:sz w:val="24"/>
          <w:szCs w:val="24"/>
        </w:rPr>
      </w:pPr>
      <w:r>
        <w:rPr>
          <w:sz w:val="24"/>
          <w:szCs w:val="24"/>
        </w:rPr>
        <w:t>Подготовка к</w:t>
      </w:r>
      <w:r w:rsidRPr="00324CFB">
        <w:rPr>
          <w:sz w:val="24"/>
          <w:szCs w:val="24"/>
        </w:rPr>
        <w:t xml:space="preserve"> экзамену должна проводиться систематически, в течение всего семестра.</w:t>
      </w:r>
    </w:p>
    <w:p w:rsidR="003B153D" w:rsidRPr="00324CFB" w:rsidRDefault="003B153D" w:rsidP="003B153D">
      <w:pPr>
        <w:pStyle w:val="ConsPlusNormal"/>
        <w:widowControl/>
        <w:numPr>
          <w:ilvl w:val="0"/>
          <w:numId w:val="31"/>
        </w:numPr>
        <w:adjustRightInd w:val="0"/>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3B153D" w:rsidRPr="00324CFB" w:rsidRDefault="003B153D" w:rsidP="003B153D">
      <w:pPr>
        <w:pStyle w:val="ConsPlusNormal"/>
        <w:widowControl/>
        <w:numPr>
          <w:ilvl w:val="0"/>
          <w:numId w:val="31"/>
        </w:numPr>
        <w:adjustRightInd w:val="0"/>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324CFB" w:rsidRDefault="003B153D" w:rsidP="003B153D">
      <w:pPr>
        <w:pStyle w:val="ConsPlusNormal"/>
        <w:widowControl/>
        <w:ind w:firstLine="360"/>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Default="003B153D" w:rsidP="003B153D">
      <w:pPr>
        <w:pStyle w:val="ConsPlusNormal"/>
        <w:widowControl/>
        <w:ind w:firstLine="360"/>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FA42D7" w:rsidRDefault="00A91723" w:rsidP="003B153D">
      <w:pPr>
        <w:pStyle w:val="ConsPlusNormal"/>
        <w:widowControl/>
        <w:ind w:firstLine="360"/>
        <w:jc w:val="both"/>
        <w:rPr>
          <w:sz w:val="24"/>
          <w:szCs w:val="24"/>
        </w:rPr>
      </w:pPr>
      <w:r>
        <w:rPr>
          <w:sz w:val="24"/>
          <w:szCs w:val="24"/>
        </w:rPr>
        <w:t xml:space="preserve">Подробные методические указания </w:t>
      </w:r>
      <w:r w:rsidR="00FA42D7">
        <w:rPr>
          <w:sz w:val="24"/>
          <w:szCs w:val="24"/>
        </w:rPr>
        <w:t xml:space="preserve">для обучающихся </w:t>
      </w:r>
      <w:r>
        <w:rPr>
          <w:sz w:val="24"/>
          <w:szCs w:val="24"/>
        </w:rPr>
        <w:t xml:space="preserve"> см. в </w:t>
      </w:r>
      <w:r w:rsidR="00FA42D7">
        <w:rPr>
          <w:sz w:val="24"/>
          <w:szCs w:val="24"/>
        </w:rPr>
        <w:t xml:space="preserve"> учебно-методическом пособии: </w:t>
      </w:r>
      <w:r w:rsidR="00CF1FA5" w:rsidRPr="00377706">
        <w:rPr>
          <w:sz w:val="24"/>
          <w:szCs w:val="24"/>
        </w:rPr>
        <w:t xml:space="preserve"> Фарафонтова</w:t>
      </w:r>
      <w:r w:rsidR="00377706" w:rsidRPr="00377706">
        <w:rPr>
          <w:sz w:val="24"/>
          <w:szCs w:val="24"/>
        </w:rPr>
        <w:t xml:space="preserve"> И.А., </w:t>
      </w:r>
      <w:r w:rsidR="00CF1FA5" w:rsidRPr="00377706">
        <w:rPr>
          <w:sz w:val="24"/>
          <w:szCs w:val="24"/>
        </w:rPr>
        <w:t xml:space="preserve"> Павлова</w:t>
      </w:r>
      <w:r w:rsidR="001E1614">
        <w:rPr>
          <w:sz w:val="24"/>
          <w:szCs w:val="24"/>
        </w:rPr>
        <w:t xml:space="preserve"> </w:t>
      </w:r>
      <w:r w:rsidR="00377706" w:rsidRPr="00377706">
        <w:rPr>
          <w:sz w:val="24"/>
          <w:szCs w:val="24"/>
        </w:rPr>
        <w:t>С.А. «</w:t>
      </w:r>
      <w:r w:rsidR="00CF1FA5" w:rsidRPr="00377706">
        <w:rPr>
          <w:b/>
          <w:i/>
          <w:sz w:val="24"/>
          <w:szCs w:val="24"/>
        </w:rPr>
        <w:t>Методические указания для обучающихся по освоению дисциплин</w:t>
      </w:r>
      <w:r w:rsidR="00637911">
        <w:rPr>
          <w:b/>
          <w:i/>
          <w:sz w:val="24"/>
          <w:szCs w:val="24"/>
        </w:rPr>
        <w:t>.</w:t>
      </w:r>
    </w:p>
    <w:p w:rsidR="003B153D" w:rsidRPr="00773DBC" w:rsidRDefault="00637911" w:rsidP="00BC5377">
      <w:pPr>
        <w:jc w:val="both"/>
      </w:pPr>
      <w:r>
        <w:t xml:space="preserve"> </w:t>
      </w:r>
    </w:p>
    <w:p w:rsidR="00414FBA" w:rsidRPr="00773DBC" w:rsidRDefault="00C275E1" w:rsidP="00A03416">
      <w:pPr>
        <w:pStyle w:val="a9"/>
        <w:numPr>
          <w:ilvl w:val="0"/>
          <w:numId w:val="1"/>
        </w:numPr>
        <w:ind w:left="0" w:firstLine="709"/>
        <w:jc w:val="both"/>
        <w:rPr>
          <w:b/>
          <w:i/>
        </w:rPr>
      </w:pPr>
      <w:r w:rsidRPr="00773DBC">
        <w:rPr>
          <w:b/>
          <w:i/>
        </w:rPr>
        <w:t xml:space="preserve"> Перечень информационных технологий, используемых при </w:t>
      </w:r>
      <w:r w:rsidRPr="00773DBC">
        <w:rPr>
          <w:b/>
          <w:i/>
        </w:rPr>
        <w:lastRenderedPageBreak/>
        <w:t>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773DBC" w:rsidRDefault="00C275E1" w:rsidP="00C275E1">
      <w:pPr>
        <w:pStyle w:val="a9"/>
        <w:rPr>
          <w:b/>
          <w:i/>
        </w:rPr>
      </w:pPr>
    </w:p>
    <w:p w:rsidR="00304207" w:rsidRDefault="00304207" w:rsidP="00C275E1">
      <w:pPr>
        <w:pStyle w:val="a9"/>
      </w:pPr>
      <w:r>
        <w:t xml:space="preserve">1.Операционная система Windows. </w:t>
      </w:r>
    </w:p>
    <w:p w:rsidR="00304207" w:rsidRDefault="00304207" w:rsidP="00C275E1">
      <w:pPr>
        <w:pStyle w:val="a9"/>
      </w:pPr>
      <w:r>
        <w:t xml:space="preserve">2. Интернет-браузер Internet Explorer (или любой другой). </w:t>
      </w:r>
    </w:p>
    <w:p w:rsidR="00304207" w:rsidRDefault="00304207" w:rsidP="00C275E1">
      <w:pPr>
        <w:pStyle w:val="a9"/>
      </w:pPr>
      <w:r>
        <w:t xml:space="preserve">3. Офисный пакет Microsoft Office 2007 и выше. </w:t>
      </w:r>
    </w:p>
    <w:p w:rsidR="00BC5377" w:rsidRDefault="00A03416" w:rsidP="00BC5377">
      <w:pPr>
        <w:ind w:firstLine="708"/>
      </w:pPr>
      <w:r>
        <w:t>4</w:t>
      </w:r>
      <w:r w:rsidR="00304207">
        <w:t xml:space="preserve">.Электронная библиотечная система </w:t>
      </w:r>
      <w:r w:rsidR="00225DB4">
        <w:rPr>
          <w:lang w:val="en-US"/>
        </w:rPr>
        <w:t>IPRbooks</w:t>
      </w:r>
      <w:r w:rsidR="001E1614">
        <w:t xml:space="preserve"> </w:t>
      </w:r>
      <w:hyperlink r:id="rId9" w:history="1">
        <w:r w:rsidR="00BC5377" w:rsidRPr="00BC5377">
          <w:rPr>
            <w:rStyle w:val="ad"/>
            <w:color w:val="auto"/>
            <w:shd w:val="clear" w:color="auto" w:fill="FFFFFF"/>
          </w:rPr>
          <w:t>www.iprbookshop.ru</w:t>
        </w:r>
      </w:hyperlink>
    </w:p>
    <w:p w:rsidR="00BC5377" w:rsidRDefault="00A03416" w:rsidP="00225DB4">
      <w:pPr>
        <w:ind w:firstLine="708"/>
      </w:pPr>
      <w:r>
        <w:t>5</w:t>
      </w:r>
      <w:r w:rsidR="00BC5377">
        <w:t>. Информационно-спр</w:t>
      </w:r>
      <w:r w:rsidR="00225DB4">
        <w:t>авочные системы Консультант</w:t>
      </w:r>
      <w:r w:rsidR="00637911">
        <w:t xml:space="preserve"> </w:t>
      </w:r>
      <w:r w:rsidR="00225DB4">
        <w:t>Плюс</w:t>
      </w:r>
    </w:p>
    <w:p w:rsidR="00304207" w:rsidRDefault="00304207" w:rsidP="00377706">
      <w:pPr>
        <w:ind w:firstLine="708"/>
      </w:pPr>
    </w:p>
    <w:p w:rsidR="00C275E1" w:rsidRPr="00773DBC" w:rsidRDefault="00C275E1" w:rsidP="00A03416">
      <w:pPr>
        <w:pStyle w:val="a9"/>
        <w:numPr>
          <w:ilvl w:val="0"/>
          <w:numId w:val="1"/>
        </w:numPr>
        <w:ind w:left="0" w:firstLine="709"/>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Default="00BC5377" w:rsidP="00C275E1">
      <w:pPr>
        <w:pStyle w:val="a9"/>
        <w:jc w:val="both"/>
      </w:pPr>
    </w:p>
    <w:p w:rsidR="00263757" w:rsidRDefault="00263757" w:rsidP="00C275E1">
      <w:pPr>
        <w:pStyle w:val="a9"/>
        <w:jc w:val="both"/>
      </w:pPr>
      <w:r>
        <w:t xml:space="preserve">1.Компьютер мультимедиа </w:t>
      </w:r>
    </w:p>
    <w:p w:rsidR="00263757" w:rsidRDefault="00263757" w:rsidP="00C275E1">
      <w:pPr>
        <w:pStyle w:val="a9"/>
        <w:jc w:val="both"/>
      </w:pPr>
      <w:r>
        <w:t>2.Прикладное программное обеспечение</w:t>
      </w:r>
    </w:p>
    <w:p w:rsidR="00263757" w:rsidRDefault="00263757" w:rsidP="00C275E1">
      <w:pPr>
        <w:pStyle w:val="a9"/>
        <w:jc w:val="both"/>
      </w:pPr>
      <w:r>
        <w:t>3.</w:t>
      </w:r>
      <w:r w:rsidR="00A47639" w:rsidRPr="00773DBC">
        <w:t xml:space="preserve">Проектор. </w:t>
      </w:r>
    </w:p>
    <w:p w:rsidR="00C275E1" w:rsidRPr="00773DBC" w:rsidRDefault="00263757" w:rsidP="00C275E1">
      <w:pPr>
        <w:pStyle w:val="a9"/>
        <w:jc w:val="both"/>
      </w:pPr>
      <w:r>
        <w:t>4.</w:t>
      </w:r>
      <w:r w:rsidR="00A47639" w:rsidRPr="00773DBC">
        <w:t>Колонки</w:t>
      </w:r>
    </w:p>
    <w:p w:rsidR="009E6D98" w:rsidRPr="00773DBC" w:rsidRDefault="009E6D98" w:rsidP="009E6D98"/>
    <w:p w:rsidR="00BC5377" w:rsidRDefault="001869EF" w:rsidP="00A03416">
      <w:pPr>
        <w:pStyle w:val="a9"/>
        <w:numPr>
          <w:ilvl w:val="0"/>
          <w:numId w:val="1"/>
        </w:numPr>
        <w:ind w:left="0" w:firstLine="709"/>
        <w:jc w:val="both"/>
        <w:rPr>
          <w:b/>
          <w:i/>
        </w:rPr>
      </w:pPr>
      <w:r>
        <w:rPr>
          <w:b/>
          <w:i/>
        </w:rPr>
        <w:t>Образовательные технологии, используемые при освоении дисциплины</w:t>
      </w:r>
    </w:p>
    <w:p w:rsidR="001869EF" w:rsidRPr="001869EF" w:rsidRDefault="001869EF" w:rsidP="001869EF">
      <w:pPr>
        <w:tabs>
          <w:tab w:val="center" w:pos="4536"/>
          <w:tab w:val="right" w:pos="9072"/>
        </w:tabs>
        <w:jc w:val="both"/>
        <w:rPr>
          <w:rStyle w:val="FontStyle156"/>
          <w:sz w:val="24"/>
          <w:szCs w:val="24"/>
        </w:rPr>
      </w:pP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Default="001869EF" w:rsidP="001869EF">
      <w:pPr>
        <w:ind w:firstLine="708"/>
        <w:jc w:val="both"/>
        <w:rPr>
          <w:rStyle w:val="FontStyle156"/>
          <w:sz w:val="24"/>
          <w:szCs w:val="24"/>
        </w:rPr>
      </w:pPr>
      <w:r w:rsidRPr="001869E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1869EF" w:rsidRDefault="001869EF" w:rsidP="001869EF">
      <w:pPr>
        <w:ind w:firstLine="708"/>
        <w:jc w:val="both"/>
      </w:pPr>
    </w:p>
    <w:p w:rsidR="001869EF" w:rsidRPr="001869EF" w:rsidRDefault="001869EF" w:rsidP="00A03416">
      <w:pPr>
        <w:tabs>
          <w:tab w:val="center" w:pos="4536"/>
          <w:tab w:val="right" w:pos="9072"/>
        </w:tabs>
        <w:ind w:firstLine="709"/>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1869EF" w:rsidRPr="001869EF" w:rsidRDefault="001869EF" w:rsidP="001869EF">
      <w:pPr>
        <w:tabs>
          <w:tab w:val="center" w:pos="4536"/>
          <w:tab w:val="right" w:pos="9072"/>
        </w:tabs>
      </w:pPr>
      <w:r w:rsidRPr="001869EF">
        <w:t>- чтение проблемно-информационных лекций с использ</w:t>
      </w:r>
      <w:r w:rsidR="00AC0DBF">
        <w:t>ованием доски и видеоматериалов</w:t>
      </w:r>
      <w:r w:rsidRPr="001869EF">
        <w:t>;</w:t>
      </w:r>
    </w:p>
    <w:p w:rsidR="001869EF" w:rsidRPr="001869EF" w:rsidRDefault="001869EF" w:rsidP="001869EF">
      <w:pPr>
        <w:tabs>
          <w:tab w:val="center" w:pos="4536"/>
          <w:tab w:val="right" w:pos="9072"/>
        </w:tabs>
      </w:pPr>
      <w:r w:rsidRPr="001869EF">
        <w:t>- семинарские занятия для обсуждения, дискуссий и обмена мнениями;</w:t>
      </w:r>
    </w:p>
    <w:p w:rsidR="001869EF" w:rsidRPr="001869EF" w:rsidRDefault="001869EF" w:rsidP="001869EF">
      <w:pPr>
        <w:tabs>
          <w:tab w:val="center" w:pos="4536"/>
          <w:tab w:val="right" w:pos="9072"/>
        </w:tabs>
      </w:pPr>
      <w:r w:rsidRPr="001869EF">
        <w:t>- контрольные опросы;</w:t>
      </w:r>
    </w:p>
    <w:p w:rsidR="001869EF" w:rsidRPr="001869EF" w:rsidRDefault="001869EF" w:rsidP="001869EF">
      <w:pPr>
        <w:tabs>
          <w:tab w:val="center" w:pos="4536"/>
          <w:tab w:val="right" w:pos="9072"/>
        </w:tabs>
      </w:pPr>
      <w:r w:rsidRPr="001869EF">
        <w:t>- консультации;</w:t>
      </w:r>
    </w:p>
    <w:p w:rsidR="001869EF" w:rsidRPr="001869EF" w:rsidRDefault="001869EF" w:rsidP="001869EF">
      <w:pPr>
        <w:tabs>
          <w:tab w:val="center" w:pos="4536"/>
          <w:tab w:val="right" w:pos="9072"/>
        </w:tabs>
      </w:pPr>
      <w:r w:rsidRPr="001869EF">
        <w:t>- самостоятельная работа студентов с учебной литературой и нормативно-правовыми актами;</w:t>
      </w:r>
    </w:p>
    <w:p w:rsidR="001869EF" w:rsidRPr="001869EF" w:rsidRDefault="001869EF" w:rsidP="001869EF">
      <w:pPr>
        <w:tabs>
          <w:tab w:val="center" w:pos="4536"/>
          <w:tab w:val="right" w:pos="9072"/>
        </w:tabs>
      </w:pPr>
      <w:r w:rsidRPr="001869EF">
        <w:t>- подготовка и обсуждение рефератов, презентаций (научно-исследовательская работа);</w:t>
      </w:r>
    </w:p>
    <w:p w:rsidR="001869EF" w:rsidRPr="001869EF" w:rsidRDefault="001869EF" w:rsidP="001869EF">
      <w:pPr>
        <w:tabs>
          <w:tab w:val="center" w:pos="4536"/>
          <w:tab w:val="right" w:pos="9072"/>
        </w:tabs>
      </w:pPr>
      <w:r w:rsidRPr="001869EF">
        <w:t>- тестирование по основным темам дис</w:t>
      </w:r>
      <w:r>
        <w:t>циплины</w:t>
      </w:r>
      <w:r w:rsidR="008B3B65">
        <w:t>.</w:t>
      </w:r>
    </w:p>
    <w:p w:rsidR="001869EF" w:rsidRPr="001869EF" w:rsidRDefault="001869EF" w:rsidP="001869EF">
      <w:pPr>
        <w:tabs>
          <w:tab w:val="center" w:pos="4536"/>
          <w:tab w:val="right" w:pos="9072"/>
        </w:tabs>
        <w:rPr>
          <w:b/>
        </w:rPr>
      </w:pPr>
    </w:p>
    <w:p w:rsidR="001869EF" w:rsidRPr="001869EF" w:rsidRDefault="001869EF" w:rsidP="00A03416">
      <w:pPr>
        <w:tabs>
          <w:tab w:val="center" w:pos="4536"/>
          <w:tab w:val="right" w:pos="9072"/>
        </w:tabs>
        <w:ind w:firstLine="709"/>
        <w:rPr>
          <w:b/>
        </w:rPr>
      </w:pPr>
      <w:r>
        <w:rPr>
          <w:b/>
        </w:rPr>
        <w:t>12.2</w:t>
      </w:r>
      <w:r w:rsidRPr="001869EF">
        <w:rPr>
          <w:b/>
        </w:rPr>
        <w:t>. Активные и интерактивные  методы и формы обучения</w:t>
      </w:r>
    </w:p>
    <w:p w:rsidR="001869EF" w:rsidRPr="001869EF" w:rsidRDefault="001869EF" w:rsidP="001869EF">
      <w:pPr>
        <w:tabs>
          <w:tab w:val="center" w:pos="4536"/>
          <w:tab w:val="right" w:pos="9072"/>
        </w:tabs>
        <w:jc w:val="both"/>
      </w:pPr>
      <w:r w:rsidRPr="001869EF">
        <w:t>Из перечня видов: («</w:t>
      </w:r>
      <w:r w:rsidRPr="001869EF">
        <w:rPr>
          <w:i/>
        </w:rPr>
        <w:t>мозговой штурм», анализ НПА,</w:t>
      </w:r>
      <w:r w:rsidR="001E1614">
        <w:rPr>
          <w:i/>
        </w:rPr>
        <w:t xml:space="preserve"> </w:t>
      </w:r>
      <w:r w:rsidRPr="001869EF">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1869EF" w:rsidRPr="001869EF" w:rsidRDefault="001869EF" w:rsidP="001869EF">
      <w:pPr>
        <w:tabs>
          <w:tab w:val="center" w:pos="4536"/>
          <w:tab w:val="right" w:pos="9072"/>
        </w:tabs>
        <w:jc w:val="both"/>
      </w:pPr>
      <w:r w:rsidRPr="001869EF">
        <w:rPr>
          <w:i/>
        </w:rPr>
        <w:t>- диспут</w:t>
      </w:r>
    </w:p>
    <w:p w:rsidR="001869EF" w:rsidRPr="001869EF" w:rsidRDefault="001869EF" w:rsidP="001869EF">
      <w:pPr>
        <w:tabs>
          <w:tab w:val="center" w:pos="4536"/>
          <w:tab w:val="right" w:pos="9072"/>
        </w:tabs>
        <w:rPr>
          <w:i/>
        </w:rPr>
      </w:pPr>
      <w:r w:rsidRPr="001869EF">
        <w:rPr>
          <w:i/>
        </w:rPr>
        <w:t>- анализ проблемных, творческих заданий, ситуационных задач</w:t>
      </w:r>
    </w:p>
    <w:p w:rsidR="001869EF" w:rsidRPr="001869EF" w:rsidRDefault="001869EF" w:rsidP="001869EF">
      <w:pPr>
        <w:tabs>
          <w:tab w:val="center" w:pos="4536"/>
          <w:tab w:val="right" w:pos="9072"/>
        </w:tabs>
      </w:pPr>
      <w:r w:rsidRPr="001869EF">
        <w:rPr>
          <w:i/>
        </w:rPr>
        <w:t>- ролевая игра;</w:t>
      </w:r>
    </w:p>
    <w:p w:rsidR="001869EF" w:rsidRPr="001869EF" w:rsidRDefault="001869EF" w:rsidP="001869EF">
      <w:pPr>
        <w:tabs>
          <w:tab w:val="center" w:pos="4536"/>
          <w:tab w:val="right" w:pos="9072"/>
        </w:tabs>
        <w:rPr>
          <w:i/>
        </w:rPr>
      </w:pPr>
      <w:r w:rsidRPr="001869EF">
        <w:rPr>
          <w:i/>
        </w:rPr>
        <w:t>- круглый стол;</w:t>
      </w:r>
    </w:p>
    <w:p w:rsidR="001869EF" w:rsidRPr="001869EF" w:rsidRDefault="001869EF" w:rsidP="001869EF">
      <w:pPr>
        <w:tabs>
          <w:tab w:val="center" w:pos="4536"/>
          <w:tab w:val="right" w:pos="9072"/>
        </w:tabs>
        <w:jc w:val="both"/>
        <w:rPr>
          <w:i/>
        </w:rPr>
      </w:pPr>
      <w:r>
        <w:rPr>
          <w:i/>
        </w:rPr>
        <w:t>-</w:t>
      </w:r>
      <w:r w:rsidRPr="001869EF">
        <w:rPr>
          <w:i/>
        </w:rPr>
        <w:t xml:space="preserve">дискуссия </w:t>
      </w:r>
    </w:p>
    <w:p w:rsidR="001869EF" w:rsidRPr="001869EF" w:rsidRDefault="001869EF" w:rsidP="000B0B65">
      <w:pPr>
        <w:tabs>
          <w:tab w:val="center" w:pos="4536"/>
          <w:tab w:val="right" w:pos="9072"/>
        </w:tabs>
      </w:pPr>
      <w:r w:rsidRPr="001869EF">
        <w:rPr>
          <w:i/>
        </w:rPr>
        <w:t>- беседа.</w:t>
      </w:r>
    </w:p>
    <w:sectPr w:rsidR="001869EF" w:rsidRPr="001869EF" w:rsidSect="00731B14">
      <w:footerReference w:type="default" r:id="rId10"/>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6B86" w:rsidRDefault="008F6B86" w:rsidP="00700678">
      <w:r>
        <w:separator/>
      </w:r>
    </w:p>
  </w:endnote>
  <w:endnote w:type="continuationSeparator" w:id="0">
    <w:p w:rsidR="008F6B86" w:rsidRDefault="008F6B86"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B8B" w:rsidRDefault="00C06B8B">
    <w:pPr>
      <w:pStyle w:val="a6"/>
      <w:jc w:val="center"/>
    </w:pPr>
  </w:p>
  <w:p w:rsidR="00C06B8B" w:rsidRDefault="00C06B8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6B86" w:rsidRDefault="008F6B86" w:rsidP="00700678">
      <w:r>
        <w:separator/>
      </w:r>
    </w:p>
  </w:footnote>
  <w:footnote w:type="continuationSeparator" w:id="0">
    <w:p w:rsidR="008F6B86" w:rsidRDefault="008F6B86"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39B57A4"/>
    <w:multiLevelType w:val="hybridMultilevel"/>
    <w:tmpl w:val="EFB81CF2"/>
    <w:lvl w:ilvl="0" w:tplc="0419000F">
      <w:start w:val="1"/>
      <w:numFmt w:val="decimal"/>
      <w:lvlText w:val="%1."/>
      <w:lvlJc w:val="left"/>
      <w:pPr>
        <w:ind w:left="2062" w:hanging="360"/>
      </w:p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8">
    <w:nsid w:val="191E4373"/>
    <w:multiLevelType w:val="hybridMultilevel"/>
    <w:tmpl w:val="850A42D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F336A1"/>
    <w:multiLevelType w:val="multilevel"/>
    <w:tmpl w:val="E59EA57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nsid w:val="1BFF2CEB"/>
    <w:multiLevelType w:val="hybridMultilevel"/>
    <w:tmpl w:val="8AC889F0"/>
    <w:lvl w:ilvl="0" w:tplc="0720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1EF83C6F"/>
    <w:multiLevelType w:val="hybridMultilevel"/>
    <w:tmpl w:val="D0E4310C"/>
    <w:lvl w:ilvl="0" w:tplc="48544050">
      <w:start w:val="1"/>
      <w:numFmt w:val="decimal"/>
      <w:lvlText w:val="%1."/>
      <w:lvlJc w:val="left"/>
      <w:pPr>
        <w:ind w:left="446" w:hanging="360"/>
      </w:pPr>
      <w:rPr>
        <w:rFonts w:hint="default"/>
      </w:rPr>
    </w:lvl>
    <w:lvl w:ilvl="1" w:tplc="04190019" w:tentative="1">
      <w:start w:val="1"/>
      <w:numFmt w:val="lowerLetter"/>
      <w:lvlText w:val="%2."/>
      <w:lvlJc w:val="left"/>
      <w:pPr>
        <w:ind w:left="1166" w:hanging="360"/>
      </w:pPr>
    </w:lvl>
    <w:lvl w:ilvl="2" w:tplc="0419001B" w:tentative="1">
      <w:start w:val="1"/>
      <w:numFmt w:val="lowerRoman"/>
      <w:lvlText w:val="%3."/>
      <w:lvlJc w:val="right"/>
      <w:pPr>
        <w:ind w:left="1886" w:hanging="180"/>
      </w:pPr>
    </w:lvl>
    <w:lvl w:ilvl="3" w:tplc="0419000F" w:tentative="1">
      <w:start w:val="1"/>
      <w:numFmt w:val="decimal"/>
      <w:lvlText w:val="%4."/>
      <w:lvlJc w:val="left"/>
      <w:pPr>
        <w:ind w:left="2606" w:hanging="360"/>
      </w:pPr>
    </w:lvl>
    <w:lvl w:ilvl="4" w:tplc="04190019" w:tentative="1">
      <w:start w:val="1"/>
      <w:numFmt w:val="lowerLetter"/>
      <w:lvlText w:val="%5."/>
      <w:lvlJc w:val="left"/>
      <w:pPr>
        <w:ind w:left="3326" w:hanging="360"/>
      </w:pPr>
    </w:lvl>
    <w:lvl w:ilvl="5" w:tplc="0419001B" w:tentative="1">
      <w:start w:val="1"/>
      <w:numFmt w:val="lowerRoman"/>
      <w:lvlText w:val="%6."/>
      <w:lvlJc w:val="right"/>
      <w:pPr>
        <w:ind w:left="4046" w:hanging="180"/>
      </w:pPr>
    </w:lvl>
    <w:lvl w:ilvl="6" w:tplc="0419000F" w:tentative="1">
      <w:start w:val="1"/>
      <w:numFmt w:val="decimal"/>
      <w:lvlText w:val="%7."/>
      <w:lvlJc w:val="left"/>
      <w:pPr>
        <w:ind w:left="4766" w:hanging="360"/>
      </w:pPr>
    </w:lvl>
    <w:lvl w:ilvl="7" w:tplc="04190019" w:tentative="1">
      <w:start w:val="1"/>
      <w:numFmt w:val="lowerLetter"/>
      <w:lvlText w:val="%8."/>
      <w:lvlJc w:val="left"/>
      <w:pPr>
        <w:ind w:left="5486" w:hanging="360"/>
      </w:pPr>
    </w:lvl>
    <w:lvl w:ilvl="8" w:tplc="0419001B" w:tentative="1">
      <w:start w:val="1"/>
      <w:numFmt w:val="lowerRoman"/>
      <w:lvlText w:val="%9."/>
      <w:lvlJc w:val="right"/>
      <w:pPr>
        <w:ind w:left="6206" w:hanging="180"/>
      </w:pPr>
    </w:lvl>
  </w:abstractNum>
  <w:abstractNum w:abstractNumId="12">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117229B"/>
    <w:multiLevelType w:val="hybridMultilevel"/>
    <w:tmpl w:val="41689D12"/>
    <w:lvl w:ilvl="0" w:tplc="BB0EA6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22DE58A4"/>
    <w:multiLevelType w:val="multilevel"/>
    <w:tmpl w:val="8D20830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6">
    <w:nsid w:val="26DF7E95"/>
    <w:multiLevelType w:val="multilevel"/>
    <w:tmpl w:val="CF440B40"/>
    <w:lvl w:ilvl="0">
      <w:start w:val="1"/>
      <w:numFmt w:val="decimal"/>
      <w:lvlText w:val="%1."/>
      <w:lvlJc w:val="left"/>
      <w:pPr>
        <w:ind w:left="786"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7">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8C6676D"/>
    <w:multiLevelType w:val="hybridMultilevel"/>
    <w:tmpl w:val="688055A6"/>
    <w:lvl w:ilvl="0" w:tplc="AC746E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2BEB16D5"/>
    <w:multiLevelType w:val="hybridMultilevel"/>
    <w:tmpl w:val="3478478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FD54B98"/>
    <w:multiLevelType w:val="hybridMultilevel"/>
    <w:tmpl w:val="031219B8"/>
    <w:lvl w:ilvl="0" w:tplc="8F60F622">
      <w:start w:val="1"/>
      <w:numFmt w:val="decimal"/>
      <w:lvlText w:val="%1."/>
      <w:lvlJc w:val="left"/>
      <w:pPr>
        <w:ind w:left="786"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nsid w:val="2FEA6B9F"/>
    <w:multiLevelType w:val="hybridMultilevel"/>
    <w:tmpl w:val="D1125674"/>
    <w:lvl w:ilvl="0" w:tplc="D7DA6EA2">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35E43B10"/>
    <w:multiLevelType w:val="hybridMultilevel"/>
    <w:tmpl w:val="84DC871A"/>
    <w:lvl w:ilvl="0" w:tplc="486E0F68">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3">
    <w:nsid w:val="3700459D"/>
    <w:multiLevelType w:val="hybridMultilevel"/>
    <w:tmpl w:val="EC566748"/>
    <w:lvl w:ilvl="0" w:tplc="E066648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4">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8F4161A"/>
    <w:multiLevelType w:val="hybridMultilevel"/>
    <w:tmpl w:val="064608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4AF73CA1"/>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C1B729C"/>
    <w:multiLevelType w:val="hybridMultilevel"/>
    <w:tmpl w:val="A4D04C8C"/>
    <w:lvl w:ilvl="0" w:tplc="5C06EA1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0">
    <w:nsid w:val="54836E7A"/>
    <w:multiLevelType w:val="hybridMultilevel"/>
    <w:tmpl w:val="69101E7C"/>
    <w:lvl w:ilvl="0" w:tplc="60749D6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1">
    <w:nsid w:val="59832D97"/>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B1038B2"/>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3">
    <w:nsid w:val="5BD4210F"/>
    <w:multiLevelType w:val="hybridMultilevel"/>
    <w:tmpl w:val="FC76E938"/>
    <w:lvl w:ilvl="0" w:tplc="F7B6BE4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nsid w:val="5E4253E0"/>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5">
    <w:nsid w:val="5ED83E9E"/>
    <w:multiLevelType w:val="multilevel"/>
    <w:tmpl w:val="EE362DF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1CA4060"/>
    <w:multiLevelType w:val="hybridMultilevel"/>
    <w:tmpl w:val="54EC4834"/>
    <w:lvl w:ilvl="0" w:tplc="BEF0A71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7">
    <w:nsid w:val="66550EF3"/>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8">
    <w:nsid w:val="67A317DD"/>
    <w:multiLevelType w:val="multilevel"/>
    <w:tmpl w:val="77C2CF08"/>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9">
    <w:nsid w:val="6D244182"/>
    <w:multiLevelType w:val="hybridMultilevel"/>
    <w:tmpl w:val="9774D4FE"/>
    <w:lvl w:ilvl="0" w:tplc="0419000F">
      <w:start w:val="1"/>
      <w:numFmt w:val="decimal"/>
      <w:lvlText w:val="%1."/>
      <w:lvlJc w:val="left"/>
      <w:pPr>
        <w:ind w:left="21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E5B6D89"/>
    <w:multiLevelType w:val="hybridMultilevel"/>
    <w:tmpl w:val="D8887542"/>
    <w:lvl w:ilvl="0" w:tplc="75049F18">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84C5A07"/>
    <w:multiLevelType w:val="hybridMultilevel"/>
    <w:tmpl w:val="2AD0D6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CBB52EE"/>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4">
    <w:nsid w:val="7F3E35BB"/>
    <w:multiLevelType w:val="hybridMultilevel"/>
    <w:tmpl w:val="5CF0D982"/>
    <w:lvl w:ilvl="0" w:tplc="BFA4AFB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5">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6"/>
  </w:num>
  <w:num w:numId="2">
    <w:abstractNumId w:val="32"/>
  </w:num>
  <w:num w:numId="3">
    <w:abstractNumId w:val="15"/>
  </w:num>
  <w:num w:numId="4">
    <w:abstractNumId w:val="3"/>
  </w:num>
  <w:num w:numId="5">
    <w:abstractNumId w:val="42"/>
  </w:num>
  <w:num w:numId="6">
    <w:abstractNumId w:val="31"/>
  </w:num>
  <w:num w:numId="7">
    <w:abstractNumId w:val="17"/>
  </w:num>
  <w:num w:numId="8">
    <w:abstractNumId w:val="6"/>
  </w:num>
  <w:num w:numId="9">
    <w:abstractNumId w:val="1"/>
  </w:num>
  <w:num w:numId="10">
    <w:abstractNumId w:val="2"/>
  </w:num>
  <w:num w:numId="11">
    <w:abstractNumId w:val="8"/>
  </w:num>
  <w:num w:numId="12">
    <w:abstractNumId w:val="12"/>
  </w:num>
  <w:num w:numId="13">
    <w:abstractNumId w:val="5"/>
  </w:num>
  <w:num w:numId="14">
    <w:abstractNumId w:val="41"/>
  </w:num>
  <w:num w:numId="15">
    <w:abstractNumId w:val="27"/>
  </w:num>
  <w:num w:numId="16">
    <w:abstractNumId w:val="13"/>
  </w:num>
  <w:num w:numId="17">
    <w:abstractNumId w:val="20"/>
  </w:num>
  <w:num w:numId="18">
    <w:abstractNumId w:val="44"/>
  </w:num>
  <w:num w:numId="19">
    <w:abstractNumId w:val="36"/>
  </w:num>
  <w:num w:numId="20">
    <w:abstractNumId w:val="23"/>
  </w:num>
  <w:num w:numId="21">
    <w:abstractNumId w:val="30"/>
  </w:num>
  <w:num w:numId="22">
    <w:abstractNumId w:val="29"/>
  </w:num>
  <w:num w:numId="23">
    <w:abstractNumId w:val="35"/>
  </w:num>
  <w:num w:numId="24">
    <w:abstractNumId w:val="21"/>
  </w:num>
  <w:num w:numId="25">
    <w:abstractNumId w:val="40"/>
  </w:num>
  <w:num w:numId="26">
    <w:abstractNumId w:val="19"/>
  </w:num>
  <w:num w:numId="27">
    <w:abstractNumId w:val="7"/>
  </w:num>
  <w:num w:numId="28">
    <w:abstractNumId w:val="39"/>
  </w:num>
  <w:num w:numId="29">
    <w:abstractNumId w:val="24"/>
  </w:num>
  <w:num w:numId="30">
    <w:abstractNumId w:val="4"/>
  </w:num>
  <w:num w:numId="31">
    <w:abstractNumId w:val="45"/>
  </w:num>
  <w:num w:numId="32">
    <w:abstractNumId w:val="34"/>
  </w:num>
  <w:num w:numId="33">
    <w:abstractNumId w:val="43"/>
  </w:num>
  <w:num w:numId="34">
    <w:abstractNumId w:val="22"/>
  </w:num>
  <w:num w:numId="35">
    <w:abstractNumId w:val="26"/>
  </w:num>
  <w:num w:numId="3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14"/>
  </w:num>
  <w:num w:numId="39">
    <w:abstractNumId w:val="9"/>
  </w:num>
  <w:num w:numId="40">
    <w:abstractNumId w:val="11"/>
  </w:num>
  <w:num w:numId="41">
    <w:abstractNumId w:val="38"/>
  </w:num>
  <w:num w:numId="42">
    <w:abstractNumId w:val="37"/>
  </w:num>
  <w:num w:numId="43">
    <w:abstractNumId w:val="28"/>
  </w:num>
  <w:num w:numId="44">
    <w:abstractNumId w:val="18"/>
  </w:num>
  <w:num w:numId="45">
    <w:abstractNumId w:val="25"/>
  </w:num>
  <w:num w:numId="46">
    <w:abstractNumId w:val="3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13DB0"/>
    <w:rsid w:val="00020ABC"/>
    <w:rsid w:val="000240D7"/>
    <w:rsid w:val="0003772B"/>
    <w:rsid w:val="00045ECC"/>
    <w:rsid w:val="000529C4"/>
    <w:rsid w:val="000553D0"/>
    <w:rsid w:val="00080AF9"/>
    <w:rsid w:val="00087D5E"/>
    <w:rsid w:val="00087F1C"/>
    <w:rsid w:val="000A083F"/>
    <w:rsid w:val="000A4ACE"/>
    <w:rsid w:val="000B0B65"/>
    <w:rsid w:val="000C0969"/>
    <w:rsid w:val="000C1ECD"/>
    <w:rsid w:val="000C504A"/>
    <w:rsid w:val="000E3F4D"/>
    <w:rsid w:val="000E66EC"/>
    <w:rsid w:val="000F1B6F"/>
    <w:rsid w:val="000F76BF"/>
    <w:rsid w:val="001012D2"/>
    <w:rsid w:val="001016D7"/>
    <w:rsid w:val="00104E39"/>
    <w:rsid w:val="00115B56"/>
    <w:rsid w:val="00116437"/>
    <w:rsid w:val="00135436"/>
    <w:rsid w:val="00140367"/>
    <w:rsid w:val="00141E08"/>
    <w:rsid w:val="001434F2"/>
    <w:rsid w:val="0015090A"/>
    <w:rsid w:val="00162CA2"/>
    <w:rsid w:val="00171AC3"/>
    <w:rsid w:val="001766C1"/>
    <w:rsid w:val="00183A94"/>
    <w:rsid w:val="001869EF"/>
    <w:rsid w:val="001A5EC7"/>
    <w:rsid w:val="001B75FA"/>
    <w:rsid w:val="001E1614"/>
    <w:rsid w:val="001F41FB"/>
    <w:rsid w:val="001F62E3"/>
    <w:rsid w:val="001F798C"/>
    <w:rsid w:val="0020439A"/>
    <w:rsid w:val="00205A68"/>
    <w:rsid w:val="00213E0A"/>
    <w:rsid w:val="00214A8C"/>
    <w:rsid w:val="00225DB4"/>
    <w:rsid w:val="00227664"/>
    <w:rsid w:val="00243AD7"/>
    <w:rsid w:val="00263757"/>
    <w:rsid w:val="002671E2"/>
    <w:rsid w:val="0027621E"/>
    <w:rsid w:val="00276EE3"/>
    <w:rsid w:val="002A021B"/>
    <w:rsid w:val="002A294F"/>
    <w:rsid w:val="002A3FB0"/>
    <w:rsid w:val="002A5374"/>
    <w:rsid w:val="002B1738"/>
    <w:rsid w:val="002C008D"/>
    <w:rsid w:val="002C6645"/>
    <w:rsid w:val="002C7721"/>
    <w:rsid w:val="002D097D"/>
    <w:rsid w:val="002D32DF"/>
    <w:rsid w:val="002D4C59"/>
    <w:rsid w:val="002F5DC2"/>
    <w:rsid w:val="003041E5"/>
    <w:rsid w:val="00304207"/>
    <w:rsid w:val="0031138B"/>
    <w:rsid w:val="00344E00"/>
    <w:rsid w:val="00345342"/>
    <w:rsid w:val="00353395"/>
    <w:rsid w:val="0035744B"/>
    <w:rsid w:val="00360625"/>
    <w:rsid w:val="0037016A"/>
    <w:rsid w:val="00370E47"/>
    <w:rsid w:val="00372AEA"/>
    <w:rsid w:val="0037510D"/>
    <w:rsid w:val="00377706"/>
    <w:rsid w:val="00381AB5"/>
    <w:rsid w:val="003825C5"/>
    <w:rsid w:val="00385EDD"/>
    <w:rsid w:val="00386403"/>
    <w:rsid w:val="00387FE2"/>
    <w:rsid w:val="003977B5"/>
    <w:rsid w:val="003A25F2"/>
    <w:rsid w:val="003B1392"/>
    <w:rsid w:val="003B153D"/>
    <w:rsid w:val="003B1D69"/>
    <w:rsid w:val="003C3C0D"/>
    <w:rsid w:val="003C7D38"/>
    <w:rsid w:val="003C7F5B"/>
    <w:rsid w:val="003D1782"/>
    <w:rsid w:val="003E213F"/>
    <w:rsid w:val="003F665A"/>
    <w:rsid w:val="00414FBA"/>
    <w:rsid w:val="00430D7E"/>
    <w:rsid w:val="0043621F"/>
    <w:rsid w:val="00446E62"/>
    <w:rsid w:val="0047259A"/>
    <w:rsid w:val="00476E63"/>
    <w:rsid w:val="00477FA3"/>
    <w:rsid w:val="0049263C"/>
    <w:rsid w:val="00495910"/>
    <w:rsid w:val="004A38CA"/>
    <w:rsid w:val="004B6AFB"/>
    <w:rsid w:val="004C0F0D"/>
    <w:rsid w:val="004C4CB9"/>
    <w:rsid w:val="004C5A92"/>
    <w:rsid w:val="004C6BDD"/>
    <w:rsid w:val="00502E9C"/>
    <w:rsid w:val="005062E7"/>
    <w:rsid w:val="005072A6"/>
    <w:rsid w:val="00530F7B"/>
    <w:rsid w:val="00554544"/>
    <w:rsid w:val="0055619E"/>
    <w:rsid w:val="005568D2"/>
    <w:rsid w:val="00571E95"/>
    <w:rsid w:val="00574225"/>
    <w:rsid w:val="00585DA2"/>
    <w:rsid w:val="005A73F2"/>
    <w:rsid w:val="005A756A"/>
    <w:rsid w:val="005D3BA0"/>
    <w:rsid w:val="005E21F4"/>
    <w:rsid w:val="005E4E00"/>
    <w:rsid w:val="005E7756"/>
    <w:rsid w:val="005F320E"/>
    <w:rsid w:val="005F54B0"/>
    <w:rsid w:val="005F68CB"/>
    <w:rsid w:val="006065D2"/>
    <w:rsid w:val="00607C09"/>
    <w:rsid w:val="00612E06"/>
    <w:rsid w:val="00614E13"/>
    <w:rsid w:val="00615890"/>
    <w:rsid w:val="00621A10"/>
    <w:rsid w:val="00626851"/>
    <w:rsid w:val="006269A8"/>
    <w:rsid w:val="00633702"/>
    <w:rsid w:val="00637911"/>
    <w:rsid w:val="006443D4"/>
    <w:rsid w:val="00651AE3"/>
    <w:rsid w:val="0069592F"/>
    <w:rsid w:val="006A35DA"/>
    <w:rsid w:val="006B05B3"/>
    <w:rsid w:val="006C045E"/>
    <w:rsid w:val="006D1F2E"/>
    <w:rsid w:val="007003B7"/>
    <w:rsid w:val="00700678"/>
    <w:rsid w:val="007057B8"/>
    <w:rsid w:val="00711D46"/>
    <w:rsid w:val="00714167"/>
    <w:rsid w:val="00721371"/>
    <w:rsid w:val="007240F4"/>
    <w:rsid w:val="00731B14"/>
    <w:rsid w:val="00732AF5"/>
    <w:rsid w:val="00733C1D"/>
    <w:rsid w:val="00743DED"/>
    <w:rsid w:val="00760C32"/>
    <w:rsid w:val="00773140"/>
    <w:rsid w:val="00773DBC"/>
    <w:rsid w:val="007A5ECF"/>
    <w:rsid w:val="007A644D"/>
    <w:rsid w:val="007A6CD4"/>
    <w:rsid w:val="007B37C3"/>
    <w:rsid w:val="007C02C7"/>
    <w:rsid w:val="007C5F58"/>
    <w:rsid w:val="007D1F4C"/>
    <w:rsid w:val="007E73C9"/>
    <w:rsid w:val="007F6D04"/>
    <w:rsid w:val="00800A93"/>
    <w:rsid w:val="00802AEB"/>
    <w:rsid w:val="00811968"/>
    <w:rsid w:val="0081285A"/>
    <w:rsid w:val="008164F3"/>
    <w:rsid w:val="00844E16"/>
    <w:rsid w:val="00846129"/>
    <w:rsid w:val="00847297"/>
    <w:rsid w:val="00854005"/>
    <w:rsid w:val="00856CA9"/>
    <w:rsid w:val="0086172A"/>
    <w:rsid w:val="00873DDD"/>
    <w:rsid w:val="00877963"/>
    <w:rsid w:val="0088217C"/>
    <w:rsid w:val="0088550C"/>
    <w:rsid w:val="00890748"/>
    <w:rsid w:val="008930A8"/>
    <w:rsid w:val="00895865"/>
    <w:rsid w:val="008A3FC2"/>
    <w:rsid w:val="008A6325"/>
    <w:rsid w:val="008B023C"/>
    <w:rsid w:val="008B3B65"/>
    <w:rsid w:val="008C0BD7"/>
    <w:rsid w:val="008C162A"/>
    <w:rsid w:val="008C29B1"/>
    <w:rsid w:val="008D1601"/>
    <w:rsid w:val="008D5AD2"/>
    <w:rsid w:val="008D7883"/>
    <w:rsid w:val="008E4ED9"/>
    <w:rsid w:val="008F56CD"/>
    <w:rsid w:val="008F6B86"/>
    <w:rsid w:val="008F6E8D"/>
    <w:rsid w:val="00902708"/>
    <w:rsid w:val="00915CB9"/>
    <w:rsid w:val="00917769"/>
    <w:rsid w:val="00925104"/>
    <w:rsid w:val="00925B91"/>
    <w:rsid w:val="0093633B"/>
    <w:rsid w:val="00937296"/>
    <w:rsid w:val="009607D0"/>
    <w:rsid w:val="00963AEA"/>
    <w:rsid w:val="0097452B"/>
    <w:rsid w:val="00980E96"/>
    <w:rsid w:val="00981484"/>
    <w:rsid w:val="009867AC"/>
    <w:rsid w:val="0098691C"/>
    <w:rsid w:val="00994543"/>
    <w:rsid w:val="009A6895"/>
    <w:rsid w:val="009A70C8"/>
    <w:rsid w:val="009C3156"/>
    <w:rsid w:val="009C4AE1"/>
    <w:rsid w:val="009D165C"/>
    <w:rsid w:val="009D47CF"/>
    <w:rsid w:val="009E0041"/>
    <w:rsid w:val="009E48FB"/>
    <w:rsid w:val="009E6D98"/>
    <w:rsid w:val="009E7E29"/>
    <w:rsid w:val="009F0018"/>
    <w:rsid w:val="009F241B"/>
    <w:rsid w:val="009F2437"/>
    <w:rsid w:val="009F2FAF"/>
    <w:rsid w:val="009F3E1E"/>
    <w:rsid w:val="009F3FA0"/>
    <w:rsid w:val="00A03416"/>
    <w:rsid w:val="00A035CF"/>
    <w:rsid w:val="00A043D0"/>
    <w:rsid w:val="00A22089"/>
    <w:rsid w:val="00A32F52"/>
    <w:rsid w:val="00A47639"/>
    <w:rsid w:val="00A47F4B"/>
    <w:rsid w:val="00A57021"/>
    <w:rsid w:val="00A60F0F"/>
    <w:rsid w:val="00A622DC"/>
    <w:rsid w:val="00A80B03"/>
    <w:rsid w:val="00A80F07"/>
    <w:rsid w:val="00A84957"/>
    <w:rsid w:val="00A8617E"/>
    <w:rsid w:val="00A91723"/>
    <w:rsid w:val="00A946DA"/>
    <w:rsid w:val="00AB4A2C"/>
    <w:rsid w:val="00AC0DBF"/>
    <w:rsid w:val="00AC19EE"/>
    <w:rsid w:val="00AC5038"/>
    <w:rsid w:val="00AD11D7"/>
    <w:rsid w:val="00AD2DAD"/>
    <w:rsid w:val="00AD7447"/>
    <w:rsid w:val="00AE2F99"/>
    <w:rsid w:val="00AF2FBD"/>
    <w:rsid w:val="00B0190F"/>
    <w:rsid w:val="00B12478"/>
    <w:rsid w:val="00B16304"/>
    <w:rsid w:val="00B22841"/>
    <w:rsid w:val="00B22A28"/>
    <w:rsid w:val="00B35DE8"/>
    <w:rsid w:val="00B3709D"/>
    <w:rsid w:val="00B437AF"/>
    <w:rsid w:val="00B54B18"/>
    <w:rsid w:val="00B65308"/>
    <w:rsid w:val="00B845DD"/>
    <w:rsid w:val="00B9122A"/>
    <w:rsid w:val="00B91EF8"/>
    <w:rsid w:val="00BC1411"/>
    <w:rsid w:val="00BC5377"/>
    <w:rsid w:val="00BC623E"/>
    <w:rsid w:val="00BD11A4"/>
    <w:rsid w:val="00BD28D0"/>
    <w:rsid w:val="00BE3F9F"/>
    <w:rsid w:val="00BE6563"/>
    <w:rsid w:val="00BF0CF2"/>
    <w:rsid w:val="00BF356E"/>
    <w:rsid w:val="00BF407F"/>
    <w:rsid w:val="00BF7025"/>
    <w:rsid w:val="00C01124"/>
    <w:rsid w:val="00C053F5"/>
    <w:rsid w:val="00C06957"/>
    <w:rsid w:val="00C06B8B"/>
    <w:rsid w:val="00C070BE"/>
    <w:rsid w:val="00C16B20"/>
    <w:rsid w:val="00C17DA4"/>
    <w:rsid w:val="00C25E73"/>
    <w:rsid w:val="00C275E1"/>
    <w:rsid w:val="00C37266"/>
    <w:rsid w:val="00C523DF"/>
    <w:rsid w:val="00C56D9C"/>
    <w:rsid w:val="00C653FA"/>
    <w:rsid w:val="00C70693"/>
    <w:rsid w:val="00C72BD4"/>
    <w:rsid w:val="00C80958"/>
    <w:rsid w:val="00C83404"/>
    <w:rsid w:val="00C90CEE"/>
    <w:rsid w:val="00CA631C"/>
    <w:rsid w:val="00CB206F"/>
    <w:rsid w:val="00CB4E99"/>
    <w:rsid w:val="00CC38E8"/>
    <w:rsid w:val="00CC6DBA"/>
    <w:rsid w:val="00CD2326"/>
    <w:rsid w:val="00CD65ED"/>
    <w:rsid w:val="00CE4841"/>
    <w:rsid w:val="00CF1FA5"/>
    <w:rsid w:val="00D06028"/>
    <w:rsid w:val="00D24D89"/>
    <w:rsid w:val="00D26D84"/>
    <w:rsid w:val="00D37E73"/>
    <w:rsid w:val="00D42417"/>
    <w:rsid w:val="00D66B2E"/>
    <w:rsid w:val="00D67AF5"/>
    <w:rsid w:val="00D75B31"/>
    <w:rsid w:val="00D83CEA"/>
    <w:rsid w:val="00D87978"/>
    <w:rsid w:val="00DA3C4B"/>
    <w:rsid w:val="00DB4F00"/>
    <w:rsid w:val="00DB77A2"/>
    <w:rsid w:val="00DC272C"/>
    <w:rsid w:val="00DE36EB"/>
    <w:rsid w:val="00E02B5D"/>
    <w:rsid w:val="00E05591"/>
    <w:rsid w:val="00E16BF4"/>
    <w:rsid w:val="00E25BB8"/>
    <w:rsid w:val="00E264EF"/>
    <w:rsid w:val="00E40318"/>
    <w:rsid w:val="00E42920"/>
    <w:rsid w:val="00E5078C"/>
    <w:rsid w:val="00E5286A"/>
    <w:rsid w:val="00E53D01"/>
    <w:rsid w:val="00E6274F"/>
    <w:rsid w:val="00E655AB"/>
    <w:rsid w:val="00E70FA9"/>
    <w:rsid w:val="00E77251"/>
    <w:rsid w:val="00E85924"/>
    <w:rsid w:val="00E90342"/>
    <w:rsid w:val="00E97EAE"/>
    <w:rsid w:val="00EB3A07"/>
    <w:rsid w:val="00EC5894"/>
    <w:rsid w:val="00ED1B98"/>
    <w:rsid w:val="00ED4274"/>
    <w:rsid w:val="00EE4163"/>
    <w:rsid w:val="00F03FD4"/>
    <w:rsid w:val="00F10668"/>
    <w:rsid w:val="00F37AEC"/>
    <w:rsid w:val="00F41C7A"/>
    <w:rsid w:val="00F45429"/>
    <w:rsid w:val="00F50FCF"/>
    <w:rsid w:val="00F548AD"/>
    <w:rsid w:val="00F706C4"/>
    <w:rsid w:val="00F96239"/>
    <w:rsid w:val="00FA2D42"/>
    <w:rsid w:val="00FA42D7"/>
    <w:rsid w:val="00FA5C98"/>
    <w:rsid w:val="00FB519E"/>
    <w:rsid w:val="00FD64D8"/>
    <w:rsid w:val="00FF0509"/>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3825C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35"/>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consplusnormal0">
    <w:name w:val="consplusnormal"/>
    <w:basedOn w:val="a0"/>
    <w:rsid w:val="00A03416"/>
    <w:pPr>
      <w:widowControl/>
      <w:autoSpaceDE/>
      <w:autoSpaceDN/>
      <w:adjustRightInd/>
      <w:spacing w:before="100" w:beforeAutospacing="1" w:after="100" w:afterAutospacing="1"/>
    </w:pPr>
  </w:style>
  <w:style w:type="paragraph" w:customStyle="1" w:styleId="Style5">
    <w:name w:val="Style5"/>
    <w:basedOn w:val="a0"/>
    <w:rsid w:val="007A6CD4"/>
    <w:pPr>
      <w:spacing w:line="645" w:lineRule="exact"/>
      <w:jc w:val="center"/>
    </w:pPr>
  </w:style>
  <w:style w:type="character" w:customStyle="1" w:styleId="10">
    <w:name w:val="Заголовок 1 Знак"/>
    <w:basedOn w:val="a1"/>
    <w:link w:val="1"/>
    <w:uiPriority w:val="9"/>
    <w:rsid w:val="003825C5"/>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546076">
      <w:bodyDiv w:val="1"/>
      <w:marLeft w:val="0"/>
      <w:marRight w:val="0"/>
      <w:marTop w:val="0"/>
      <w:marBottom w:val="0"/>
      <w:divBdr>
        <w:top w:val="none" w:sz="0" w:space="0" w:color="auto"/>
        <w:left w:val="none" w:sz="0" w:space="0" w:color="auto"/>
        <w:bottom w:val="none" w:sz="0" w:space="0" w:color="auto"/>
        <w:right w:val="none" w:sz="0" w:space="0" w:color="auto"/>
      </w:divBdr>
    </w:div>
    <w:div w:id="634678155">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655720887">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087527141">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B0F29D-A69D-4026-8AFA-F897F989F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2016</TotalTime>
  <Pages>25</Pages>
  <Words>8529</Words>
  <Characters>48620</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57035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231</cp:revision>
  <dcterms:created xsi:type="dcterms:W3CDTF">2015-09-14T08:32:00Z</dcterms:created>
  <dcterms:modified xsi:type="dcterms:W3CDTF">2022-09-07T08:23:00Z</dcterms:modified>
</cp:coreProperties>
</file>